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5295" w14:textId="77777777" w:rsidR="00D9622E" w:rsidRPr="00180F17" w:rsidRDefault="00D9622E" w:rsidP="00D9622E">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4782FE1D" w14:textId="77777777" w:rsidR="00D9622E" w:rsidRPr="00C77B2B" w:rsidRDefault="00D9622E" w:rsidP="00D9622E">
      <w:pPr>
        <w:pStyle w:val="Subtitle"/>
        <w:rPr>
          <w:sz w:val="20"/>
          <w:szCs w:val="32"/>
          <w:lang w:val="nl-NL"/>
        </w:rPr>
      </w:pPr>
    </w:p>
    <w:p w14:paraId="075B6C2A" w14:textId="77777777" w:rsidR="00D9622E" w:rsidRPr="00C77B2B" w:rsidRDefault="00D9622E" w:rsidP="00D9622E">
      <w:pPr>
        <w:pStyle w:val="HeaderSectionVI"/>
        <w:widowControl w:val="0"/>
        <w:spacing w:before="0" w:after="0"/>
        <w:ind w:firstLine="720"/>
        <w:jc w:val="both"/>
        <w:rPr>
          <w:sz w:val="28"/>
          <w:szCs w:val="28"/>
          <w:lang w:val="nl-NL"/>
        </w:rPr>
      </w:pPr>
      <w:r w:rsidRPr="00C77B2B">
        <w:rPr>
          <w:sz w:val="28"/>
          <w:szCs w:val="28"/>
          <w:lang w:val="nl-NL"/>
        </w:rPr>
        <w:t>Mục 1. Yêu cầu về kỹ thuật</w:t>
      </w:r>
    </w:p>
    <w:p w14:paraId="595141A0" w14:textId="77777777" w:rsidR="00D9622E" w:rsidRPr="00C77B2B" w:rsidRDefault="00D9622E" w:rsidP="00D9622E">
      <w:pPr>
        <w:widowControl w:val="0"/>
        <w:ind w:firstLine="720"/>
        <w:rPr>
          <w:b/>
          <w:i/>
          <w:sz w:val="28"/>
          <w:szCs w:val="28"/>
          <w:lang w:val="nl-NL"/>
        </w:rPr>
      </w:pPr>
      <w:r w:rsidRPr="00C77B2B">
        <w:rPr>
          <w:b/>
          <w:i/>
          <w:sz w:val="28"/>
          <w:szCs w:val="28"/>
          <w:lang w:val="nl-NL"/>
        </w:rPr>
        <w:t>1.1. Giới thiệu chung về dự án/</w:t>
      </w:r>
      <w:r w:rsidRPr="00496CF3">
        <w:rPr>
          <w:b/>
          <w:i/>
          <w:sz w:val="28"/>
          <w:szCs w:val="28"/>
          <w:lang w:val="nl-NL"/>
        </w:rPr>
        <w:t>dự toán mua sắm</w:t>
      </w:r>
      <w:r w:rsidRPr="00C77B2B">
        <w:rPr>
          <w:b/>
          <w:i/>
          <w:sz w:val="28"/>
          <w:szCs w:val="28"/>
          <w:lang w:val="nl-NL"/>
        </w:rPr>
        <w:t>, gói thầu</w:t>
      </w:r>
    </w:p>
    <w:p w14:paraId="1D4F8413" w14:textId="77777777" w:rsidR="00D9622E" w:rsidRDefault="00D9622E" w:rsidP="00D9622E">
      <w:pPr>
        <w:widowControl w:val="0"/>
        <w:ind w:firstLine="720"/>
        <w:rPr>
          <w:sz w:val="28"/>
          <w:szCs w:val="28"/>
          <w:lang w:val="nl-NL"/>
        </w:rPr>
      </w:pPr>
      <w:r w:rsidRPr="00C77B2B">
        <w:rPr>
          <w:sz w:val="28"/>
          <w:szCs w:val="28"/>
          <w:lang w:val="nl-NL"/>
        </w:rPr>
        <w:t xml:space="preserve">- Gói thầu: </w:t>
      </w:r>
      <w:r w:rsidRPr="006B2FA1">
        <w:rPr>
          <w:sz w:val="28"/>
          <w:szCs w:val="28"/>
          <w:lang w:val="nl-NL"/>
        </w:rPr>
        <w:t xml:space="preserve">Mua sắm </w:t>
      </w:r>
      <w:r>
        <w:rPr>
          <w:sz w:val="28"/>
          <w:szCs w:val="28"/>
          <w:lang w:val="nl-NL"/>
        </w:rPr>
        <w:t>hàng hoá phục vụ in tài liệu G01</w:t>
      </w:r>
    </w:p>
    <w:p w14:paraId="0E8A846D" w14:textId="77777777" w:rsidR="00D9622E" w:rsidRPr="00C77B2B" w:rsidRDefault="00D9622E" w:rsidP="00D9622E">
      <w:pPr>
        <w:widowControl w:val="0"/>
        <w:ind w:firstLine="720"/>
        <w:rPr>
          <w:iCs/>
          <w:sz w:val="28"/>
          <w:szCs w:val="28"/>
          <w:lang w:val="nl-NL"/>
        </w:rPr>
      </w:pPr>
      <w:r w:rsidRPr="00C77B2B">
        <w:rPr>
          <w:iCs/>
          <w:sz w:val="28"/>
          <w:szCs w:val="28"/>
          <w:lang w:val="nl-NL"/>
        </w:rPr>
        <w:t>- Chủ đầu tư: Cục Chính trị Hải quân.</w:t>
      </w:r>
    </w:p>
    <w:p w14:paraId="730713EC" w14:textId="77777777" w:rsidR="00D9622E" w:rsidRPr="00C77B2B" w:rsidRDefault="00D9622E" w:rsidP="00D9622E">
      <w:pPr>
        <w:widowControl w:val="0"/>
        <w:ind w:firstLine="720"/>
        <w:rPr>
          <w:iCs/>
          <w:sz w:val="28"/>
          <w:szCs w:val="28"/>
          <w:lang w:val="nl-NL"/>
        </w:rPr>
      </w:pPr>
      <w:r w:rsidRPr="00C77B2B">
        <w:rPr>
          <w:iCs/>
          <w:sz w:val="28"/>
          <w:szCs w:val="28"/>
          <w:lang w:val="nl-NL"/>
        </w:rPr>
        <w:t>- Loại hợp đồng: Hợp đồng trọn gói.</w:t>
      </w:r>
    </w:p>
    <w:p w14:paraId="71944C21" w14:textId="77777777" w:rsidR="00D9622E" w:rsidRPr="00C77B2B" w:rsidRDefault="00D9622E" w:rsidP="00D9622E">
      <w:pPr>
        <w:widowControl w:val="0"/>
        <w:ind w:firstLine="720"/>
        <w:rPr>
          <w:iCs/>
          <w:sz w:val="28"/>
          <w:szCs w:val="28"/>
          <w:lang w:val="nl-NL"/>
        </w:rPr>
      </w:pPr>
      <w:r w:rsidRPr="00C77B2B">
        <w:rPr>
          <w:iCs/>
          <w:sz w:val="28"/>
          <w:szCs w:val="28"/>
          <w:lang w:val="nl-NL"/>
        </w:rPr>
        <w:t>-</w:t>
      </w:r>
      <w:r>
        <w:rPr>
          <w:iCs/>
          <w:sz w:val="28"/>
          <w:szCs w:val="28"/>
          <w:lang w:val="nl-NL"/>
        </w:rPr>
        <w:t xml:space="preserve"> Thời gian thực hiện hợp đồng: 15</w:t>
      </w:r>
      <w:r w:rsidRPr="00C77B2B">
        <w:rPr>
          <w:iCs/>
          <w:sz w:val="28"/>
          <w:szCs w:val="28"/>
          <w:lang w:val="nl-NL"/>
        </w:rPr>
        <w:t xml:space="preserve"> ngày kể từ ngày hợp đồng có hiệu lực.</w:t>
      </w:r>
    </w:p>
    <w:p w14:paraId="61397084" w14:textId="77777777" w:rsidR="00D9622E" w:rsidRPr="00C77B2B" w:rsidRDefault="00D9622E" w:rsidP="00D9622E">
      <w:pPr>
        <w:widowControl w:val="0"/>
        <w:ind w:firstLine="720"/>
        <w:rPr>
          <w:iCs/>
          <w:sz w:val="28"/>
          <w:szCs w:val="28"/>
          <w:lang w:val="nl-NL"/>
        </w:rPr>
      </w:pPr>
      <w:r w:rsidRPr="00C77B2B">
        <w:rPr>
          <w:iCs/>
          <w:sz w:val="28"/>
          <w:szCs w:val="28"/>
          <w:lang w:val="nl-NL"/>
        </w:rPr>
        <w:t xml:space="preserve">- Chất lượng hàng hóa: Các </w:t>
      </w:r>
      <w:r>
        <w:rPr>
          <w:iCs/>
          <w:sz w:val="28"/>
          <w:szCs w:val="28"/>
          <w:lang w:val="nl-NL"/>
        </w:rPr>
        <w:t>hàng hoá</w:t>
      </w:r>
      <w:r w:rsidRPr="00C77B2B">
        <w:rPr>
          <w:iCs/>
          <w:sz w:val="28"/>
          <w:szCs w:val="28"/>
          <w:lang w:val="nl-NL"/>
        </w:rPr>
        <w:t xml:space="preserve"> mới 100%, có nguồn gốc xuất xứ rõ ràng, theo tiêu chuẩn của nhà sản xuất.</w:t>
      </w:r>
    </w:p>
    <w:p w14:paraId="739E72C2" w14:textId="77777777" w:rsidR="00D9622E" w:rsidRDefault="00D9622E" w:rsidP="00D9622E">
      <w:pPr>
        <w:widowControl w:val="0"/>
        <w:ind w:firstLine="720"/>
        <w:rPr>
          <w:iCs/>
          <w:sz w:val="28"/>
          <w:szCs w:val="28"/>
          <w:lang w:val="nl-NL"/>
        </w:rPr>
      </w:pPr>
      <w:r w:rsidRPr="00C77B2B">
        <w:rPr>
          <w:iCs/>
          <w:sz w:val="28"/>
          <w:szCs w:val="28"/>
          <w:lang w:val="nl-NL"/>
        </w:rPr>
        <w:t xml:space="preserve">- Địa điểm bàn giao hàng hóa: Số </w:t>
      </w:r>
      <w:r>
        <w:rPr>
          <w:iCs/>
          <w:sz w:val="28"/>
          <w:szCs w:val="28"/>
          <w:lang w:val="nl-NL"/>
        </w:rPr>
        <w:t xml:space="preserve">22 đường Thiên Lôi, phường An Biên, </w:t>
      </w:r>
      <w:r w:rsidRPr="00C77B2B">
        <w:rPr>
          <w:iCs/>
          <w:sz w:val="28"/>
          <w:szCs w:val="28"/>
          <w:lang w:val="nl-NL"/>
        </w:rPr>
        <w:t xml:space="preserve"> TP. Hải Phòng.</w:t>
      </w:r>
    </w:p>
    <w:p w14:paraId="20A57184" w14:textId="77777777" w:rsidR="00D9622E" w:rsidRDefault="00D9622E" w:rsidP="00D9622E">
      <w:pPr>
        <w:widowControl w:val="0"/>
        <w:ind w:firstLine="720"/>
        <w:rPr>
          <w:b/>
          <w:i/>
          <w:sz w:val="28"/>
          <w:szCs w:val="28"/>
          <w:lang w:val="nl-NL"/>
        </w:rPr>
      </w:pPr>
      <w:r>
        <w:rPr>
          <w:b/>
          <w:i/>
          <w:sz w:val="28"/>
          <w:szCs w:val="28"/>
          <w:lang w:val="nl-NL"/>
        </w:rPr>
        <w:t>1.2. Yêu cầu về kỹ thuật</w:t>
      </w:r>
    </w:p>
    <w:p w14:paraId="0600A44E" w14:textId="77777777" w:rsidR="00D9622E" w:rsidRDefault="00D9622E" w:rsidP="00D9622E">
      <w:pPr>
        <w:widowControl w:val="0"/>
        <w:ind w:firstLine="720"/>
        <w:rPr>
          <w:spacing w:val="-2"/>
          <w:sz w:val="28"/>
          <w:szCs w:val="28"/>
          <w:lang w:val="nl-NL"/>
        </w:rPr>
      </w:pPr>
      <w:r>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1AC0586" w14:textId="77777777" w:rsidR="00D9622E" w:rsidRDefault="00D9622E" w:rsidP="00D9622E">
      <w:pPr>
        <w:widowControl w:val="0"/>
        <w:ind w:firstLine="720"/>
        <w:rPr>
          <w:spacing w:val="-2"/>
          <w:sz w:val="28"/>
          <w:szCs w:val="28"/>
          <w:lang w:val="nl-NL"/>
        </w:rPr>
      </w:pPr>
      <w:r>
        <w:rPr>
          <w:spacing w:val="-2"/>
          <w:sz w:val="28"/>
          <w:szCs w:val="28"/>
          <w:lang w:val="nl-NL"/>
        </w:rPr>
        <w:t>a) Yêu cầu về kỹ thuật chung:</w:t>
      </w:r>
    </w:p>
    <w:p w14:paraId="1F5CC092" w14:textId="77777777" w:rsidR="00D9622E" w:rsidRDefault="00D9622E" w:rsidP="00D9622E">
      <w:pPr>
        <w:widowControl w:val="0"/>
        <w:ind w:firstLine="720"/>
        <w:rPr>
          <w:spacing w:val="-2"/>
          <w:sz w:val="28"/>
          <w:szCs w:val="28"/>
          <w:lang w:val="nl-NL"/>
        </w:rPr>
      </w:pPr>
      <w:r>
        <w:rPr>
          <w:spacing w:val="-2"/>
          <w:sz w:val="28"/>
          <w:szCs w:val="28"/>
          <w:lang w:val="nl-NL"/>
        </w:rPr>
        <w:t>Các mặt hàng bảo đảm chất lượng theo tiêu chuẩn của nhà sản xuất, có đầy đủ các giấy tờ chứng minh xuất xứ, chất lượng. Các mặt hàng sẽ được kiểm tra, thử nghiệm theo quy trình nghiệm thu của từng loại mặt hàng. Hàng hóa được bao gói chắc chắn, thuận tiện cho việc di chuyển và cất giữ lâu dài.</w:t>
      </w:r>
    </w:p>
    <w:p w14:paraId="4454612E" w14:textId="77777777" w:rsidR="00D9622E" w:rsidRDefault="00D9622E" w:rsidP="00D9622E">
      <w:pPr>
        <w:widowControl w:val="0"/>
        <w:ind w:firstLine="720"/>
        <w:rPr>
          <w:i/>
          <w:spacing w:val="-2"/>
          <w:sz w:val="28"/>
          <w:szCs w:val="28"/>
          <w:lang w:val="nl-NL"/>
        </w:rPr>
      </w:pPr>
      <w:r>
        <w:rPr>
          <w:i/>
          <w:spacing w:val="-2"/>
          <w:sz w:val="28"/>
          <w:szCs w:val="28"/>
          <w:lang w:val="nl-NL"/>
        </w:rPr>
        <w:t xml:space="preserve">b) Yêu cầu về kỹ thuật cụ thể </w:t>
      </w:r>
    </w:p>
    <w:p w14:paraId="7420E7C4" w14:textId="77777777" w:rsidR="00D9622E" w:rsidRDefault="00D9622E" w:rsidP="00D9622E">
      <w:pPr>
        <w:widowControl w:val="0"/>
        <w:ind w:firstLine="720"/>
        <w:rPr>
          <w:sz w:val="28"/>
          <w:szCs w:val="28"/>
          <w:lang w:val="nl-NL"/>
        </w:rPr>
      </w:pPr>
      <w:r>
        <w:rPr>
          <w:sz w:val="28"/>
          <w:szCs w:val="28"/>
          <w:lang w:val="nl-NL"/>
        </w:rPr>
        <w:t>Tất cả các hàng hóa phải mới 100%, chưa qua sử dụng.</w:t>
      </w:r>
    </w:p>
    <w:p w14:paraId="2D68440A" w14:textId="77777777" w:rsidR="00D9622E" w:rsidRPr="00C77B2B" w:rsidRDefault="00D9622E" w:rsidP="00D9622E">
      <w:pPr>
        <w:widowControl w:val="0"/>
        <w:ind w:firstLine="720"/>
        <w:rPr>
          <w:iCs/>
          <w:spacing w:val="-2"/>
          <w:sz w:val="28"/>
          <w:szCs w:val="28"/>
          <w:lang w:val="nl-NL"/>
        </w:rPr>
      </w:pPr>
      <w:r w:rsidRPr="00C77B2B">
        <w:rPr>
          <w:iCs/>
          <w:spacing w:val="-2"/>
          <w:sz w:val="28"/>
          <w:szCs w:val="28"/>
          <w:lang w:val="nl-NL"/>
        </w:rPr>
        <w:t xml:space="preserve">Nhà thầu phải chào hàng hóa có thông số kỹ thuật, tính năng sử dụng đáp ứng hoặc vượt trội hơn so với yêu cầu về thông số, chỉ tiêu kỹ thuật dưới đây. Bất kỳ thương hiệu, nhãn hiệu, yếu tố kỹ thuật... nào trong bảng yêu cầu kỹ thuật đều mang tính chất tham khảo. </w:t>
      </w:r>
    </w:p>
    <w:p w14:paraId="1406F499" w14:textId="77777777" w:rsidR="00D9622E" w:rsidRDefault="00D9622E" w:rsidP="00D9622E">
      <w:pPr>
        <w:ind w:firstLine="720"/>
        <w:rPr>
          <w:iCs/>
          <w:spacing w:val="-2"/>
          <w:sz w:val="28"/>
          <w:szCs w:val="28"/>
          <w:lang w:val="nl-NL"/>
        </w:rPr>
      </w:pPr>
      <w:r w:rsidRPr="00C77B2B">
        <w:rPr>
          <w:iCs/>
          <w:spacing w:val="-2"/>
          <w:sz w:val="28"/>
          <w:szCs w:val="28"/>
          <w:lang w:val="nl-NL"/>
        </w:rPr>
        <w:t>Tóm tắt thông số kỹ thuật của hàng hóa và các dịch vụ liên quan phải tuân thủ các thông số kỹ thuật và các tiêu chuẩn sau đây:</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997"/>
        <w:gridCol w:w="4382"/>
      </w:tblGrid>
      <w:tr w:rsidR="00D9622E" w:rsidRPr="00FB6122" w14:paraId="286975EF" w14:textId="77777777" w:rsidTr="004B2420">
        <w:trPr>
          <w:tblHeader/>
          <w:jc w:val="center"/>
        </w:trPr>
        <w:tc>
          <w:tcPr>
            <w:tcW w:w="705" w:type="dxa"/>
            <w:vAlign w:val="center"/>
          </w:tcPr>
          <w:p w14:paraId="69E25790" w14:textId="77777777" w:rsidR="00D9622E" w:rsidRPr="00FB6122" w:rsidRDefault="00D9622E" w:rsidP="004B2420">
            <w:pPr>
              <w:jc w:val="center"/>
              <w:rPr>
                <w:b/>
                <w:sz w:val="20"/>
              </w:rPr>
            </w:pPr>
            <w:r w:rsidRPr="00FB6122">
              <w:rPr>
                <w:b/>
                <w:sz w:val="20"/>
              </w:rPr>
              <w:t>STT</w:t>
            </w:r>
          </w:p>
        </w:tc>
        <w:tc>
          <w:tcPr>
            <w:tcW w:w="3997" w:type="dxa"/>
            <w:vAlign w:val="center"/>
          </w:tcPr>
          <w:p w14:paraId="2B46222E" w14:textId="77777777" w:rsidR="00D9622E" w:rsidRPr="00FB6122" w:rsidRDefault="00D9622E" w:rsidP="004B2420">
            <w:pPr>
              <w:jc w:val="center"/>
              <w:rPr>
                <w:b/>
                <w:iCs/>
                <w:sz w:val="20"/>
              </w:rPr>
            </w:pPr>
            <w:proofErr w:type="spellStart"/>
            <w:r w:rsidRPr="00FB6122">
              <w:rPr>
                <w:b/>
                <w:iCs/>
                <w:sz w:val="20"/>
              </w:rPr>
              <w:t>Tên</w:t>
            </w:r>
            <w:proofErr w:type="spellEnd"/>
            <w:r w:rsidRPr="00FB6122">
              <w:rPr>
                <w:b/>
                <w:iCs/>
                <w:sz w:val="20"/>
              </w:rPr>
              <w:t xml:space="preserve"> </w:t>
            </w:r>
            <w:proofErr w:type="spellStart"/>
            <w:r w:rsidRPr="00FB6122">
              <w:rPr>
                <w:b/>
                <w:iCs/>
                <w:sz w:val="20"/>
              </w:rPr>
              <w:t>hàng</w:t>
            </w:r>
            <w:proofErr w:type="spellEnd"/>
            <w:r w:rsidRPr="00FB6122">
              <w:rPr>
                <w:b/>
                <w:iCs/>
                <w:sz w:val="20"/>
              </w:rPr>
              <w:t xml:space="preserve"> </w:t>
            </w:r>
            <w:proofErr w:type="spellStart"/>
            <w:r w:rsidRPr="00FB6122">
              <w:rPr>
                <w:b/>
                <w:iCs/>
                <w:sz w:val="20"/>
              </w:rPr>
              <w:t>hóa</w:t>
            </w:r>
            <w:proofErr w:type="spellEnd"/>
            <w:r w:rsidRPr="00FB6122">
              <w:rPr>
                <w:b/>
                <w:iCs/>
                <w:sz w:val="20"/>
              </w:rPr>
              <w:t xml:space="preserve">, </w:t>
            </w:r>
          </w:p>
          <w:p w14:paraId="3C9A03A5" w14:textId="77777777" w:rsidR="00D9622E" w:rsidRPr="00FB6122" w:rsidRDefault="00D9622E" w:rsidP="004B2420">
            <w:pPr>
              <w:jc w:val="center"/>
              <w:rPr>
                <w:b/>
                <w:sz w:val="20"/>
              </w:rPr>
            </w:pPr>
            <w:proofErr w:type="spellStart"/>
            <w:r w:rsidRPr="00FB6122">
              <w:rPr>
                <w:b/>
                <w:iCs/>
                <w:sz w:val="20"/>
              </w:rPr>
              <w:t>thông</w:t>
            </w:r>
            <w:proofErr w:type="spellEnd"/>
            <w:r w:rsidRPr="00FB6122">
              <w:rPr>
                <w:b/>
                <w:iCs/>
                <w:sz w:val="20"/>
              </w:rPr>
              <w:t xml:space="preserve"> </w:t>
            </w:r>
            <w:proofErr w:type="spellStart"/>
            <w:r w:rsidRPr="00FB6122">
              <w:rPr>
                <w:b/>
                <w:iCs/>
                <w:sz w:val="20"/>
              </w:rPr>
              <w:t>số</w:t>
            </w:r>
            <w:proofErr w:type="spellEnd"/>
            <w:r w:rsidRPr="00FB6122">
              <w:rPr>
                <w:b/>
                <w:iCs/>
                <w:sz w:val="20"/>
              </w:rPr>
              <w:t xml:space="preserve"> </w:t>
            </w:r>
            <w:proofErr w:type="spellStart"/>
            <w:r w:rsidRPr="00FB6122">
              <w:rPr>
                <w:b/>
                <w:iCs/>
                <w:sz w:val="20"/>
              </w:rPr>
              <w:t>kỹ</w:t>
            </w:r>
            <w:proofErr w:type="spellEnd"/>
            <w:r w:rsidRPr="00FB6122">
              <w:rPr>
                <w:b/>
                <w:iCs/>
                <w:sz w:val="20"/>
              </w:rPr>
              <w:t xml:space="preserve"> </w:t>
            </w:r>
            <w:proofErr w:type="spellStart"/>
            <w:r w:rsidRPr="00FB6122">
              <w:rPr>
                <w:b/>
                <w:iCs/>
                <w:sz w:val="20"/>
              </w:rPr>
              <w:t>thuật</w:t>
            </w:r>
            <w:proofErr w:type="spellEnd"/>
          </w:p>
        </w:tc>
        <w:tc>
          <w:tcPr>
            <w:tcW w:w="4382" w:type="dxa"/>
            <w:vAlign w:val="center"/>
          </w:tcPr>
          <w:p w14:paraId="7B8AAEF9" w14:textId="77777777" w:rsidR="00D9622E" w:rsidRPr="00FB6122" w:rsidRDefault="00D9622E" w:rsidP="004B2420">
            <w:pPr>
              <w:jc w:val="center"/>
              <w:rPr>
                <w:b/>
                <w:iCs/>
                <w:sz w:val="20"/>
              </w:rPr>
            </w:pPr>
            <w:r w:rsidRPr="00FB6122">
              <w:rPr>
                <w:b/>
                <w:iCs/>
                <w:sz w:val="20"/>
              </w:rPr>
              <w:t xml:space="preserve">Các </w:t>
            </w:r>
            <w:proofErr w:type="spellStart"/>
            <w:r w:rsidRPr="00FB6122">
              <w:rPr>
                <w:b/>
                <w:iCs/>
                <w:sz w:val="20"/>
              </w:rPr>
              <w:t>tiêu</w:t>
            </w:r>
            <w:proofErr w:type="spellEnd"/>
            <w:r w:rsidRPr="00FB6122">
              <w:rPr>
                <w:b/>
                <w:iCs/>
                <w:sz w:val="20"/>
              </w:rPr>
              <w:t xml:space="preserve"> </w:t>
            </w:r>
            <w:proofErr w:type="spellStart"/>
            <w:r w:rsidRPr="00FB6122">
              <w:rPr>
                <w:b/>
                <w:iCs/>
                <w:sz w:val="20"/>
              </w:rPr>
              <w:t>chuẩn</w:t>
            </w:r>
            <w:proofErr w:type="spellEnd"/>
            <w:r w:rsidRPr="00FB6122">
              <w:rPr>
                <w:b/>
                <w:iCs/>
                <w:sz w:val="20"/>
              </w:rPr>
              <w:t xml:space="preserve">, </w:t>
            </w:r>
            <w:proofErr w:type="spellStart"/>
            <w:r w:rsidRPr="00FB6122">
              <w:rPr>
                <w:b/>
                <w:iCs/>
                <w:sz w:val="20"/>
              </w:rPr>
              <w:t>giá</w:t>
            </w:r>
            <w:proofErr w:type="spellEnd"/>
            <w:r w:rsidRPr="00FB6122">
              <w:rPr>
                <w:b/>
                <w:iCs/>
                <w:sz w:val="20"/>
              </w:rPr>
              <w:t xml:space="preserve"> </w:t>
            </w:r>
            <w:proofErr w:type="spellStart"/>
            <w:r w:rsidRPr="00FB6122">
              <w:rPr>
                <w:b/>
                <w:iCs/>
                <w:sz w:val="20"/>
              </w:rPr>
              <w:t>trị</w:t>
            </w:r>
            <w:proofErr w:type="spellEnd"/>
            <w:r w:rsidRPr="00FB6122">
              <w:rPr>
                <w:b/>
                <w:iCs/>
                <w:sz w:val="20"/>
              </w:rPr>
              <w:t xml:space="preserve"> </w:t>
            </w:r>
            <w:proofErr w:type="spellStart"/>
            <w:r w:rsidRPr="00FB6122">
              <w:rPr>
                <w:b/>
                <w:iCs/>
                <w:sz w:val="20"/>
              </w:rPr>
              <w:t>thông</w:t>
            </w:r>
            <w:proofErr w:type="spellEnd"/>
            <w:r w:rsidRPr="00FB6122">
              <w:rPr>
                <w:b/>
                <w:iCs/>
                <w:sz w:val="20"/>
              </w:rPr>
              <w:t xml:space="preserve"> </w:t>
            </w:r>
            <w:proofErr w:type="spellStart"/>
            <w:r w:rsidRPr="00FB6122">
              <w:rPr>
                <w:b/>
                <w:iCs/>
                <w:sz w:val="20"/>
              </w:rPr>
              <w:t>số</w:t>
            </w:r>
            <w:proofErr w:type="spellEnd"/>
          </w:p>
          <w:p w14:paraId="12678517" w14:textId="77777777" w:rsidR="00D9622E" w:rsidRPr="00FB6122" w:rsidRDefault="00D9622E" w:rsidP="004B2420">
            <w:pPr>
              <w:jc w:val="center"/>
              <w:rPr>
                <w:b/>
                <w:sz w:val="20"/>
              </w:rPr>
            </w:pPr>
            <w:proofErr w:type="spellStart"/>
            <w:r w:rsidRPr="00FB6122">
              <w:rPr>
                <w:b/>
                <w:iCs/>
                <w:sz w:val="20"/>
              </w:rPr>
              <w:t>kỹ</w:t>
            </w:r>
            <w:proofErr w:type="spellEnd"/>
            <w:r w:rsidRPr="00FB6122">
              <w:rPr>
                <w:b/>
                <w:iCs/>
                <w:sz w:val="20"/>
              </w:rPr>
              <w:t xml:space="preserve"> </w:t>
            </w:r>
            <w:proofErr w:type="spellStart"/>
            <w:r w:rsidRPr="00FB6122">
              <w:rPr>
                <w:b/>
                <w:iCs/>
                <w:sz w:val="20"/>
              </w:rPr>
              <w:t>thuật</w:t>
            </w:r>
            <w:proofErr w:type="spellEnd"/>
            <w:r w:rsidRPr="00FB6122">
              <w:rPr>
                <w:b/>
                <w:iCs/>
                <w:sz w:val="20"/>
              </w:rPr>
              <w:t xml:space="preserve"> chi </w:t>
            </w:r>
            <w:proofErr w:type="spellStart"/>
            <w:r w:rsidRPr="00FB6122">
              <w:rPr>
                <w:b/>
                <w:iCs/>
                <w:sz w:val="20"/>
              </w:rPr>
              <w:t>tiết</w:t>
            </w:r>
            <w:proofErr w:type="spellEnd"/>
          </w:p>
        </w:tc>
      </w:tr>
      <w:tr w:rsidR="00D9622E" w:rsidRPr="00FB6122" w14:paraId="7AD6CD08" w14:textId="77777777" w:rsidTr="004B2420">
        <w:trPr>
          <w:jc w:val="center"/>
        </w:trPr>
        <w:tc>
          <w:tcPr>
            <w:tcW w:w="705" w:type="dxa"/>
            <w:vAlign w:val="center"/>
          </w:tcPr>
          <w:p w14:paraId="70DE1C9A" w14:textId="77777777" w:rsidR="00D9622E" w:rsidRPr="00FB6122" w:rsidRDefault="00D9622E" w:rsidP="004B2420">
            <w:pPr>
              <w:jc w:val="center"/>
              <w:rPr>
                <w:sz w:val="20"/>
              </w:rPr>
            </w:pPr>
            <w:r w:rsidRPr="00FB6122">
              <w:rPr>
                <w:sz w:val="20"/>
              </w:rPr>
              <w:t>1</w:t>
            </w:r>
          </w:p>
        </w:tc>
        <w:tc>
          <w:tcPr>
            <w:tcW w:w="3997" w:type="dxa"/>
            <w:vAlign w:val="center"/>
          </w:tcPr>
          <w:p w14:paraId="13FC246D" w14:textId="77777777" w:rsidR="00D9622E" w:rsidRPr="00FB6122" w:rsidRDefault="00D9622E" w:rsidP="004B2420">
            <w:pPr>
              <w:rPr>
                <w:sz w:val="20"/>
              </w:rPr>
            </w:pPr>
            <w:proofErr w:type="spellStart"/>
            <w:r w:rsidRPr="00A2618F">
              <w:rPr>
                <w:color w:val="000000"/>
                <w:sz w:val="20"/>
              </w:rPr>
              <w:t>Giấy</w:t>
            </w:r>
            <w:proofErr w:type="spellEnd"/>
            <w:r w:rsidRPr="00A2618F">
              <w:rPr>
                <w:color w:val="000000"/>
                <w:sz w:val="20"/>
              </w:rPr>
              <w:t xml:space="preserve"> </w:t>
            </w:r>
            <w:r w:rsidRPr="00FB6122">
              <w:rPr>
                <w:color w:val="000000"/>
                <w:sz w:val="20"/>
              </w:rPr>
              <w:t xml:space="preserve">in </w:t>
            </w:r>
            <w:proofErr w:type="spellStart"/>
            <w:r w:rsidRPr="00FB6122">
              <w:rPr>
                <w:color w:val="000000"/>
                <w:sz w:val="20"/>
              </w:rPr>
              <w:t>ruột</w:t>
            </w:r>
            <w:proofErr w:type="spellEnd"/>
            <w:r w:rsidRPr="00FB6122">
              <w:rPr>
                <w:color w:val="000000"/>
                <w:sz w:val="20"/>
              </w:rPr>
              <w:t xml:space="preserve"> 70/90 (60x42</w:t>
            </w:r>
            <w:r w:rsidRPr="00A2618F">
              <w:rPr>
                <w:color w:val="000000"/>
                <w:sz w:val="20"/>
              </w:rPr>
              <w:t xml:space="preserve"> cm)</w:t>
            </w:r>
          </w:p>
        </w:tc>
        <w:tc>
          <w:tcPr>
            <w:tcW w:w="4382" w:type="dxa"/>
            <w:vAlign w:val="center"/>
          </w:tcPr>
          <w:p w14:paraId="4B0E3367" w14:textId="77777777" w:rsidR="00D9622E" w:rsidRPr="00FB6122" w:rsidRDefault="00D9622E" w:rsidP="004B2420">
            <w:pPr>
              <w:rPr>
                <w:sz w:val="20"/>
              </w:rPr>
            </w:pPr>
            <w:r w:rsidRPr="00FB6122">
              <w:rPr>
                <w:sz w:val="20"/>
              </w:rPr>
              <w:t xml:space="preserve">Định </w:t>
            </w:r>
            <w:proofErr w:type="spellStart"/>
            <w:r w:rsidRPr="00FB6122">
              <w:rPr>
                <w:sz w:val="20"/>
              </w:rPr>
              <w:t>lượng</w:t>
            </w:r>
            <w:proofErr w:type="spellEnd"/>
            <w:r w:rsidRPr="00FB6122">
              <w:rPr>
                <w:sz w:val="20"/>
              </w:rPr>
              <w:t xml:space="preserve">: 70±1g/m2, </w:t>
            </w:r>
            <w:proofErr w:type="spellStart"/>
            <w:r w:rsidRPr="00FB6122">
              <w:rPr>
                <w:sz w:val="20"/>
              </w:rPr>
              <w:t>khổ</w:t>
            </w:r>
            <w:proofErr w:type="spellEnd"/>
            <w:r w:rsidRPr="00FB6122">
              <w:rPr>
                <w:sz w:val="20"/>
              </w:rPr>
              <w:t xml:space="preserve"> 840x600 mm; </w:t>
            </w:r>
            <w:proofErr w:type="spellStart"/>
            <w:r w:rsidRPr="00FB6122">
              <w:rPr>
                <w:sz w:val="20"/>
              </w:rPr>
              <w:t>màu</w:t>
            </w:r>
            <w:proofErr w:type="spellEnd"/>
            <w:r w:rsidRPr="00FB6122">
              <w:rPr>
                <w:sz w:val="20"/>
              </w:rPr>
              <w:t xml:space="preserve"> </w:t>
            </w:r>
            <w:proofErr w:type="spellStart"/>
            <w:r w:rsidRPr="00FB6122">
              <w:rPr>
                <w:sz w:val="20"/>
              </w:rPr>
              <w:t>trắng</w:t>
            </w:r>
            <w:proofErr w:type="spellEnd"/>
            <w:r w:rsidRPr="00FB6122">
              <w:rPr>
                <w:sz w:val="20"/>
              </w:rPr>
              <w:t xml:space="preserve">; </w:t>
            </w:r>
            <w:proofErr w:type="spellStart"/>
            <w:r w:rsidRPr="00FB6122">
              <w:rPr>
                <w:sz w:val="20"/>
              </w:rPr>
              <w:t>Độ</w:t>
            </w:r>
            <w:proofErr w:type="spellEnd"/>
            <w:r w:rsidRPr="00FB6122">
              <w:rPr>
                <w:sz w:val="20"/>
              </w:rPr>
              <w:t xml:space="preserve"> </w:t>
            </w:r>
            <w:proofErr w:type="spellStart"/>
            <w:r w:rsidRPr="00FB6122">
              <w:rPr>
                <w:sz w:val="20"/>
              </w:rPr>
              <w:t>trắng</w:t>
            </w:r>
            <w:proofErr w:type="spellEnd"/>
            <w:r w:rsidRPr="00FB6122">
              <w:rPr>
                <w:sz w:val="20"/>
              </w:rPr>
              <w:t xml:space="preserve">: ≥  90%,  </w:t>
            </w:r>
            <w:proofErr w:type="spellStart"/>
            <w:r w:rsidRPr="00FB6122">
              <w:rPr>
                <w:sz w:val="20"/>
              </w:rPr>
              <w:t>Độ</w:t>
            </w:r>
            <w:proofErr w:type="spellEnd"/>
            <w:r w:rsidRPr="00FB6122">
              <w:rPr>
                <w:sz w:val="20"/>
              </w:rPr>
              <w:t xml:space="preserve"> </w:t>
            </w:r>
            <w:proofErr w:type="spellStart"/>
            <w:r w:rsidRPr="00FB6122">
              <w:rPr>
                <w:sz w:val="20"/>
              </w:rPr>
              <w:t>chặt</w:t>
            </w:r>
            <w:proofErr w:type="spellEnd"/>
            <w:r w:rsidRPr="00FB6122">
              <w:rPr>
                <w:sz w:val="20"/>
              </w:rPr>
              <w:t xml:space="preserve"> ≥ 660kg/m3; </w:t>
            </w:r>
            <w:proofErr w:type="spellStart"/>
            <w:r w:rsidRPr="00FB6122">
              <w:rPr>
                <w:sz w:val="20"/>
              </w:rPr>
              <w:t>Độ</w:t>
            </w:r>
            <w:proofErr w:type="spellEnd"/>
            <w:r w:rsidRPr="00FB6122">
              <w:rPr>
                <w:sz w:val="20"/>
              </w:rPr>
              <w:t xml:space="preserve"> </w:t>
            </w:r>
            <w:proofErr w:type="spellStart"/>
            <w:r w:rsidRPr="00FB6122">
              <w:rPr>
                <w:sz w:val="20"/>
              </w:rPr>
              <w:t>hút</w:t>
            </w:r>
            <w:proofErr w:type="spellEnd"/>
            <w:r w:rsidRPr="00FB6122">
              <w:rPr>
                <w:sz w:val="20"/>
              </w:rPr>
              <w:t xml:space="preserve"> </w:t>
            </w:r>
            <w:proofErr w:type="spellStart"/>
            <w:r w:rsidRPr="00FB6122">
              <w:rPr>
                <w:sz w:val="20"/>
              </w:rPr>
              <w:t>nước</w:t>
            </w:r>
            <w:proofErr w:type="spellEnd"/>
            <w:r w:rsidRPr="00FB6122">
              <w:rPr>
                <w:sz w:val="20"/>
              </w:rPr>
              <w:t xml:space="preserve"> ≤ 30%; </w:t>
            </w:r>
            <w:proofErr w:type="spellStart"/>
            <w:r w:rsidRPr="00FB6122">
              <w:rPr>
                <w:sz w:val="20"/>
              </w:rPr>
              <w:t>Độ</w:t>
            </w:r>
            <w:proofErr w:type="spellEnd"/>
            <w:r w:rsidRPr="00FB6122">
              <w:rPr>
                <w:sz w:val="20"/>
              </w:rPr>
              <w:t xml:space="preserve"> </w:t>
            </w:r>
            <w:proofErr w:type="spellStart"/>
            <w:r w:rsidRPr="00FB6122">
              <w:rPr>
                <w:sz w:val="20"/>
              </w:rPr>
              <w:t>tro</w:t>
            </w:r>
            <w:proofErr w:type="spellEnd"/>
            <w:r w:rsidRPr="00FB6122">
              <w:rPr>
                <w:sz w:val="20"/>
              </w:rPr>
              <w:t xml:space="preserve">: ≥10%; </w:t>
            </w:r>
            <w:proofErr w:type="spellStart"/>
            <w:r w:rsidRPr="00FB6122">
              <w:rPr>
                <w:sz w:val="20"/>
              </w:rPr>
              <w:t>Độ</w:t>
            </w:r>
            <w:proofErr w:type="spellEnd"/>
            <w:r w:rsidRPr="00FB6122">
              <w:rPr>
                <w:sz w:val="20"/>
              </w:rPr>
              <w:t xml:space="preserve"> </w:t>
            </w:r>
            <w:proofErr w:type="spellStart"/>
            <w:r w:rsidRPr="00FB6122">
              <w:rPr>
                <w:sz w:val="20"/>
              </w:rPr>
              <w:t>ẩm</w:t>
            </w:r>
            <w:proofErr w:type="spellEnd"/>
            <w:r w:rsidRPr="00FB6122">
              <w:rPr>
                <w:sz w:val="20"/>
              </w:rPr>
              <w:t xml:space="preserve">: 6±1%; </w:t>
            </w:r>
            <w:proofErr w:type="spellStart"/>
            <w:r w:rsidRPr="00FB6122">
              <w:rPr>
                <w:sz w:val="20"/>
              </w:rPr>
              <w:t>Độ</w:t>
            </w:r>
            <w:proofErr w:type="spellEnd"/>
            <w:r w:rsidRPr="00FB6122">
              <w:rPr>
                <w:sz w:val="20"/>
              </w:rPr>
              <w:t xml:space="preserve"> </w:t>
            </w:r>
            <w:proofErr w:type="spellStart"/>
            <w:r w:rsidRPr="00FB6122">
              <w:rPr>
                <w:sz w:val="20"/>
              </w:rPr>
              <w:t>đục</w:t>
            </w:r>
            <w:proofErr w:type="spellEnd"/>
            <w:r w:rsidRPr="00FB6122">
              <w:rPr>
                <w:sz w:val="20"/>
              </w:rPr>
              <w:t xml:space="preserve"> ≥ 85%, </w:t>
            </w:r>
            <w:proofErr w:type="spellStart"/>
            <w:r w:rsidRPr="00FB6122">
              <w:rPr>
                <w:sz w:val="20"/>
              </w:rPr>
              <w:t>Độ</w:t>
            </w:r>
            <w:proofErr w:type="spellEnd"/>
            <w:r w:rsidRPr="00FB6122">
              <w:rPr>
                <w:sz w:val="20"/>
              </w:rPr>
              <w:t xml:space="preserve"> </w:t>
            </w:r>
            <w:proofErr w:type="spellStart"/>
            <w:r w:rsidRPr="00FB6122">
              <w:rPr>
                <w:sz w:val="20"/>
              </w:rPr>
              <w:t>nhám</w:t>
            </w:r>
            <w:proofErr w:type="spellEnd"/>
            <w:r w:rsidRPr="00FB6122">
              <w:rPr>
                <w:sz w:val="20"/>
              </w:rPr>
              <w:t xml:space="preserve"> </w:t>
            </w:r>
            <w:proofErr w:type="spellStart"/>
            <w:r w:rsidRPr="00FB6122">
              <w:rPr>
                <w:sz w:val="20"/>
              </w:rPr>
              <w:t>trung</w:t>
            </w:r>
            <w:proofErr w:type="spellEnd"/>
            <w:r w:rsidRPr="00FB6122">
              <w:rPr>
                <w:sz w:val="20"/>
              </w:rPr>
              <w:t xml:space="preserve"> </w:t>
            </w:r>
            <w:proofErr w:type="spellStart"/>
            <w:r w:rsidRPr="00FB6122">
              <w:rPr>
                <w:sz w:val="20"/>
              </w:rPr>
              <w:t>bình</w:t>
            </w:r>
            <w:proofErr w:type="spellEnd"/>
            <w:r w:rsidRPr="00FB6122">
              <w:rPr>
                <w:sz w:val="20"/>
              </w:rPr>
              <w:t>: ≤ 450ml/</w:t>
            </w:r>
            <w:proofErr w:type="spellStart"/>
            <w:r w:rsidRPr="00FB6122">
              <w:rPr>
                <w:sz w:val="20"/>
              </w:rPr>
              <w:t>ph</w:t>
            </w:r>
            <w:proofErr w:type="spellEnd"/>
            <w:r w:rsidRPr="00FB6122">
              <w:rPr>
                <w:sz w:val="20"/>
              </w:rPr>
              <w:t xml:space="preserve">; </w:t>
            </w:r>
            <w:proofErr w:type="spellStart"/>
            <w:r w:rsidRPr="00FB6122">
              <w:rPr>
                <w:sz w:val="20"/>
              </w:rPr>
              <w:t>Chỉ</w:t>
            </w:r>
            <w:proofErr w:type="spellEnd"/>
            <w:r w:rsidRPr="00FB6122">
              <w:rPr>
                <w:sz w:val="20"/>
              </w:rPr>
              <w:t xml:space="preserve"> </w:t>
            </w:r>
            <w:proofErr w:type="spellStart"/>
            <w:r w:rsidRPr="00FB6122">
              <w:rPr>
                <w:sz w:val="20"/>
              </w:rPr>
              <w:t>số</w:t>
            </w:r>
            <w:proofErr w:type="spellEnd"/>
            <w:r w:rsidRPr="00FB6122">
              <w:rPr>
                <w:sz w:val="20"/>
              </w:rPr>
              <w:t xml:space="preserve"> </w:t>
            </w:r>
            <w:proofErr w:type="spellStart"/>
            <w:r w:rsidRPr="00FB6122">
              <w:rPr>
                <w:sz w:val="20"/>
              </w:rPr>
              <w:t>bền</w:t>
            </w:r>
            <w:proofErr w:type="spellEnd"/>
            <w:r w:rsidRPr="00FB6122">
              <w:rPr>
                <w:sz w:val="20"/>
              </w:rPr>
              <w:t xml:space="preserve"> </w:t>
            </w:r>
            <w:proofErr w:type="spellStart"/>
            <w:r w:rsidRPr="00FB6122">
              <w:rPr>
                <w:sz w:val="20"/>
              </w:rPr>
              <w:t>kéo</w:t>
            </w:r>
            <w:proofErr w:type="spellEnd"/>
            <w:r w:rsidRPr="00FB6122">
              <w:rPr>
                <w:sz w:val="20"/>
              </w:rPr>
              <w:t xml:space="preserve"> </w:t>
            </w:r>
            <w:proofErr w:type="spellStart"/>
            <w:r w:rsidRPr="00FB6122">
              <w:rPr>
                <w:sz w:val="20"/>
              </w:rPr>
              <w:t>trung</w:t>
            </w:r>
            <w:proofErr w:type="spellEnd"/>
            <w:r w:rsidRPr="00FB6122">
              <w:rPr>
                <w:sz w:val="20"/>
              </w:rPr>
              <w:t xml:space="preserve"> </w:t>
            </w:r>
            <w:proofErr w:type="spellStart"/>
            <w:r w:rsidRPr="00FB6122">
              <w:rPr>
                <w:sz w:val="20"/>
              </w:rPr>
              <w:t>bình</w:t>
            </w:r>
            <w:proofErr w:type="spellEnd"/>
            <w:r w:rsidRPr="00FB6122">
              <w:rPr>
                <w:sz w:val="20"/>
              </w:rPr>
              <w:t xml:space="preserve"> </w:t>
            </w:r>
            <w:proofErr w:type="spellStart"/>
            <w:r w:rsidRPr="00FB6122">
              <w:rPr>
                <w:sz w:val="20"/>
              </w:rPr>
              <w:t>hai</w:t>
            </w:r>
            <w:proofErr w:type="spellEnd"/>
            <w:r w:rsidRPr="00FB6122">
              <w:rPr>
                <w:sz w:val="20"/>
              </w:rPr>
              <w:t xml:space="preserve"> </w:t>
            </w:r>
            <w:proofErr w:type="spellStart"/>
            <w:r w:rsidRPr="00FB6122">
              <w:rPr>
                <w:sz w:val="20"/>
              </w:rPr>
              <w:t>hướng</w:t>
            </w:r>
            <w:proofErr w:type="spellEnd"/>
            <w:r w:rsidRPr="00FB6122">
              <w:rPr>
                <w:sz w:val="20"/>
              </w:rPr>
              <w:t xml:space="preserve">  ≥ 33Nm/g; </w:t>
            </w:r>
            <w:proofErr w:type="spellStart"/>
            <w:r w:rsidRPr="00FB6122">
              <w:rPr>
                <w:sz w:val="20"/>
              </w:rPr>
              <w:t>Chỉ</w:t>
            </w:r>
            <w:proofErr w:type="spellEnd"/>
            <w:r w:rsidRPr="00FB6122">
              <w:rPr>
                <w:sz w:val="20"/>
              </w:rPr>
              <w:t xml:space="preserve"> </w:t>
            </w:r>
            <w:proofErr w:type="spellStart"/>
            <w:r w:rsidRPr="00FB6122">
              <w:rPr>
                <w:sz w:val="20"/>
              </w:rPr>
              <w:t>số</w:t>
            </w:r>
            <w:proofErr w:type="spellEnd"/>
            <w:r w:rsidRPr="00FB6122">
              <w:rPr>
                <w:sz w:val="20"/>
              </w:rPr>
              <w:t xml:space="preserve"> </w:t>
            </w:r>
            <w:proofErr w:type="spellStart"/>
            <w:r w:rsidRPr="00FB6122">
              <w:rPr>
                <w:sz w:val="20"/>
              </w:rPr>
              <w:t>bền</w:t>
            </w:r>
            <w:proofErr w:type="spellEnd"/>
            <w:r w:rsidRPr="00FB6122">
              <w:rPr>
                <w:sz w:val="20"/>
              </w:rPr>
              <w:t xml:space="preserve"> </w:t>
            </w:r>
            <w:proofErr w:type="spellStart"/>
            <w:r w:rsidRPr="00FB6122">
              <w:rPr>
                <w:sz w:val="20"/>
              </w:rPr>
              <w:t>xé</w:t>
            </w:r>
            <w:proofErr w:type="spellEnd"/>
            <w:r w:rsidRPr="00FB6122">
              <w:rPr>
                <w:sz w:val="20"/>
              </w:rPr>
              <w:t xml:space="preserve"> </w:t>
            </w:r>
            <w:proofErr w:type="spellStart"/>
            <w:r w:rsidRPr="00FB6122">
              <w:rPr>
                <w:sz w:val="20"/>
              </w:rPr>
              <w:t>trung</w:t>
            </w:r>
            <w:proofErr w:type="spellEnd"/>
            <w:r w:rsidRPr="00FB6122">
              <w:rPr>
                <w:sz w:val="20"/>
              </w:rPr>
              <w:t xml:space="preserve"> </w:t>
            </w:r>
            <w:proofErr w:type="spellStart"/>
            <w:r w:rsidRPr="00FB6122">
              <w:rPr>
                <w:sz w:val="20"/>
              </w:rPr>
              <w:t>bình</w:t>
            </w:r>
            <w:proofErr w:type="spellEnd"/>
            <w:r w:rsidRPr="00FB6122">
              <w:rPr>
                <w:sz w:val="20"/>
              </w:rPr>
              <w:t xml:space="preserve"> ≥ 3,5 mN.m2/g; </w:t>
            </w:r>
            <w:proofErr w:type="spellStart"/>
            <w:r w:rsidRPr="00FB6122">
              <w:rPr>
                <w:sz w:val="20"/>
              </w:rPr>
              <w:t>Độ</w:t>
            </w:r>
            <w:proofErr w:type="spellEnd"/>
            <w:r w:rsidRPr="00FB6122">
              <w:rPr>
                <w:sz w:val="20"/>
              </w:rPr>
              <w:t xml:space="preserve"> </w:t>
            </w:r>
            <w:proofErr w:type="spellStart"/>
            <w:r w:rsidRPr="00FB6122">
              <w:rPr>
                <w:sz w:val="20"/>
              </w:rPr>
              <w:t>bụi</w:t>
            </w:r>
            <w:proofErr w:type="spellEnd"/>
            <w:r w:rsidRPr="00FB6122">
              <w:rPr>
                <w:sz w:val="20"/>
              </w:rPr>
              <w:t xml:space="preserve"> ≤ 20ppm; Keo </w:t>
            </w:r>
            <w:proofErr w:type="spellStart"/>
            <w:r w:rsidRPr="00FB6122">
              <w:rPr>
                <w:sz w:val="20"/>
              </w:rPr>
              <w:t>bề</w:t>
            </w:r>
            <w:proofErr w:type="spellEnd"/>
            <w:r w:rsidRPr="00FB6122">
              <w:rPr>
                <w:sz w:val="20"/>
              </w:rPr>
              <w:t xml:space="preserve"> </w:t>
            </w:r>
            <w:proofErr w:type="spellStart"/>
            <w:r w:rsidRPr="00FB6122">
              <w:rPr>
                <w:sz w:val="20"/>
              </w:rPr>
              <w:t>mặt</w:t>
            </w:r>
            <w:proofErr w:type="spellEnd"/>
            <w:r w:rsidRPr="00FB6122">
              <w:rPr>
                <w:sz w:val="20"/>
              </w:rPr>
              <w:t xml:space="preserve"> ≥ 3,5 g/m2/2 </w:t>
            </w:r>
            <w:proofErr w:type="spellStart"/>
            <w:r w:rsidRPr="00FB6122">
              <w:rPr>
                <w:sz w:val="20"/>
              </w:rPr>
              <w:t>mặt</w:t>
            </w:r>
            <w:proofErr w:type="spellEnd"/>
            <w:r w:rsidRPr="00FB6122">
              <w:rPr>
                <w:sz w:val="20"/>
              </w:rPr>
              <w:t xml:space="preserve">; </w:t>
            </w:r>
            <w:proofErr w:type="spellStart"/>
            <w:r w:rsidRPr="00FB6122">
              <w:rPr>
                <w:sz w:val="20"/>
              </w:rPr>
              <w:t>quy</w:t>
            </w:r>
            <w:proofErr w:type="spellEnd"/>
            <w:r w:rsidRPr="00FB6122">
              <w:rPr>
                <w:sz w:val="20"/>
              </w:rPr>
              <w:t xml:space="preserve"> </w:t>
            </w:r>
            <w:proofErr w:type="spellStart"/>
            <w:r w:rsidRPr="00FB6122">
              <w:rPr>
                <w:sz w:val="20"/>
              </w:rPr>
              <w:t>cách</w:t>
            </w:r>
            <w:proofErr w:type="spellEnd"/>
            <w:r w:rsidRPr="00FB6122">
              <w:rPr>
                <w:sz w:val="20"/>
              </w:rPr>
              <w:t xml:space="preserve"> bao </w:t>
            </w:r>
            <w:proofErr w:type="spellStart"/>
            <w:r w:rsidRPr="00FB6122">
              <w:rPr>
                <w:sz w:val="20"/>
              </w:rPr>
              <w:t>gói</w:t>
            </w:r>
            <w:proofErr w:type="spellEnd"/>
            <w:r w:rsidRPr="00FB6122">
              <w:rPr>
                <w:sz w:val="20"/>
              </w:rPr>
              <w:t xml:space="preserve">: 500 </w:t>
            </w:r>
            <w:proofErr w:type="spellStart"/>
            <w:r w:rsidRPr="00FB6122">
              <w:rPr>
                <w:sz w:val="20"/>
              </w:rPr>
              <w:t>tờ</w:t>
            </w:r>
            <w:proofErr w:type="spellEnd"/>
            <w:r w:rsidRPr="00FB6122">
              <w:rPr>
                <w:sz w:val="20"/>
              </w:rPr>
              <w:t>/ram; 10ram/</w:t>
            </w:r>
            <w:proofErr w:type="spellStart"/>
            <w:r w:rsidRPr="00FB6122">
              <w:rPr>
                <w:sz w:val="20"/>
              </w:rPr>
              <w:t>Palet</w:t>
            </w:r>
            <w:proofErr w:type="spellEnd"/>
            <w:r w:rsidRPr="00FB6122">
              <w:rPr>
                <w:sz w:val="20"/>
              </w:rPr>
              <w:t xml:space="preserve">, </w:t>
            </w:r>
            <w:proofErr w:type="spellStart"/>
            <w:r w:rsidRPr="00FB6122">
              <w:rPr>
                <w:sz w:val="20"/>
              </w:rPr>
              <w:t>quấn</w:t>
            </w:r>
            <w:proofErr w:type="spellEnd"/>
            <w:r w:rsidRPr="00FB6122">
              <w:rPr>
                <w:sz w:val="20"/>
              </w:rPr>
              <w:t xml:space="preserve"> </w:t>
            </w:r>
            <w:proofErr w:type="spellStart"/>
            <w:r w:rsidRPr="00FB6122">
              <w:rPr>
                <w:sz w:val="20"/>
              </w:rPr>
              <w:t>nilong</w:t>
            </w:r>
            <w:proofErr w:type="spellEnd"/>
            <w:r w:rsidRPr="00FB6122">
              <w:rPr>
                <w:sz w:val="20"/>
              </w:rPr>
              <w:t xml:space="preserve"> </w:t>
            </w:r>
            <w:proofErr w:type="spellStart"/>
            <w:r w:rsidRPr="00FB6122">
              <w:rPr>
                <w:sz w:val="20"/>
              </w:rPr>
              <w:t>bọc</w:t>
            </w:r>
            <w:proofErr w:type="spellEnd"/>
            <w:r w:rsidRPr="00FB6122">
              <w:rPr>
                <w:sz w:val="20"/>
              </w:rPr>
              <w:t xml:space="preserve"> </w:t>
            </w:r>
            <w:proofErr w:type="spellStart"/>
            <w:r w:rsidRPr="00FB6122">
              <w:rPr>
                <w:sz w:val="20"/>
              </w:rPr>
              <w:t>chống</w:t>
            </w:r>
            <w:proofErr w:type="spellEnd"/>
            <w:r w:rsidRPr="00FB6122">
              <w:rPr>
                <w:sz w:val="20"/>
              </w:rPr>
              <w:t xml:space="preserve"> </w:t>
            </w:r>
            <w:proofErr w:type="spellStart"/>
            <w:r w:rsidRPr="00FB6122">
              <w:rPr>
                <w:sz w:val="20"/>
              </w:rPr>
              <w:t>ẩm</w:t>
            </w:r>
            <w:proofErr w:type="spellEnd"/>
          </w:p>
        </w:tc>
      </w:tr>
      <w:tr w:rsidR="00D9622E" w:rsidRPr="00FB6122" w14:paraId="02011F9C" w14:textId="77777777" w:rsidTr="004B2420">
        <w:trPr>
          <w:jc w:val="center"/>
        </w:trPr>
        <w:tc>
          <w:tcPr>
            <w:tcW w:w="705" w:type="dxa"/>
            <w:vAlign w:val="center"/>
          </w:tcPr>
          <w:p w14:paraId="1D84AB36" w14:textId="77777777" w:rsidR="00D9622E" w:rsidRPr="00FB6122" w:rsidRDefault="00D9622E" w:rsidP="004B2420">
            <w:pPr>
              <w:jc w:val="center"/>
              <w:rPr>
                <w:sz w:val="20"/>
              </w:rPr>
            </w:pPr>
            <w:r w:rsidRPr="00FB6122">
              <w:rPr>
                <w:sz w:val="20"/>
              </w:rPr>
              <w:t>2</w:t>
            </w:r>
          </w:p>
        </w:tc>
        <w:tc>
          <w:tcPr>
            <w:tcW w:w="3997" w:type="dxa"/>
            <w:vAlign w:val="center"/>
          </w:tcPr>
          <w:p w14:paraId="05A90179" w14:textId="77777777" w:rsidR="00D9622E" w:rsidRPr="00FB6122" w:rsidRDefault="00D9622E" w:rsidP="004B2420">
            <w:pPr>
              <w:rPr>
                <w:sz w:val="20"/>
              </w:rPr>
            </w:pPr>
            <w:proofErr w:type="spellStart"/>
            <w:r w:rsidRPr="00A2618F">
              <w:rPr>
                <w:color w:val="000000"/>
                <w:sz w:val="20"/>
              </w:rPr>
              <w:t>Giấy</w:t>
            </w:r>
            <w:proofErr w:type="spellEnd"/>
            <w:r w:rsidRPr="00A2618F">
              <w:rPr>
                <w:color w:val="000000"/>
                <w:sz w:val="20"/>
              </w:rPr>
              <w:t xml:space="preserve"> </w:t>
            </w:r>
            <w:proofErr w:type="spellStart"/>
            <w:r w:rsidRPr="00A2618F">
              <w:rPr>
                <w:color w:val="000000"/>
                <w:sz w:val="20"/>
              </w:rPr>
              <w:t>bìa</w:t>
            </w:r>
            <w:proofErr w:type="spellEnd"/>
            <w:r w:rsidRPr="00A2618F">
              <w:rPr>
                <w:color w:val="000000"/>
                <w:sz w:val="20"/>
              </w:rPr>
              <w:t xml:space="preserve"> </w:t>
            </w:r>
            <w:proofErr w:type="spellStart"/>
            <w:r w:rsidRPr="00A2618F">
              <w:rPr>
                <w:color w:val="000000"/>
                <w:sz w:val="20"/>
              </w:rPr>
              <w:t>xanh</w:t>
            </w:r>
            <w:proofErr w:type="spellEnd"/>
            <w:r w:rsidRPr="00A2618F">
              <w:rPr>
                <w:color w:val="000000"/>
                <w:sz w:val="20"/>
              </w:rPr>
              <w:t xml:space="preserve"> 180g/m2 (</w:t>
            </w:r>
            <w:r w:rsidRPr="00FB6122">
              <w:rPr>
                <w:color w:val="000000"/>
                <w:sz w:val="20"/>
              </w:rPr>
              <w:t>60x42</w:t>
            </w:r>
            <w:r w:rsidRPr="00A2618F">
              <w:rPr>
                <w:color w:val="000000"/>
                <w:sz w:val="20"/>
              </w:rPr>
              <w:t xml:space="preserve"> cm)</w:t>
            </w:r>
          </w:p>
        </w:tc>
        <w:tc>
          <w:tcPr>
            <w:tcW w:w="4382" w:type="dxa"/>
            <w:vAlign w:val="center"/>
          </w:tcPr>
          <w:p w14:paraId="3FAA440B" w14:textId="77777777" w:rsidR="00D9622E" w:rsidRPr="00FB6122" w:rsidRDefault="00D9622E" w:rsidP="004B2420">
            <w:pPr>
              <w:jc w:val="left"/>
              <w:rPr>
                <w:sz w:val="20"/>
              </w:rPr>
            </w:pPr>
            <w:r w:rsidRPr="00FB6122">
              <w:rPr>
                <w:rFonts w:asciiTheme="majorHAnsi" w:hAnsiTheme="majorHAnsi" w:cstheme="majorHAnsi"/>
                <w:sz w:val="20"/>
              </w:rPr>
              <w:t xml:space="preserve">Định </w:t>
            </w:r>
            <w:proofErr w:type="spellStart"/>
            <w:r w:rsidRPr="00FB6122">
              <w:rPr>
                <w:rFonts w:asciiTheme="majorHAnsi" w:hAnsiTheme="majorHAnsi" w:cstheme="majorHAnsi"/>
                <w:sz w:val="20"/>
              </w:rPr>
              <w:t>lượng</w:t>
            </w:r>
            <w:proofErr w:type="spellEnd"/>
            <w:r w:rsidRPr="00FB6122">
              <w:rPr>
                <w:rFonts w:asciiTheme="majorHAnsi" w:hAnsiTheme="majorHAnsi" w:cstheme="majorHAnsi"/>
                <w:sz w:val="20"/>
              </w:rPr>
              <w:t>: 180±3,6g/m</w:t>
            </w:r>
            <w:r w:rsidRPr="00FB6122">
              <w:rPr>
                <w:rFonts w:asciiTheme="majorHAnsi" w:hAnsiTheme="majorHAnsi" w:cstheme="majorHAnsi"/>
                <w:sz w:val="20"/>
                <w:vertAlign w:val="superscript"/>
              </w:rPr>
              <w:t>2</w:t>
            </w:r>
            <w:r w:rsidRPr="00FB6122">
              <w:rPr>
                <w:rFonts w:asciiTheme="majorHAnsi" w:hAnsiTheme="majorHAnsi" w:cstheme="majorHAnsi"/>
                <w:sz w:val="20"/>
              </w:rPr>
              <w:t xml:space="preserve">; </w:t>
            </w:r>
            <w:proofErr w:type="spellStart"/>
            <w:r w:rsidRPr="00FB6122">
              <w:rPr>
                <w:rFonts w:asciiTheme="majorHAnsi" w:hAnsiTheme="majorHAnsi" w:cstheme="majorHAnsi"/>
                <w:sz w:val="20"/>
              </w:rPr>
              <w:t>xanh</w:t>
            </w:r>
            <w:proofErr w:type="spellEnd"/>
            <w:r w:rsidRPr="00FB6122">
              <w:rPr>
                <w:rFonts w:asciiTheme="majorHAnsi" w:hAnsiTheme="majorHAnsi" w:cstheme="majorHAnsi"/>
                <w:sz w:val="20"/>
              </w:rPr>
              <w:t xml:space="preserve"> </w:t>
            </w:r>
            <w:proofErr w:type="spellStart"/>
            <w:r w:rsidRPr="00FB6122">
              <w:rPr>
                <w:rFonts w:asciiTheme="majorHAnsi" w:hAnsiTheme="majorHAnsi" w:cstheme="majorHAnsi"/>
                <w:sz w:val="20"/>
              </w:rPr>
              <w:t>ngọc</w:t>
            </w:r>
            <w:proofErr w:type="spellEnd"/>
            <w:r w:rsidRPr="00FB6122">
              <w:rPr>
                <w:rFonts w:asciiTheme="majorHAnsi" w:hAnsiTheme="majorHAnsi" w:cstheme="majorHAnsi"/>
                <w:sz w:val="20"/>
              </w:rPr>
              <w:t xml:space="preserve">, </w:t>
            </w:r>
            <w:proofErr w:type="spellStart"/>
            <w:r w:rsidRPr="00FB6122">
              <w:rPr>
                <w:rFonts w:asciiTheme="majorHAnsi" w:hAnsiTheme="majorHAnsi" w:cstheme="majorHAnsi"/>
                <w:sz w:val="20"/>
              </w:rPr>
              <w:t>khổ</w:t>
            </w:r>
            <w:proofErr w:type="spellEnd"/>
            <w:r w:rsidRPr="00FB6122">
              <w:rPr>
                <w:rFonts w:asciiTheme="majorHAnsi" w:hAnsiTheme="majorHAnsi" w:cstheme="majorHAnsi"/>
                <w:sz w:val="20"/>
              </w:rPr>
              <w:t xml:space="preserve"> 600x420 mm; Quy </w:t>
            </w:r>
            <w:proofErr w:type="spellStart"/>
            <w:r w:rsidRPr="00FB6122">
              <w:rPr>
                <w:rFonts w:asciiTheme="majorHAnsi" w:hAnsiTheme="majorHAnsi" w:cstheme="majorHAnsi"/>
                <w:sz w:val="20"/>
              </w:rPr>
              <w:t>cách</w:t>
            </w:r>
            <w:proofErr w:type="spellEnd"/>
            <w:r w:rsidRPr="00FB6122">
              <w:rPr>
                <w:rFonts w:asciiTheme="majorHAnsi" w:hAnsiTheme="majorHAnsi" w:cstheme="majorHAnsi"/>
                <w:sz w:val="20"/>
              </w:rPr>
              <w:t xml:space="preserve"> bao </w:t>
            </w:r>
            <w:proofErr w:type="spellStart"/>
            <w:r w:rsidRPr="00FB6122">
              <w:rPr>
                <w:rFonts w:asciiTheme="majorHAnsi" w:hAnsiTheme="majorHAnsi" w:cstheme="majorHAnsi"/>
                <w:sz w:val="20"/>
              </w:rPr>
              <w:t>gói</w:t>
            </w:r>
            <w:proofErr w:type="spellEnd"/>
            <w:r w:rsidRPr="00FB6122">
              <w:rPr>
                <w:rFonts w:asciiTheme="majorHAnsi" w:hAnsiTheme="majorHAnsi" w:cstheme="majorHAnsi"/>
                <w:sz w:val="20"/>
              </w:rPr>
              <w:t xml:space="preserve">: 250 </w:t>
            </w:r>
            <w:proofErr w:type="spellStart"/>
            <w:r w:rsidRPr="00FB6122">
              <w:rPr>
                <w:rFonts w:asciiTheme="majorHAnsi" w:hAnsiTheme="majorHAnsi" w:cstheme="majorHAnsi"/>
                <w:sz w:val="20"/>
              </w:rPr>
              <w:t>tờ</w:t>
            </w:r>
            <w:proofErr w:type="spellEnd"/>
            <w:r w:rsidRPr="00FB6122">
              <w:rPr>
                <w:rFonts w:asciiTheme="majorHAnsi" w:hAnsiTheme="majorHAnsi" w:cstheme="majorHAnsi"/>
                <w:sz w:val="20"/>
              </w:rPr>
              <w:t>/ram</w:t>
            </w:r>
          </w:p>
        </w:tc>
      </w:tr>
      <w:tr w:rsidR="00D9622E" w:rsidRPr="00FB6122" w14:paraId="3AB9D674" w14:textId="77777777" w:rsidTr="004B2420">
        <w:trPr>
          <w:jc w:val="center"/>
        </w:trPr>
        <w:tc>
          <w:tcPr>
            <w:tcW w:w="705" w:type="dxa"/>
            <w:vAlign w:val="center"/>
          </w:tcPr>
          <w:p w14:paraId="00264D56" w14:textId="77777777" w:rsidR="00D9622E" w:rsidRPr="00FB6122" w:rsidRDefault="00D9622E" w:rsidP="004B2420">
            <w:pPr>
              <w:jc w:val="center"/>
              <w:rPr>
                <w:sz w:val="20"/>
              </w:rPr>
            </w:pPr>
            <w:r w:rsidRPr="00FB6122">
              <w:rPr>
                <w:sz w:val="20"/>
              </w:rPr>
              <w:lastRenderedPageBreak/>
              <w:t>3</w:t>
            </w:r>
          </w:p>
        </w:tc>
        <w:tc>
          <w:tcPr>
            <w:tcW w:w="3997" w:type="dxa"/>
            <w:vAlign w:val="center"/>
          </w:tcPr>
          <w:p w14:paraId="58718F6B" w14:textId="77777777" w:rsidR="00D9622E" w:rsidRPr="00FB6122" w:rsidRDefault="00D9622E" w:rsidP="004B2420">
            <w:pPr>
              <w:rPr>
                <w:sz w:val="20"/>
              </w:rPr>
            </w:pPr>
            <w:proofErr w:type="spellStart"/>
            <w:r w:rsidRPr="00A2618F">
              <w:rPr>
                <w:color w:val="000000"/>
                <w:sz w:val="20"/>
              </w:rPr>
              <w:t>Giấy</w:t>
            </w:r>
            <w:proofErr w:type="spellEnd"/>
            <w:r w:rsidRPr="00A2618F">
              <w:rPr>
                <w:color w:val="000000"/>
                <w:sz w:val="20"/>
              </w:rPr>
              <w:t xml:space="preserve"> </w:t>
            </w:r>
            <w:proofErr w:type="spellStart"/>
            <w:r w:rsidRPr="00A2618F">
              <w:rPr>
                <w:color w:val="000000"/>
                <w:sz w:val="20"/>
              </w:rPr>
              <w:t>ốp</w:t>
            </w:r>
            <w:proofErr w:type="spellEnd"/>
            <w:r w:rsidRPr="00A2618F">
              <w:rPr>
                <w:color w:val="000000"/>
                <w:sz w:val="20"/>
              </w:rPr>
              <w:t xml:space="preserve"> 150g/m2 (</w:t>
            </w:r>
            <w:r w:rsidRPr="00FB6122">
              <w:rPr>
                <w:color w:val="000000"/>
                <w:sz w:val="20"/>
              </w:rPr>
              <w:t>60x42</w:t>
            </w:r>
            <w:r w:rsidRPr="00A2618F">
              <w:rPr>
                <w:color w:val="000000"/>
                <w:sz w:val="20"/>
              </w:rPr>
              <w:t xml:space="preserve"> cm)</w:t>
            </w:r>
          </w:p>
        </w:tc>
        <w:tc>
          <w:tcPr>
            <w:tcW w:w="4382" w:type="dxa"/>
            <w:vAlign w:val="center"/>
          </w:tcPr>
          <w:p w14:paraId="1797EF08" w14:textId="77777777" w:rsidR="00D9622E" w:rsidRPr="00FB6122" w:rsidRDefault="00D9622E" w:rsidP="004B2420">
            <w:pPr>
              <w:rPr>
                <w:sz w:val="20"/>
              </w:rPr>
            </w:pPr>
            <w:r w:rsidRPr="00FB6122">
              <w:rPr>
                <w:rFonts w:asciiTheme="majorHAnsi" w:hAnsiTheme="majorHAnsi" w:cstheme="majorHAnsi"/>
                <w:sz w:val="20"/>
              </w:rPr>
              <w:t xml:space="preserve">Định </w:t>
            </w:r>
            <w:proofErr w:type="spellStart"/>
            <w:r w:rsidRPr="00FB6122">
              <w:rPr>
                <w:rFonts w:asciiTheme="majorHAnsi" w:hAnsiTheme="majorHAnsi" w:cstheme="majorHAnsi"/>
                <w:sz w:val="20"/>
              </w:rPr>
              <w:t>lượng</w:t>
            </w:r>
            <w:proofErr w:type="spellEnd"/>
            <w:r w:rsidRPr="00FB6122">
              <w:rPr>
                <w:rFonts w:asciiTheme="majorHAnsi" w:hAnsiTheme="majorHAnsi" w:cstheme="majorHAnsi"/>
                <w:sz w:val="20"/>
              </w:rPr>
              <w:t xml:space="preserve"> 150g/m2; </w:t>
            </w:r>
            <w:proofErr w:type="spellStart"/>
            <w:r w:rsidRPr="00FB6122">
              <w:rPr>
                <w:rFonts w:asciiTheme="majorHAnsi" w:hAnsiTheme="majorHAnsi" w:cstheme="majorHAnsi"/>
                <w:sz w:val="20"/>
              </w:rPr>
              <w:t>khổ</w:t>
            </w:r>
            <w:proofErr w:type="spellEnd"/>
            <w:r w:rsidRPr="00FB6122">
              <w:rPr>
                <w:rFonts w:asciiTheme="majorHAnsi" w:hAnsiTheme="majorHAnsi" w:cstheme="majorHAnsi"/>
                <w:sz w:val="20"/>
              </w:rPr>
              <w:t xml:space="preserve"> 420x600mm; Quy </w:t>
            </w:r>
            <w:proofErr w:type="spellStart"/>
            <w:r w:rsidRPr="00FB6122">
              <w:rPr>
                <w:rFonts w:asciiTheme="majorHAnsi" w:hAnsiTheme="majorHAnsi" w:cstheme="majorHAnsi"/>
                <w:sz w:val="20"/>
              </w:rPr>
              <w:t>cách</w:t>
            </w:r>
            <w:proofErr w:type="spellEnd"/>
            <w:r w:rsidRPr="00FB6122">
              <w:rPr>
                <w:rFonts w:asciiTheme="majorHAnsi" w:hAnsiTheme="majorHAnsi" w:cstheme="majorHAnsi"/>
                <w:sz w:val="20"/>
              </w:rPr>
              <w:t xml:space="preserve"> bao </w:t>
            </w:r>
            <w:proofErr w:type="spellStart"/>
            <w:r w:rsidRPr="00FB6122">
              <w:rPr>
                <w:rFonts w:asciiTheme="majorHAnsi" w:hAnsiTheme="majorHAnsi" w:cstheme="majorHAnsi"/>
                <w:sz w:val="20"/>
              </w:rPr>
              <w:t>gói</w:t>
            </w:r>
            <w:proofErr w:type="spellEnd"/>
            <w:r w:rsidRPr="00FB6122">
              <w:rPr>
                <w:rFonts w:asciiTheme="majorHAnsi" w:hAnsiTheme="majorHAnsi" w:cstheme="majorHAnsi"/>
                <w:sz w:val="20"/>
              </w:rPr>
              <w:t xml:space="preserve">: 500 </w:t>
            </w:r>
            <w:proofErr w:type="spellStart"/>
            <w:r w:rsidRPr="00FB6122">
              <w:rPr>
                <w:rFonts w:asciiTheme="majorHAnsi" w:hAnsiTheme="majorHAnsi" w:cstheme="majorHAnsi"/>
                <w:sz w:val="20"/>
              </w:rPr>
              <w:t>tờ</w:t>
            </w:r>
            <w:proofErr w:type="spellEnd"/>
            <w:r w:rsidRPr="00FB6122">
              <w:rPr>
                <w:rFonts w:asciiTheme="majorHAnsi" w:hAnsiTheme="majorHAnsi" w:cstheme="majorHAnsi"/>
                <w:sz w:val="20"/>
              </w:rPr>
              <w:t>/ram; 10ram/</w:t>
            </w:r>
            <w:proofErr w:type="spellStart"/>
            <w:r w:rsidRPr="00FB6122">
              <w:rPr>
                <w:rFonts w:asciiTheme="majorHAnsi" w:hAnsiTheme="majorHAnsi" w:cstheme="majorHAnsi"/>
                <w:sz w:val="20"/>
              </w:rPr>
              <w:t>palet</w:t>
            </w:r>
            <w:proofErr w:type="spellEnd"/>
            <w:r w:rsidRPr="00FB6122">
              <w:rPr>
                <w:rFonts w:asciiTheme="majorHAnsi" w:hAnsiTheme="majorHAnsi" w:cstheme="majorHAnsi"/>
                <w:sz w:val="20"/>
              </w:rPr>
              <w:t xml:space="preserve">, </w:t>
            </w:r>
            <w:proofErr w:type="spellStart"/>
            <w:r w:rsidRPr="00FB6122">
              <w:rPr>
                <w:rFonts w:asciiTheme="majorHAnsi" w:hAnsiTheme="majorHAnsi" w:cstheme="majorHAnsi"/>
                <w:sz w:val="20"/>
              </w:rPr>
              <w:t>quấn</w:t>
            </w:r>
            <w:proofErr w:type="spellEnd"/>
            <w:r w:rsidRPr="00FB6122">
              <w:rPr>
                <w:rFonts w:asciiTheme="majorHAnsi" w:hAnsiTheme="majorHAnsi" w:cstheme="majorHAnsi"/>
                <w:sz w:val="20"/>
              </w:rPr>
              <w:t xml:space="preserve"> </w:t>
            </w:r>
            <w:proofErr w:type="spellStart"/>
            <w:r w:rsidRPr="00FB6122">
              <w:rPr>
                <w:rFonts w:asciiTheme="majorHAnsi" w:hAnsiTheme="majorHAnsi" w:cstheme="majorHAnsi"/>
                <w:sz w:val="20"/>
              </w:rPr>
              <w:t>nilon</w:t>
            </w:r>
            <w:proofErr w:type="spellEnd"/>
            <w:r w:rsidRPr="00FB6122">
              <w:rPr>
                <w:rFonts w:asciiTheme="majorHAnsi" w:hAnsiTheme="majorHAnsi" w:cstheme="majorHAnsi"/>
                <w:sz w:val="20"/>
              </w:rPr>
              <w:t xml:space="preserve"> </w:t>
            </w:r>
            <w:proofErr w:type="spellStart"/>
            <w:r w:rsidRPr="00FB6122">
              <w:rPr>
                <w:rFonts w:asciiTheme="majorHAnsi" w:hAnsiTheme="majorHAnsi" w:cstheme="majorHAnsi"/>
                <w:sz w:val="20"/>
              </w:rPr>
              <w:t>bọc</w:t>
            </w:r>
            <w:proofErr w:type="spellEnd"/>
            <w:r w:rsidRPr="00FB6122">
              <w:rPr>
                <w:rFonts w:asciiTheme="majorHAnsi" w:hAnsiTheme="majorHAnsi" w:cstheme="majorHAnsi"/>
                <w:sz w:val="20"/>
              </w:rPr>
              <w:t xml:space="preserve"> </w:t>
            </w:r>
            <w:proofErr w:type="spellStart"/>
            <w:r w:rsidRPr="00FB6122">
              <w:rPr>
                <w:rFonts w:asciiTheme="majorHAnsi" w:hAnsiTheme="majorHAnsi" w:cstheme="majorHAnsi"/>
                <w:sz w:val="20"/>
              </w:rPr>
              <w:t>chống</w:t>
            </w:r>
            <w:proofErr w:type="spellEnd"/>
            <w:r w:rsidRPr="00FB6122">
              <w:rPr>
                <w:rFonts w:asciiTheme="majorHAnsi" w:hAnsiTheme="majorHAnsi" w:cstheme="majorHAnsi"/>
                <w:sz w:val="20"/>
              </w:rPr>
              <w:t xml:space="preserve"> </w:t>
            </w:r>
            <w:proofErr w:type="spellStart"/>
            <w:r w:rsidRPr="00FB6122">
              <w:rPr>
                <w:rFonts w:asciiTheme="majorHAnsi" w:hAnsiTheme="majorHAnsi" w:cstheme="majorHAnsi"/>
                <w:sz w:val="20"/>
              </w:rPr>
              <w:t>ẩm</w:t>
            </w:r>
            <w:proofErr w:type="spellEnd"/>
            <w:r w:rsidRPr="00FB6122">
              <w:rPr>
                <w:rFonts w:asciiTheme="majorHAnsi" w:hAnsiTheme="majorHAnsi" w:cstheme="majorHAnsi"/>
                <w:sz w:val="20"/>
              </w:rPr>
              <w:t>.</w:t>
            </w:r>
          </w:p>
        </w:tc>
      </w:tr>
      <w:tr w:rsidR="00D9622E" w:rsidRPr="00FB6122" w14:paraId="649180E0" w14:textId="77777777" w:rsidTr="004B2420">
        <w:trPr>
          <w:jc w:val="center"/>
        </w:trPr>
        <w:tc>
          <w:tcPr>
            <w:tcW w:w="705" w:type="dxa"/>
            <w:vAlign w:val="center"/>
          </w:tcPr>
          <w:p w14:paraId="06650419" w14:textId="77777777" w:rsidR="00D9622E" w:rsidRPr="00FB6122" w:rsidRDefault="00D9622E" w:rsidP="004B2420">
            <w:pPr>
              <w:jc w:val="center"/>
              <w:rPr>
                <w:sz w:val="20"/>
              </w:rPr>
            </w:pPr>
            <w:r w:rsidRPr="00FB6122">
              <w:rPr>
                <w:sz w:val="20"/>
              </w:rPr>
              <w:t>4</w:t>
            </w:r>
          </w:p>
        </w:tc>
        <w:tc>
          <w:tcPr>
            <w:tcW w:w="3997" w:type="dxa"/>
            <w:vAlign w:val="center"/>
          </w:tcPr>
          <w:p w14:paraId="6C5AF265" w14:textId="77777777" w:rsidR="00D9622E" w:rsidRPr="00FB6122" w:rsidRDefault="00D9622E" w:rsidP="004B2420">
            <w:pPr>
              <w:rPr>
                <w:sz w:val="20"/>
              </w:rPr>
            </w:pPr>
            <w:proofErr w:type="spellStart"/>
            <w:r w:rsidRPr="00A2618F">
              <w:rPr>
                <w:color w:val="000000"/>
                <w:sz w:val="20"/>
              </w:rPr>
              <w:t>Giấy</w:t>
            </w:r>
            <w:proofErr w:type="spellEnd"/>
            <w:r w:rsidRPr="00A2618F">
              <w:rPr>
                <w:color w:val="000000"/>
                <w:sz w:val="20"/>
              </w:rPr>
              <w:t xml:space="preserve"> </w:t>
            </w:r>
            <w:proofErr w:type="spellStart"/>
            <w:r w:rsidRPr="00A2618F">
              <w:rPr>
                <w:color w:val="000000"/>
                <w:sz w:val="20"/>
              </w:rPr>
              <w:t>ốp</w:t>
            </w:r>
            <w:proofErr w:type="spellEnd"/>
            <w:r w:rsidRPr="00A2618F">
              <w:rPr>
                <w:color w:val="000000"/>
                <w:sz w:val="20"/>
              </w:rPr>
              <w:t xml:space="preserve"> 180g/m2 (39,5x54,5 cm)</w:t>
            </w:r>
          </w:p>
        </w:tc>
        <w:tc>
          <w:tcPr>
            <w:tcW w:w="4382" w:type="dxa"/>
            <w:vAlign w:val="center"/>
          </w:tcPr>
          <w:p w14:paraId="7811F92F" w14:textId="77777777" w:rsidR="00D9622E" w:rsidRPr="00FB6122" w:rsidRDefault="00D9622E" w:rsidP="004B2420">
            <w:pPr>
              <w:jc w:val="left"/>
              <w:rPr>
                <w:sz w:val="20"/>
              </w:rPr>
            </w:pPr>
            <w:proofErr w:type="spellStart"/>
            <w:r w:rsidRPr="00FB6122">
              <w:rPr>
                <w:sz w:val="20"/>
              </w:rPr>
              <w:t>Khổ</w:t>
            </w:r>
            <w:proofErr w:type="spellEnd"/>
            <w:r w:rsidRPr="00FB6122">
              <w:rPr>
                <w:sz w:val="20"/>
              </w:rPr>
              <w:t xml:space="preserve"> </w:t>
            </w:r>
            <w:proofErr w:type="spellStart"/>
            <w:r w:rsidRPr="00FB6122">
              <w:rPr>
                <w:sz w:val="20"/>
              </w:rPr>
              <w:t>giấy</w:t>
            </w:r>
            <w:proofErr w:type="spellEnd"/>
            <w:r w:rsidRPr="00FB6122">
              <w:rPr>
                <w:sz w:val="20"/>
              </w:rPr>
              <w:t>: 395 × 545 mm</w:t>
            </w:r>
            <w:r w:rsidRPr="00FB6122">
              <w:rPr>
                <w:sz w:val="20"/>
              </w:rPr>
              <w:br/>
              <w:t xml:space="preserve">Định </w:t>
            </w:r>
            <w:proofErr w:type="spellStart"/>
            <w:r w:rsidRPr="00FB6122">
              <w:rPr>
                <w:sz w:val="20"/>
              </w:rPr>
              <w:t>lượng</w:t>
            </w:r>
            <w:proofErr w:type="spellEnd"/>
            <w:r w:rsidRPr="00FB6122">
              <w:rPr>
                <w:sz w:val="20"/>
              </w:rPr>
              <w:t>: 180 g/m²</w:t>
            </w:r>
            <w:r w:rsidRPr="00FB6122">
              <w:rPr>
                <w:sz w:val="20"/>
              </w:rPr>
              <w:br/>
            </w:r>
            <w:proofErr w:type="spellStart"/>
            <w:r w:rsidRPr="00FB6122">
              <w:rPr>
                <w:sz w:val="20"/>
              </w:rPr>
              <w:t>Đặc</w:t>
            </w:r>
            <w:proofErr w:type="spellEnd"/>
            <w:r w:rsidRPr="00FB6122">
              <w:rPr>
                <w:sz w:val="20"/>
              </w:rPr>
              <w:t xml:space="preserve"> </w:t>
            </w:r>
            <w:proofErr w:type="spellStart"/>
            <w:r w:rsidRPr="00FB6122">
              <w:rPr>
                <w:sz w:val="20"/>
              </w:rPr>
              <w:t>tính</w:t>
            </w:r>
            <w:proofErr w:type="spellEnd"/>
            <w:r w:rsidRPr="00FB6122">
              <w:rPr>
                <w:sz w:val="20"/>
              </w:rPr>
              <w:t xml:space="preserve">: </w:t>
            </w:r>
            <w:proofErr w:type="spellStart"/>
            <w:r w:rsidRPr="00FB6122">
              <w:rPr>
                <w:sz w:val="20"/>
              </w:rPr>
              <w:t>Bề</w:t>
            </w:r>
            <w:proofErr w:type="spellEnd"/>
            <w:r w:rsidRPr="00FB6122">
              <w:rPr>
                <w:sz w:val="20"/>
              </w:rPr>
              <w:t xml:space="preserve"> </w:t>
            </w:r>
            <w:proofErr w:type="spellStart"/>
            <w:r w:rsidRPr="00FB6122">
              <w:rPr>
                <w:sz w:val="20"/>
              </w:rPr>
              <w:t>mặt</w:t>
            </w:r>
            <w:proofErr w:type="spellEnd"/>
            <w:r w:rsidRPr="00FB6122">
              <w:rPr>
                <w:sz w:val="20"/>
              </w:rPr>
              <w:t xml:space="preserve"> </w:t>
            </w:r>
            <w:proofErr w:type="spellStart"/>
            <w:r w:rsidRPr="00FB6122">
              <w:rPr>
                <w:sz w:val="20"/>
              </w:rPr>
              <w:t>láng</w:t>
            </w:r>
            <w:proofErr w:type="spellEnd"/>
            <w:r w:rsidRPr="00FB6122">
              <w:rPr>
                <w:sz w:val="20"/>
              </w:rPr>
              <w:t xml:space="preserve"> </w:t>
            </w:r>
            <w:proofErr w:type="spellStart"/>
            <w:r w:rsidRPr="00FB6122">
              <w:rPr>
                <w:sz w:val="20"/>
              </w:rPr>
              <w:t>mịn</w:t>
            </w:r>
            <w:proofErr w:type="spellEnd"/>
            <w:r w:rsidRPr="00FB6122">
              <w:rPr>
                <w:sz w:val="20"/>
              </w:rPr>
              <w:t xml:space="preserve">, </w:t>
            </w:r>
            <w:proofErr w:type="spellStart"/>
            <w:r w:rsidRPr="00FB6122">
              <w:rPr>
                <w:sz w:val="20"/>
              </w:rPr>
              <w:t>phẳng</w:t>
            </w:r>
            <w:proofErr w:type="spellEnd"/>
            <w:r w:rsidRPr="00FB6122">
              <w:rPr>
                <w:sz w:val="20"/>
              </w:rPr>
              <w:t xml:space="preserve">, </w:t>
            </w:r>
            <w:proofErr w:type="spellStart"/>
            <w:r w:rsidRPr="00FB6122">
              <w:rPr>
                <w:sz w:val="20"/>
              </w:rPr>
              <w:t>không</w:t>
            </w:r>
            <w:proofErr w:type="spellEnd"/>
            <w:r w:rsidRPr="00FB6122">
              <w:rPr>
                <w:sz w:val="20"/>
              </w:rPr>
              <w:t xml:space="preserve"> </w:t>
            </w:r>
            <w:proofErr w:type="spellStart"/>
            <w:r w:rsidRPr="00FB6122">
              <w:rPr>
                <w:sz w:val="20"/>
              </w:rPr>
              <w:t>rỗ</w:t>
            </w:r>
            <w:proofErr w:type="spellEnd"/>
            <w:r w:rsidRPr="00FB6122">
              <w:rPr>
                <w:sz w:val="20"/>
              </w:rPr>
              <w:t xml:space="preserve"> - </w:t>
            </w:r>
            <w:proofErr w:type="spellStart"/>
            <w:r w:rsidRPr="00FB6122">
              <w:rPr>
                <w:sz w:val="20"/>
              </w:rPr>
              <w:t>không</w:t>
            </w:r>
            <w:proofErr w:type="spellEnd"/>
            <w:r w:rsidRPr="00FB6122">
              <w:rPr>
                <w:sz w:val="20"/>
              </w:rPr>
              <w:t xml:space="preserve"> </w:t>
            </w:r>
            <w:proofErr w:type="spellStart"/>
            <w:r w:rsidRPr="00FB6122">
              <w:rPr>
                <w:sz w:val="20"/>
              </w:rPr>
              <w:t>cong</w:t>
            </w:r>
            <w:proofErr w:type="spellEnd"/>
            <w:r w:rsidRPr="00FB6122">
              <w:rPr>
                <w:sz w:val="20"/>
              </w:rPr>
              <w:t xml:space="preserve"> </w:t>
            </w:r>
            <w:proofErr w:type="spellStart"/>
            <w:r w:rsidRPr="00FB6122">
              <w:rPr>
                <w:sz w:val="20"/>
              </w:rPr>
              <w:t>vênh</w:t>
            </w:r>
            <w:proofErr w:type="spellEnd"/>
            <w:r w:rsidRPr="00FB6122">
              <w:rPr>
                <w:sz w:val="20"/>
              </w:rPr>
              <w:t xml:space="preserve">; </w:t>
            </w:r>
            <w:proofErr w:type="spellStart"/>
            <w:r w:rsidRPr="00FB6122">
              <w:rPr>
                <w:sz w:val="20"/>
              </w:rPr>
              <w:t>bám</w:t>
            </w:r>
            <w:proofErr w:type="spellEnd"/>
            <w:r w:rsidRPr="00FB6122">
              <w:rPr>
                <w:sz w:val="20"/>
              </w:rPr>
              <w:t xml:space="preserve"> </w:t>
            </w:r>
            <w:proofErr w:type="spellStart"/>
            <w:r w:rsidRPr="00FB6122">
              <w:rPr>
                <w:sz w:val="20"/>
              </w:rPr>
              <w:t>mực</w:t>
            </w:r>
            <w:proofErr w:type="spellEnd"/>
            <w:r w:rsidRPr="00FB6122">
              <w:rPr>
                <w:sz w:val="20"/>
              </w:rPr>
              <w:t xml:space="preserve"> </w:t>
            </w:r>
            <w:proofErr w:type="spellStart"/>
            <w:r w:rsidRPr="00FB6122">
              <w:rPr>
                <w:sz w:val="20"/>
              </w:rPr>
              <w:t>tốt</w:t>
            </w:r>
            <w:proofErr w:type="spellEnd"/>
            <w:r w:rsidRPr="00FB6122">
              <w:rPr>
                <w:sz w:val="20"/>
              </w:rPr>
              <w:t xml:space="preserve">, </w:t>
            </w:r>
            <w:proofErr w:type="spellStart"/>
            <w:r w:rsidRPr="00FB6122">
              <w:rPr>
                <w:sz w:val="20"/>
              </w:rPr>
              <w:t>không</w:t>
            </w:r>
            <w:proofErr w:type="spellEnd"/>
            <w:r w:rsidRPr="00FB6122">
              <w:rPr>
                <w:sz w:val="20"/>
              </w:rPr>
              <w:t xml:space="preserve"> </w:t>
            </w:r>
            <w:proofErr w:type="spellStart"/>
            <w:r w:rsidRPr="00FB6122">
              <w:rPr>
                <w:sz w:val="20"/>
              </w:rPr>
              <w:t>lem</w:t>
            </w:r>
            <w:proofErr w:type="spellEnd"/>
            <w:r w:rsidRPr="00FB6122">
              <w:rPr>
                <w:sz w:val="20"/>
              </w:rPr>
              <w:t xml:space="preserve">, </w:t>
            </w:r>
            <w:proofErr w:type="spellStart"/>
            <w:r w:rsidRPr="00FB6122">
              <w:rPr>
                <w:sz w:val="20"/>
              </w:rPr>
              <w:t>không</w:t>
            </w:r>
            <w:proofErr w:type="spellEnd"/>
            <w:r w:rsidRPr="00FB6122">
              <w:rPr>
                <w:sz w:val="20"/>
              </w:rPr>
              <w:t xml:space="preserve"> </w:t>
            </w:r>
            <w:proofErr w:type="spellStart"/>
            <w:r w:rsidRPr="00FB6122">
              <w:rPr>
                <w:sz w:val="20"/>
              </w:rPr>
              <w:t>bụi</w:t>
            </w:r>
            <w:proofErr w:type="spellEnd"/>
            <w:r w:rsidRPr="00FB6122">
              <w:rPr>
                <w:sz w:val="20"/>
              </w:rPr>
              <w:t xml:space="preserve"> </w:t>
            </w:r>
            <w:proofErr w:type="spellStart"/>
            <w:r w:rsidRPr="00FB6122">
              <w:rPr>
                <w:sz w:val="20"/>
              </w:rPr>
              <w:t>giấy</w:t>
            </w:r>
            <w:proofErr w:type="spellEnd"/>
            <w:r w:rsidRPr="00FB6122">
              <w:rPr>
                <w:sz w:val="20"/>
              </w:rPr>
              <w:t>.</w:t>
            </w:r>
            <w:r w:rsidRPr="00FB6122">
              <w:rPr>
                <w:sz w:val="20"/>
              </w:rPr>
              <w:br/>
              <w:t xml:space="preserve">Quy </w:t>
            </w:r>
            <w:proofErr w:type="spellStart"/>
            <w:r w:rsidRPr="00FB6122">
              <w:rPr>
                <w:sz w:val="20"/>
              </w:rPr>
              <w:t>cách</w:t>
            </w:r>
            <w:proofErr w:type="spellEnd"/>
            <w:r w:rsidRPr="00FB6122">
              <w:rPr>
                <w:sz w:val="20"/>
              </w:rPr>
              <w:t xml:space="preserve"> bao </w:t>
            </w:r>
            <w:proofErr w:type="spellStart"/>
            <w:r w:rsidRPr="00FB6122">
              <w:rPr>
                <w:sz w:val="20"/>
              </w:rPr>
              <w:t>gói</w:t>
            </w:r>
            <w:proofErr w:type="spellEnd"/>
            <w:r w:rsidRPr="00FB6122">
              <w:rPr>
                <w:sz w:val="20"/>
              </w:rPr>
              <w:t xml:space="preserve">: 500 </w:t>
            </w:r>
            <w:proofErr w:type="spellStart"/>
            <w:r w:rsidRPr="00FB6122">
              <w:rPr>
                <w:sz w:val="20"/>
              </w:rPr>
              <w:t>tờ</w:t>
            </w:r>
            <w:proofErr w:type="spellEnd"/>
            <w:r w:rsidRPr="00FB6122">
              <w:rPr>
                <w:sz w:val="20"/>
              </w:rPr>
              <w:t>/ram; 10 ram/</w:t>
            </w:r>
            <w:proofErr w:type="spellStart"/>
            <w:r w:rsidRPr="00FB6122">
              <w:rPr>
                <w:sz w:val="20"/>
              </w:rPr>
              <w:t>palet</w:t>
            </w:r>
            <w:proofErr w:type="spellEnd"/>
            <w:r w:rsidRPr="00FB6122">
              <w:rPr>
                <w:sz w:val="20"/>
              </w:rPr>
              <w:t xml:space="preserve">, </w:t>
            </w:r>
            <w:proofErr w:type="spellStart"/>
            <w:r w:rsidRPr="00FB6122">
              <w:rPr>
                <w:sz w:val="20"/>
              </w:rPr>
              <w:t>quấn</w:t>
            </w:r>
            <w:proofErr w:type="spellEnd"/>
            <w:r w:rsidRPr="00FB6122">
              <w:rPr>
                <w:sz w:val="20"/>
              </w:rPr>
              <w:t xml:space="preserve"> </w:t>
            </w:r>
            <w:proofErr w:type="spellStart"/>
            <w:r w:rsidRPr="00FB6122">
              <w:rPr>
                <w:sz w:val="20"/>
              </w:rPr>
              <w:t>nilon</w:t>
            </w:r>
            <w:proofErr w:type="spellEnd"/>
            <w:r w:rsidRPr="00FB6122">
              <w:rPr>
                <w:sz w:val="20"/>
              </w:rPr>
              <w:t xml:space="preserve"> </w:t>
            </w:r>
            <w:proofErr w:type="spellStart"/>
            <w:r w:rsidRPr="00FB6122">
              <w:rPr>
                <w:sz w:val="20"/>
              </w:rPr>
              <w:t>bọc</w:t>
            </w:r>
            <w:proofErr w:type="spellEnd"/>
            <w:r w:rsidRPr="00FB6122">
              <w:rPr>
                <w:sz w:val="20"/>
              </w:rPr>
              <w:t xml:space="preserve"> </w:t>
            </w:r>
            <w:proofErr w:type="spellStart"/>
            <w:r w:rsidRPr="00FB6122">
              <w:rPr>
                <w:sz w:val="20"/>
              </w:rPr>
              <w:t>chống</w:t>
            </w:r>
            <w:proofErr w:type="spellEnd"/>
            <w:r w:rsidRPr="00FB6122">
              <w:rPr>
                <w:sz w:val="20"/>
              </w:rPr>
              <w:t xml:space="preserve"> </w:t>
            </w:r>
            <w:proofErr w:type="spellStart"/>
            <w:r w:rsidRPr="00FB6122">
              <w:rPr>
                <w:sz w:val="20"/>
              </w:rPr>
              <w:t>ẩm</w:t>
            </w:r>
            <w:proofErr w:type="spellEnd"/>
            <w:r w:rsidRPr="00FB6122">
              <w:rPr>
                <w:sz w:val="20"/>
              </w:rPr>
              <w:t xml:space="preserve">, </w:t>
            </w:r>
            <w:proofErr w:type="spellStart"/>
            <w:r w:rsidRPr="00FB6122">
              <w:rPr>
                <w:sz w:val="20"/>
              </w:rPr>
              <w:t>đóng</w:t>
            </w:r>
            <w:proofErr w:type="spellEnd"/>
            <w:r w:rsidRPr="00FB6122">
              <w:rPr>
                <w:sz w:val="20"/>
              </w:rPr>
              <w:t xml:space="preserve"> </w:t>
            </w:r>
            <w:proofErr w:type="spellStart"/>
            <w:r w:rsidRPr="00FB6122">
              <w:rPr>
                <w:sz w:val="20"/>
              </w:rPr>
              <w:t>gói</w:t>
            </w:r>
            <w:proofErr w:type="spellEnd"/>
            <w:r w:rsidRPr="00FB6122">
              <w:rPr>
                <w:sz w:val="20"/>
              </w:rPr>
              <w:t xml:space="preserve"> </w:t>
            </w:r>
            <w:proofErr w:type="spellStart"/>
            <w:r w:rsidRPr="00FB6122">
              <w:rPr>
                <w:sz w:val="20"/>
              </w:rPr>
              <w:t>chắc</w:t>
            </w:r>
            <w:proofErr w:type="spellEnd"/>
            <w:r w:rsidRPr="00FB6122">
              <w:rPr>
                <w:sz w:val="20"/>
              </w:rPr>
              <w:t xml:space="preserve"> </w:t>
            </w:r>
            <w:proofErr w:type="spellStart"/>
            <w:r w:rsidRPr="00FB6122">
              <w:rPr>
                <w:sz w:val="20"/>
              </w:rPr>
              <w:t>chắn</w:t>
            </w:r>
            <w:proofErr w:type="spellEnd"/>
            <w:r w:rsidRPr="00FB6122">
              <w:rPr>
                <w:sz w:val="20"/>
              </w:rPr>
              <w:t xml:space="preserve"> </w:t>
            </w:r>
            <w:proofErr w:type="spellStart"/>
            <w:r w:rsidRPr="00FB6122">
              <w:rPr>
                <w:sz w:val="20"/>
              </w:rPr>
              <w:t>để</w:t>
            </w:r>
            <w:proofErr w:type="spellEnd"/>
            <w:r w:rsidRPr="00FB6122">
              <w:rPr>
                <w:sz w:val="20"/>
              </w:rPr>
              <w:t xml:space="preserve"> </w:t>
            </w:r>
            <w:proofErr w:type="spellStart"/>
            <w:r w:rsidRPr="00FB6122">
              <w:rPr>
                <w:sz w:val="20"/>
              </w:rPr>
              <w:t>không</w:t>
            </w:r>
            <w:proofErr w:type="spellEnd"/>
            <w:r w:rsidRPr="00FB6122">
              <w:rPr>
                <w:sz w:val="20"/>
              </w:rPr>
              <w:t xml:space="preserve"> </w:t>
            </w:r>
            <w:proofErr w:type="spellStart"/>
            <w:r w:rsidRPr="00FB6122">
              <w:rPr>
                <w:sz w:val="20"/>
              </w:rPr>
              <w:t>cong</w:t>
            </w:r>
            <w:proofErr w:type="spellEnd"/>
            <w:r w:rsidRPr="00FB6122">
              <w:rPr>
                <w:sz w:val="20"/>
              </w:rPr>
              <w:t xml:space="preserve"> </w:t>
            </w:r>
            <w:proofErr w:type="spellStart"/>
            <w:r w:rsidRPr="00FB6122">
              <w:rPr>
                <w:sz w:val="20"/>
              </w:rPr>
              <w:t>mép</w:t>
            </w:r>
            <w:proofErr w:type="spellEnd"/>
            <w:r w:rsidRPr="00FB6122">
              <w:rPr>
                <w:sz w:val="20"/>
              </w:rPr>
              <w:t xml:space="preserve"> </w:t>
            </w:r>
            <w:proofErr w:type="spellStart"/>
            <w:r w:rsidRPr="00FB6122">
              <w:rPr>
                <w:sz w:val="20"/>
              </w:rPr>
              <w:t>trong</w:t>
            </w:r>
            <w:proofErr w:type="spellEnd"/>
            <w:r w:rsidRPr="00FB6122">
              <w:rPr>
                <w:sz w:val="20"/>
              </w:rPr>
              <w:t xml:space="preserve"> </w:t>
            </w:r>
            <w:proofErr w:type="spellStart"/>
            <w:r w:rsidRPr="00FB6122">
              <w:rPr>
                <w:sz w:val="20"/>
              </w:rPr>
              <w:t>vận</w:t>
            </w:r>
            <w:proofErr w:type="spellEnd"/>
            <w:r w:rsidRPr="00FB6122">
              <w:rPr>
                <w:sz w:val="20"/>
              </w:rPr>
              <w:t xml:space="preserve"> </w:t>
            </w:r>
            <w:proofErr w:type="spellStart"/>
            <w:r w:rsidRPr="00FB6122">
              <w:rPr>
                <w:sz w:val="20"/>
              </w:rPr>
              <w:t>chuyển</w:t>
            </w:r>
            <w:proofErr w:type="spellEnd"/>
            <w:r w:rsidRPr="00FB6122">
              <w:rPr>
                <w:sz w:val="20"/>
              </w:rPr>
              <w:t>.</w:t>
            </w:r>
          </w:p>
        </w:tc>
      </w:tr>
      <w:tr w:rsidR="00D9622E" w:rsidRPr="00FB6122" w14:paraId="316E3462" w14:textId="77777777" w:rsidTr="004B2420">
        <w:trPr>
          <w:jc w:val="center"/>
        </w:trPr>
        <w:tc>
          <w:tcPr>
            <w:tcW w:w="705" w:type="dxa"/>
            <w:vAlign w:val="center"/>
          </w:tcPr>
          <w:p w14:paraId="3D09F481" w14:textId="77777777" w:rsidR="00D9622E" w:rsidRPr="00FB6122" w:rsidRDefault="00D9622E" w:rsidP="004B2420">
            <w:pPr>
              <w:jc w:val="center"/>
              <w:rPr>
                <w:sz w:val="20"/>
              </w:rPr>
            </w:pPr>
            <w:r w:rsidRPr="00FB6122">
              <w:rPr>
                <w:sz w:val="20"/>
              </w:rPr>
              <w:t>5</w:t>
            </w:r>
          </w:p>
        </w:tc>
        <w:tc>
          <w:tcPr>
            <w:tcW w:w="3997" w:type="dxa"/>
            <w:vAlign w:val="center"/>
          </w:tcPr>
          <w:p w14:paraId="41F5DE9E" w14:textId="77777777" w:rsidR="00D9622E" w:rsidRPr="00FB6122" w:rsidRDefault="00D9622E" w:rsidP="004B2420">
            <w:pPr>
              <w:rPr>
                <w:sz w:val="20"/>
              </w:rPr>
            </w:pPr>
            <w:proofErr w:type="spellStart"/>
            <w:r w:rsidRPr="00A2618F">
              <w:rPr>
                <w:color w:val="000000"/>
                <w:sz w:val="20"/>
              </w:rPr>
              <w:t>Giấy</w:t>
            </w:r>
            <w:proofErr w:type="spellEnd"/>
            <w:r w:rsidRPr="00A2618F">
              <w:rPr>
                <w:color w:val="000000"/>
                <w:sz w:val="20"/>
              </w:rPr>
              <w:t xml:space="preserve"> chipboard 1600gsm (205x295 cm) 3mm</w:t>
            </w:r>
          </w:p>
        </w:tc>
        <w:tc>
          <w:tcPr>
            <w:tcW w:w="4382" w:type="dxa"/>
            <w:vAlign w:val="center"/>
          </w:tcPr>
          <w:p w14:paraId="106A2081" w14:textId="77777777" w:rsidR="00D9622E" w:rsidRPr="00891EC3" w:rsidRDefault="00D9622E" w:rsidP="004B2420">
            <w:pPr>
              <w:rPr>
                <w:szCs w:val="24"/>
              </w:rPr>
            </w:pPr>
            <w:proofErr w:type="spellStart"/>
            <w:r w:rsidRPr="00891EC3">
              <w:rPr>
                <w:szCs w:val="24"/>
              </w:rPr>
              <w:t>Kích</w:t>
            </w:r>
            <w:proofErr w:type="spellEnd"/>
            <w:r w:rsidRPr="00891EC3">
              <w:rPr>
                <w:szCs w:val="24"/>
              </w:rPr>
              <w:t xml:space="preserve"> </w:t>
            </w:r>
            <w:proofErr w:type="spellStart"/>
            <w:r w:rsidRPr="00891EC3">
              <w:rPr>
                <w:szCs w:val="24"/>
              </w:rPr>
              <w:t>thước</w:t>
            </w:r>
            <w:proofErr w:type="spellEnd"/>
            <w:r w:rsidRPr="00891EC3">
              <w:rPr>
                <w:szCs w:val="24"/>
              </w:rPr>
              <w:t>: 205 × 295 mm</w:t>
            </w:r>
          </w:p>
          <w:p w14:paraId="526DA4D1" w14:textId="77777777" w:rsidR="00D9622E" w:rsidRPr="00891EC3" w:rsidRDefault="00D9622E" w:rsidP="004B2420">
            <w:pPr>
              <w:rPr>
                <w:szCs w:val="24"/>
              </w:rPr>
            </w:pPr>
            <w:r w:rsidRPr="00891EC3">
              <w:rPr>
                <w:szCs w:val="24"/>
              </w:rPr>
              <w:t xml:space="preserve">Định </w:t>
            </w:r>
            <w:proofErr w:type="spellStart"/>
            <w:r w:rsidRPr="00891EC3">
              <w:rPr>
                <w:szCs w:val="24"/>
              </w:rPr>
              <w:t>lượng</w:t>
            </w:r>
            <w:proofErr w:type="spellEnd"/>
            <w:r w:rsidRPr="00891EC3">
              <w:rPr>
                <w:szCs w:val="24"/>
              </w:rPr>
              <w:t xml:space="preserve">: 1600 </w:t>
            </w:r>
            <w:proofErr w:type="spellStart"/>
            <w:r w:rsidRPr="00891EC3">
              <w:rPr>
                <w:szCs w:val="24"/>
              </w:rPr>
              <w:t>gsm</w:t>
            </w:r>
            <w:proofErr w:type="spellEnd"/>
          </w:p>
          <w:p w14:paraId="5358C95B" w14:textId="77777777" w:rsidR="00D9622E" w:rsidRPr="00891EC3" w:rsidRDefault="00D9622E" w:rsidP="004B2420">
            <w:pPr>
              <w:rPr>
                <w:szCs w:val="24"/>
              </w:rPr>
            </w:pPr>
            <w:proofErr w:type="spellStart"/>
            <w:r w:rsidRPr="00891EC3">
              <w:rPr>
                <w:szCs w:val="24"/>
              </w:rPr>
              <w:t>Độ</w:t>
            </w:r>
            <w:proofErr w:type="spellEnd"/>
            <w:r w:rsidRPr="00891EC3">
              <w:rPr>
                <w:szCs w:val="24"/>
              </w:rPr>
              <w:t xml:space="preserve"> </w:t>
            </w:r>
            <w:proofErr w:type="spellStart"/>
            <w:r w:rsidRPr="00891EC3">
              <w:rPr>
                <w:szCs w:val="24"/>
              </w:rPr>
              <w:t>dày</w:t>
            </w:r>
            <w:proofErr w:type="spellEnd"/>
            <w:r w:rsidRPr="00891EC3">
              <w:rPr>
                <w:szCs w:val="24"/>
              </w:rPr>
              <w:t>: 3 mm</w:t>
            </w:r>
          </w:p>
          <w:p w14:paraId="10318353" w14:textId="77777777" w:rsidR="00D9622E" w:rsidRPr="00891EC3" w:rsidRDefault="00D9622E" w:rsidP="004B2420">
            <w:pPr>
              <w:rPr>
                <w:szCs w:val="24"/>
              </w:rPr>
            </w:pPr>
            <w:proofErr w:type="spellStart"/>
            <w:r w:rsidRPr="00891EC3">
              <w:rPr>
                <w:szCs w:val="24"/>
              </w:rPr>
              <w:t>Đặc</w:t>
            </w:r>
            <w:proofErr w:type="spellEnd"/>
            <w:r w:rsidRPr="00891EC3">
              <w:rPr>
                <w:szCs w:val="24"/>
              </w:rPr>
              <w:t xml:space="preserve"> </w:t>
            </w:r>
            <w:proofErr w:type="spellStart"/>
            <w:r w:rsidRPr="00891EC3">
              <w:rPr>
                <w:szCs w:val="24"/>
              </w:rPr>
              <w:t>tính</w:t>
            </w:r>
            <w:proofErr w:type="spellEnd"/>
            <w:r w:rsidRPr="00891EC3">
              <w:rPr>
                <w:szCs w:val="24"/>
              </w:rPr>
              <w:t xml:space="preserve">: </w:t>
            </w:r>
            <w:proofErr w:type="spellStart"/>
            <w:r w:rsidRPr="00891EC3">
              <w:rPr>
                <w:szCs w:val="24"/>
              </w:rPr>
              <w:t>Độ</w:t>
            </w:r>
            <w:proofErr w:type="spellEnd"/>
            <w:r w:rsidRPr="00891EC3">
              <w:rPr>
                <w:szCs w:val="24"/>
              </w:rPr>
              <w:t xml:space="preserve"> </w:t>
            </w:r>
            <w:proofErr w:type="spellStart"/>
            <w:r w:rsidRPr="00891EC3">
              <w:rPr>
                <w:szCs w:val="24"/>
              </w:rPr>
              <w:t>cứng</w:t>
            </w:r>
            <w:proofErr w:type="spellEnd"/>
            <w:r w:rsidRPr="00891EC3">
              <w:rPr>
                <w:szCs w:val="24"/>
              </w:rPr>
              <w:t xml:space="preserve"> </w:t>
            </w:r>
            <w:proofErr w:type="spellStart"/>
            <w:r w:rsidRPr="00891EC3">
              <w:rPr>
                <w:szCs w:val="24"/>
              </w:rPr>
              <w:t>cao</w:t>
            </w:r>
            <w:proofErr w:type="spellEnd"/>
            <w:r w:rsidRPr="00891EC3">
              <w:rPr>
                <w:szCs w:val="24"/>
              </w:rPr>
              <w:t xml:space="preserve">, </w:t>
            </w:r>
            <w:proofErr w:type="spellStart"/>
            <w:r w:rsidRPr="00891EC3">
              <w:rPr>
                <w:szCs w:val="24"/>
              </w:rPr>
              <w:t>bề</w:t>
            </w:r>
            <w:proofErr w:type="spellEnd"/>
            <w:r w:rsidRPr="00891EC3">
              <w:rPr>
                <w:szCs w:val="24"/>
              </w:rPr>
              <w:t xml:space="preserve"> </w:t>
            </w:r>
            <w:proofErr w:type="spellStart"/>
            <w:r w:rsidRPr="00891EC3">
              <w:rPr>
                <w:szCs w:val="24"/>
              </w:rPr>
              <w:t>mặt</w:t>
            </w:r>
            <w:proofErr w:type="spellEnd"/>
            <w:r w:rsidRPr="00891EC3">
              <w:rPr>
                <w:szCs w:val="24"/>
              </w:rPr>
              <w:t xml:space="preserve"> </w:t>
            </w:r>
            <w:proofErr w:type="spellStart"/>
            <w:r w:rsidRPr="00891EC3">
              <w:rPr>
                <w:szCs w:val="24"/>
              </w:rPr>
              <w:t>phẳng</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cong</w:t>
            </w:r>
            <w:proofErr w:type="spellEnd"/>
            <w:r w:rsidRPr="00891EC3">
              <w:rPr>
                <w:szCs w:val="24"/>
              </w:rPr>
              <w:t xml:space="preserve"> </w:t>
            </w:r>
            <w:proofErr w:type="spellStart"/>
            <w:r w:rsidRPr="00891EC3">
              <w:rPr>
                <w:szCs w:val="24"/>
              </w:rPr>
              <w:t>vênh</w:t>
            </w:r>
            <w:proofErr w:type="spellEnd"/>
            <w:r w:rsidRPr="00891EC3">
              <w:rPr>
                <w:szCs w:val="24"/>
              </w:rPr>
              <w:t xml:space="preserve">; </w:t>
            </w:r>
            <w:proofErr w:type="spellStart"/>
            <w:r w:rsidRPr="00891EC3">
              <w:rPr>
                <w:szCs w:val="24"/>
              </w:rPr>
              <w:t>tấm</w:t>
            </w:r>
            <w:proofErr w:type="spellEnd"/>
            <w:r w:rsidRPr="00891EC3">
              <w:rPr>
                <w:szCs w:val="24"/>
              </w:rPr>
              <w:t xml:space="preserve"> </w:t>
            </w:r>
            <w:proofErr w:type="spellStart"/>
            <w:r w:rsidRPr="00891EC3">
              <w:rPr>
                <w:szCs w:val="24"/>
              </w:rPr>
              <w:t>mới</w:t>
            </w:r>
            <w:proofErr w:type="spellEnd"/>
            <w:r w:rsidRPr="00891EC3">
              <w:rPr>
                <w:szCs w:val="24"/>
              </w:rPr>
              <w:t xml:space="preserve">, </w:t>
            </w:r>
            <w:proofErr w:type="spellStart"/>
            <w:r w:rsidRPr="00891EC3">
              <w:rPr>
                <w:szCs w:val="24"/>
              </w:rPr>
              <w:t>sạch</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mốc</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gãy</w:t>
            </w:r>
            <w:proofErr w:type="spellEnd"/>
            <w:r w:rsidRPr="00891EC3">
              <w:rPr>
                <w:szCs w:val="24"/>
              </w:rPr>
              <w:t xml:space="preserve"> </w:t>
            </w:r>
            <w:proofErr w:type="spellStart"/>
            <w:r w:rsidRPr="00891EC3">
              <w:rPr>
                <w:szCs w:val="24"/>
              </w:rPr>
              <w:t>nứt</w:t>
            </w:r>
            <w:proofErr w:type="spellEnd"/>
            <w:r w:rsidRPr="00891EC3">
              <w:rPr>
                <w:szCs w:val="24"/>
              </w:rPr>
              <w:t xml:space="preserve">; </w:t>
            </w:r>
            <w:proofErr w:type="spellStart"/>
            <w:r w:rsidRPr="00891EC3">
              <w:rPr>
                <w:szCs w:val="24"/>
              </w:rPr>
              <w:t>độ</w:t>
            </w:r>
            <w:proofErr w:type="spellEnd"/>
            <w:r w:rsidRPr="00891EC3">
              <w:rPr>
                <w:szCs w:val="24"/>
              </w:rPr>
              <w:t xml:space="preserve"> </w:t>
            </w:r>
            <w:proofErr w:type="spellStart"/>
            <w:r w:rsidRPr="00891EC3">
              <w:rPr>
                <w:szCs w:val="24"/>
              </w:rPr>
              <w:t>ẩm</w:t>
            </w:r>
            <w:proofErr w:type="spellEnd"/>
            <w:r w:rsidRPr="00891EC3">
              <w:rPr>
                <w:szCs w:val="24"/>
              </w:rPr>
              <w:t xml:space="preserve"> 8</w:t>
            </w:r>
            <w:r>
              <w:rPr>
                <w:szCs w:val="24"/>
              </w:rPr>
              <w:t>-</w:t>
            </w:r>
            <w:r w:rsidRPr="00891EC3">
              <w:rPr>
                <w:szCs w:val="24"/>
              </w:rPr>
              <w:t>12%.</w:t>
            </w:r>
          </w:p>
          <w:p w14:paraId="5687C3C5" w14:textId="77777777" w:rsidR="00D9622E" w:rsidRPr="00FB6122" w:rsidRDefault="00D9622E" w:rsidP="004B2420">
            <w:pPr>
              <w:rPr>
                <w:sz w:val="20"/>
              </w:rPr>
            </w:pPr>
            <w:r w:rsidRPr="00891EC3">
              <w:rPr>
                <w:szCs w:val="24"/>
              </w:rPr>
              <w:t xml:space="preserve">Quy </w:t>
            </w:r>
            <w:proofErr w:type="spellStart"/>
            <w:r w:rsidRPr="00891EC3">
              <w:rPr>
                <w:szCs w:val="24"/>
              </w:rPr>
              <w:t>cách</w:t>
            </w:r>
            <w:proofErr w:type="spellEnd"/>
            <w:r w:rsidRPr="00891EC3">
              <w:rPr>
                <w:szCs w:val="24"/>
              </w:rPr>
              <w:t xml:space="preserve"> bao </w:t>
            </w:r>
            <w:proofErr w:type="spellStart"/>
            <w:r w:rsidRPr="00891EC3">
              <w:rPr>
                <w:szCs w:val="24"/>
              </w:rPr>
              <w:t>gói</w:t>
            </w:r>
            <w:proofErr w:type="spellEnd"/>
            <w:r w:rsidRPr="00891EC3">
              <w:rPr>
                <w:szCs w:val="24"/>
              </w:rPr>
              <w:t xml:space="preserve">: 50 </w:t>
            </w:r>
            <w:proofErr w:type="spellStart"/>
            <w:r w:rsidRPr="00891EC3">
              <w:rPr>
                <w:szCs w:val="24"/>
              </w:rPr>
              <w:t>tờ</w:t>
            </w:r>
            <w:proofErr w:type="spellEnd"/>
            <w:r w:rsidRPr="00891EC3">
              <w:rPr>
                <w:szCs w:val="24"/>
              </w:rPr>
              <w:t>/</w:t>
            </w:r>
            <w:proofErr w:type="spellStart"/>
            <w:r w:rsidRPr="00891EC3">
              <w:rPr>
                <w:szCs w:val="24"/>
              </w:rPr>
              <w:t>gói</w:t>
            </w:r>
            <w:proofErr w:type="spellEnd"/>
            <w:r w:rsidRPr="00891EC3">
              <w:rPr>
                <w:szCs w:val="24"/>
              </w:rPr>
              <w:t xml:space="preserve">, </w:t>
            </w:r>
            <w:proofErr w:type="spellStart"/>
            <w:r w:rsidRPr="00891EC3">
              <w:rPr>
                <w:szCs w:val="24"/>
              </w:rPr>
              <w:t>quấn</w:t>
            </w:r>
            <w:proofErr w:type="spellEnd"/>
            <w:r w:rsidRPr="00891EC3">
              <w:rPr>
                <w:szCs w:val="24"/>
              </w:rPr>
              <w:t xml:space="preserve"> </w:t>
            </w:r>
            <w:proofErr w:type="spellStart"/>
            <w:r w:rsidRPr="00891EC3">
              <w:rPr>
                <w:szCs w:val="24"/>
              </w:rPr>
              <w:t>nilon</w:t>
            </w:r>
            <w:proofErr w:type="spellEnd"/>
            <w:r w:rsidRPr="00891EC3">
              <w:rPr>
                <w:szCs w:val="24"/>
              </w:rPr>
              <w:t xml:space="preserve"> </w:t>
            </w:r>
            <w:proofErr w:type="spellStart"/>
            <w:r w:rsidRPr="00891EC3">
              <w:rPr>
                <w:szCs w:val="24"/>
              </w:rPr>
              <w:t>bọc</w:t>
            </w:r>
            <w:proofErr w:type="spellEnd"/>
            <w:r w:rsidRPr="00891EC3">
              <w:rPr>
                <w:szCs w:val="24"/>
              </w:rPr>
              <w:t xml:space="preserve"> </w:t>
            </w:r>
            <w:proofErr w:type="spellStart"/>
            <w:r w:rsidRPr="00891EC3">
              <w:rPr>
                <w:szCs w:val="24"/>
              </w:rPr>
              <w:t>chống</w:t>
            </w:r>
            <w:proofErr w:type="spellEnd"/>
            <w:r w:rsidRPr="00891EC3">
              <w:rPr>
                <w:szCs w:val="24"/>
              </w:rPr>
              <w:t xml:space="preserve"> </w:t>
            </w:r>
            <w:proofErr w:type="spellStart"/>
            <w:r w:rsidRPr="00891EC3">
              <w:rPr>
                <w:szCs w:val="24"/>
              </w:rPr>
              <w:t>ẩm</w:t>
            </w:r>
            <w:proofErr w:type="spellEnd"/>
            <w:r w:rsidRPr="00891EC3">
              <w:rPr>
                <w:szCs w:val="24"/>
              </w:rPr>
              <w:t xml:space="preserve">; </w:t>
            </w:r>
            <w:proofErr w:type="spellStart"/>
            <w:r w:rsidRPr="00891EC3">
              <w:rPr>
                <w:szCs w:val="24"/>
              </w:rPr>
              <w:t>đóng</w:t>
            </w:r>
            <w:proofErr w:type="spellEnd"/>
            <w:r w:rsidRPr="00891EC3">
              <w:rPr>
                <w:szCs w:val="24"/>
              </w:rPr>
              <w:t xml:space="preserve"> </w:t>
            </w:r>
            <w:proofErr w:type="spellStart"/>
            <w:r w:rsidRPr="00891EC3">
              <w:rPr>
                <w:szCs w:val="24"/>
              </w:rPr>
              <w:t>gói</w:t>
            </w:r>
            <w:proofErr w:type="spellEnd"/>
            <w:r w:rsidRPr="00891EC3">
              <w:rPr>
                <w:szCs w:val="24"/>
              </w:rPr>
              <w:t xml:space="preserve"> </w:t>
            </w:r>
            <w:proofErr w:type="spellStart"/>
            <w:r w:rsidRPr="00891EC3">
              <w:rPr>
                <w:szCs w:val="24"/>
              </w:rPr>
              <w:t>phẳng</w:t>
            </w:r>
            <w:proofErr w:type="spellEnd"/>
            <w:r w:rsidRPr="00891EC3">
              <w:rPr>
                <w:szCs w:val="24"/>
              </w:rPr>
              <w:t xml:space="preserve">, </w:t>
            </w:r>
            <w:proofErr w:type="spellStart"/>
            <w:r w:rsidRPr="00891EC3">
              <w:rPr>
                <w:szCs w:val="24"/>
              </w:rPr>
              <w:t>chồng</w:t>
            </w:r>
            <w:proofErr w:type="spellEnd"/>
            <w:r w:rsidRPr="00891EC3">
              <w:rPr>
                <w:szCs w:val="24"/>
              </w:rPr>
              <w:t xml:space="preserve"> </w:t>
            </w:r>
            <w:proofErr w:type="spellStart"/>
            <w:r w:rsidRPr="00891EC3">
              <w:rPr>
                <w:szCs w:val="24"/>
              </w:rPr>
              <w:t>tấm</w:t>
            </w:r>
            <w:proofErr w:type="spellEnd"/>
            <w:r w:rsidRPr="00891EC3">
              <w:rPr>
                <w:szCs w:val="24"/>
              </w:rPr>
              <w:t xml:space="preserve"> </w:t>
            </w:r>
            <w:proofErr w:type="spellStart"/>
            <w:r w:rsidRPr="00891EC3">
              <w:rPr>
                <w:szCs w:val="24"/>
              </w:rPr>
              <w:t>ngay</w:t>
            </w:r>
            <w:proofErr w:type="spellEnd"/>
            <w:r w:rsidRPr="00891EC3">
              <w:rPr>
                <w:szCs w:val="24"/>
              </w:rPr>
              <w:t xml:space="preserve"> </w:t>
            </w:r>
            <w:proofErr w:type="spellStart"/>
            <w:r w:rsidRPr="00891EC3">
              <w:rPr>
                <w:szCs w:val="24"/>
              </w:rPr>
              <w:t>ngắn</w:t>
            </w:r>
            <w:proofErr w:type="spellEnd"/>
            <w:r w:rsidRPr="00891EC3">
              <w:rPr>
                <w:szCs w:val="24"/>
              </w:rPr>
              <w:t xml:space="preserve">, </w:t>
            </w:r>
            <w:proofErr w:type="spellStart"/>
            <w:r w:rsidRPr="00891EC3">
              <w:rPr>
                <w:szCs w:val="24"/>
              </w:rPr>
              <w:t>đảm</w:t>
            </w:r>
            <w:proofErr w:type="spellEnd"/>
            <w:r w:rsidRPr="00891EC3">
              <w:rPr>
                <w:szCs w:val="24"/>
              </w:rPr>
              <w:t xml:space="preserve"> </w:t>
            </w:r>
            <w:proofErr w:type="spellStart"/>
            <w:r w:rsidRPr="00891EC3">
              <w:rPr>
                <w:szCs w:val="24"/>
              </w:rPr>
              <w:t>bảo</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cong</w:t>
            </w:r>
            <w:proofErr w:type="spellEnd"/>
            <w:r w:rsidRPr="00891EC3">
              <w:rPr>
                <w:szCs w:val="24"/>
              </w:rPr>
              <w:t xml:space="preserve"> </w:t>
            </w:r>
            <w:proofErr w:type="spellStart"/>
            <w:r w:rsidRPr="00891EC3">
              <w:rPr>
                <w:szCs w:val="24"/>
              </w:rPr>
              <w:t>mép</w:t>
            </w:r>
            <w:proofErr w:type="spellEnd"/>
            <w:r w:rsidRPr="00891EC3">
              <w:rPr>
                <w:szCs w:val="24"/>
              </w:rPr>
              <w:t xml:space="preserve"> </w:t>
            </w:r>
            <w:proofErr w:type="spellStart"/>
            <w:r w:rsidRPr="00891EC3">
              <w:rPr>
                <w:szCs w:val="24"/>
              </w:rPr>
              <w:t>trong</w:t>
            </w:r>
            <w:proofErr w:type="spellEnd"/>
            <w:r w:rsidRPr="00891EC3">
              <w:rPr>
                <w:szCs w:val="24"/>
              </w:rPr>
              <w:t xml:space="preserve"> </w:t>
            </w:r>
            <w:proofErr w:type="spellStart"/>
            <w:r w:rsidRPr="00891EC3">
              <w:rPr>
                <w:szCs w:val="24"/>
              </w:rPr>
              <w:t>vận</w:t>
            </w:r>
            <w:proofErr w:type="spellEnd"/>
            <w:r w:rsidRPr="00891EC3">
              <w:rPr>
                <w:szCs w:val="24"/>
              </w:rPr>
              <w:t xml:space="preserve"> </w:t>
            </w:r>
            <w:proofErr w:type="spellStart"/>
            <w:r w:rsidRPr="00891EC3">
              <w:rPr>
                <w:szCs w:val="24"/>
              </w:rPr>
              <w:t>chuyển</w:t>
            </w:r>
            <w:proofErr w:type="spellEnd"/>
          </w:p>
        </w:tc>
      </w:tr>
      <w:tr w:rsidR="00D9622E" w:rsidRPr="00FB6122" w14:paraId="2CCC8F99" w14:textId="77777777" w:rsidTr="004B2420">
        <w:trPr>
          <w:jc w:val="center"/>
        </w:trPr>
        <w:tc>
          <w:tcPr>
            <w:tcW w:w="705" w:type="dxa"/>
            <w:vAlign w:val="center"/>
          </w:tcPr>
          <w:p w14:paraId="6BDC68F1" w14:textId="77777777" w:rsidR="00D9622E" w:rsidRPr="00FB6122" w:rsidRDefault="00D9622E" w:rsidP="004B2420">
            <w:pPr>
              <w:jc w:val="center"/>
              <w:rPr>
                <w:sz w:val="20"/>
              </w:rPr>
            </w:pPr>
            <w:r w:rsidRPr="00FB6122">
              <w:rPr>
                <w:sz w:val="20"/>
              </w:rPr>
              <w:t>6</w:t>
            </w:r>
          </w:p>
        </w:tc>
        <w:tc>
          <w:tcPr>
            <w:tcW w:w="3997" w:type="dxa"/>
            <w:vAlign w:val="center"/>
          </w:tcPr>
          <w:p w14:paraId="01B2E17C" w14:textId="77777777" w:rsidR="00D9622E" w:rsidRPr="00FB6122" w:rsidRDefault="00D9622E" w:rsidP="004B2420">
            <w:pPr>
              <w:rPr>
                <w:sz w:val="20"/>
              </w:rPr>
            </w:pPr>
            <w:proofErr w:type="spellStart"/>
            <w:r w:rsidRPr="00FB6122">
              <w:rPr>
                <w:color w:val="000000"/>
                <w:sz w:val="20"/>
              </w:rPr>
              <w:t>Mực</w:t>
            </w:r>
            <w:proofErr w:type="spellEnd"/>
            <w:r w:rsidRPr="00FB6122">
              <w:rPr>
                <w:color w:val="000000"/>
                <w:sz w:val="20"/>
              </w:rPr>
              <w:t xml:space="preserve"> </w:t>
            </w:r>
            <w:proofErr w:type="spellStart"/>
            <w:r w:rsidRPr="00FB6122">
              <w:rPr>
                <w:color w:val="000000"/>
                <w:sz w:val="20"/>
              </w:rPr>
              <w:t>màu</w:t>
            </w:r>
            <w:proofErr w:type="spellEnd"/>
            <w:r w:rsidRPr="00FB6122">
              <w:rPr>
                <w:color w:val="000000"/>
                <w:sz w:val="20"/>
              </w:rPr>
              <w:t xml:space="preserve"> </w:t>
            </w:r>
            <w:proofErr w:type="spellStart"/>
            <w:r w:rsidRPr="00A2618F">
              <w:rPr>
                <w:color w:val="000000"/>
                <w:sz w:val="20"/>
              </w:rPr>
              <w:t>xanh</w:t>
            </w:r>
            <w:proofErr w:type="spellEnd"/>
            <w:r w:rsidRPr="00FB6122">
              <w:rPr>
                <w:color w:val="000000"/>
                <w:sz w:val="20"/>
              </w:rPr>
              <w:t xml:space="preserve"> in offset</w:t>
            </w:r>
          </w:p>
        </w:tc>
        <w:tc>
          <w:tcPr>
            <w:tcW w:w="4382" w:type="dxa"/>
            <w:vAlign w:val="center"/>
          </w:tcPr>
          <w:p w14:paraId="4681164E" w14:textId="77777777" w:rsidR="00D9622E" w:rsidRPr="00891EC3" w:rsidRDefault="00D9622E" w:rsidP="004B2420">
            <w:pPr>
              <w:rPr>
                <w:szCs w:val="24"/>
              </w:rPr>
            </w:pPr>
            <w:proofErr w:type="spellStart"/>
            <w:r w:rsidRPr="00891EC3">
              <w:rPr>
                <w:szCs w:val="24"/>
              </w:rPr>
              <w:t>Mực</w:t>
            </w:r>
            <w:proofErr w:type="spellEnd"/>
            <w:r w:rsidRPr="00891EC3">
              <w:rPr>
                <w:szCs w:val="24"/>
              </w:rPr>
              <w:t xml:space="preserve"> Toyo </w:t>
            </w:r>
            <w:proofErr w:type="spellStart"/>
            <w:r w:rsidRPr="00891EC3">
              <w:rPr>
                <w:szCs w:val="24"/>
              </w:rPr>
              <w:t>xanh</w:t>
            </w:r>
            <w:proofErr w:type="spellEnd"/>
            <w:r w:rsidRPr="00891EC3">
              <w:rPr>
                <w:szCs w:val="24"/>
              </w:rPr>
              <w:t xml:space="preserve"> (Cyan) </w:t>
            </w:r>
            <w:proofErr w:type="spellStart"/>
            <w:r w:rsidRPr="00891EC3">
              <w:rPr>
                <w:szCs w:val="24"/>
              </w:rPr>
              <w:t>hoặc</w:t>
            </w:r>
            <w:proofErr w:type="spellEnd"/>
            <w:r w:rsidRPr="00891EC3">
              <w:rPr>
                <w:szCs w:val="24"/>
              </w:rPr>
              <w:t xml:space="preserve"> </w:t>
            </w:r>
            <w:proofErr w:type="spellStart"/>
            <w:r w:rsidRPr="00891EC3">
              <w:rPr>
                <w:szCs w:val="24"/>
              </w:rPr>
              <w:t>tương</w:t>
            </w:r>
            <w:proofErr w:type="spellEnd"/>
            <w:r w:rsidRPr="00891EC3">
              <w:rPr>
                <w:szCs w:val="24"/>
              </w:rPr>
              <w:t xml:space="preserve"> </w:t>
            </w:r>
            <w:proofErr w:type="spellStart"/>
            <w:r w:rsidRPr="00891EC3">
              <w:rPr>
                <w:szCs w:val="24"/>
              </w:rPr>
              <w:t>đương</w:t>
            </w:r>
            <w:proofErr w:type="spellEnd"/>
          </w:p>
          <w:p w14:paraId="61419A62" w14:textId="77777777" w:rsidR="00D9622E" w:rsidRPr="00FB6122" w:rsidRDefault="00D9622E" w:rsidP="004B2420">
            <w:pPr>
              <w:rPr>
                <w:sz w:val="20"/>
              </w:rPr>
            </w:pPr>
            <w:proofErr w:type="spellStart"/>
            <w:r w:rsidRPr="00891EC3">
              <w:rPr>
                <w:szCs w:val="24"/>
              </w:rPr>
              <w:t>độ</w:t>
            </w:r>
            <w:proofErr w:type="spellEnd"/>
            <w:r w:rsidRPr="00891EC3">
              <w:rPr>
                <w:szCs w:val="24"/>
              </w:rPr>
              <w:t xml:space="preserve"> </w:t>
            </w:r>
            <w:proofErr w:type="spellStart"/>
            <w:r w:rsidRPr="00891EC3">
              <w:rPr>
                <w:szCs w:val="24"/>
              </w:rPr>
              <w:t>nhớt</w:t>
            </w:r>
            <w:proofErr w:type="spellEnd"/>
            <w:r w:rsidRPr="00891EC3">
              <w:rPr>
                <w:szCs w:val="24"/>
              </w:rPr>
              <w:t xml:space="preserve"> </w:t>
            </w:r>
            <w:proofErr w:type="spellStart"/>
            <w:r w:rsidRPr="00891EC3">
              <w:rPr>
                <w:szCs w:val="24"/>
              </w:rPr>
              <w:t>ổn</w:t>
            </w:r>
            <w:proofErr w:type="spellEnd"/>
            <w:r w:rsidRPr="00891EC3">
              <w:rPr>
                <w:szCs w:val="24"/>
              </w:rPr>
              <w:t xml:space="preserve"> </w:t>
            </w:r>
            <w:proofErr w:type="spellStart"/>
            <w:r w:rsidRPr="00891EC3">
              <w:rPr>
                <w:szCs w:val="24"/>
              </w:rPr>
              <w:t>định</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tách</w:t>
            </w:r>
            <w:proofErr w:type="spellEnd"/>
            <w:r w:rsidRPr="00891EC3">
              <w:rPr>
                <w:szCs w:val="24"/>
              </w:rPr>
              <w:t xml:space="preserve"> </w:t>
            </w:r>
            <w:proofErr w:type="spellStart"/>
            <w:r w:rsidRPr="00891EC3">
              <w:rPr>
                <w:szCs w:val="24"/>
              </w:rPr>
              <w:t>dầu</w:t>
            </w:r>
            <w:proofErr w:type="spellEnd"/>
            <w:r w:rsidRPr="00891EC3">
              <w:rPr>
                <w:szCs w:val="24"/>
              </w:rPr>
              <w:t xml:space="preserve">, </w:t>
            </w:r>
            <w:proofErr w:type="spellStart"/>
            <w:r w:rsidRPr="00891EC3">
              <w:rPr>
                <w:szCs w:val="24"/>
              </w:rPr>
              <w:t>độ</w:t>
            </w:r>
            <w:proofErr w:type="spellEnd"/>
            <w:r w:rsidRPr="00891EC3">
              <w:rPr>
                <w:szCs w:val="24"/>
              </w:rPr>
              <w:t xml:space="preserve"> </w:t>
            </w:r>
            <w:proofErr w:type="spellStart"/>
            <w:r w:rsidRPr="00891EC3">
              <w:rPr>
                <w:szCs w:val="24"/>
              </w:rPr>
              <w:t>bám</w:t>
            </w:r>
            <w:proofErr w:type="spellEnd"/>
            <w:r w:rsidRPr="00891EC3">
              <w:rPr>
                <w:szCs w:val="24"/>
              </w:rPr>
              <w:t xml:space="preserve"> </w:t>
            </w:r>
            <w:proofErr w:type="spellStart"/>
            <w:r w:rsidRPr="00891EC3">
              <w:rPr>
                <w:szCs w:val="24"/>
              </w:rPr>
              <w:t>dính</w:t>
            </w:r>
            <w:proofErr w:type="spellEnd"/>
            <w:r w:rsidRPr="00891EC3">
              <w:rPr>
                <w:szCs w:val="24"/>
              </w:rPr>
              <w:t xml:space="preserve"> </w:t>
            </w:r>
            <w:proofErr w:type="spellStart"/>
            <w:r w:rsidRPr="00891EC3">
              <w:rPr>
                <w:szCs w:val="24"/>
              </w:rPr>
              <w:t>tốt</w:t>
            </w:r>
            <w:proofErr w:type="spellEnd"/>
            <w:r w:rsidRPr="00891EC3">
              <w:rPr>
                <w:szCs w:val="24"/>
              </w:rPr>
              <w:t xml:space="preserve"> </w:t>
            </w:r>
            <w:proofErr w:type="spellStart"/>
            <w:r w:rsidRPr="00891EC3">
              <w:rPr>
                <w:szCs w:val="24"/>
              </w:rPr>
              <w:t>trên</w:t>
            </w:r>
            <w:proofErr w:type="spellEnd"/>
            <w:r w:rsidRPr="00891EC3">
              <w:rPr>
                <w:szCs w:val="24"/>
              </w:rPr>
              <w:t xml:space="preserve"> </w:t>
            </w:r>
            <w:proofErr w:type="spellStart"/>
            <w:r w:rsidRPr="00891EC3">
              <w:rPr>
                <w:szCs w:val="24"/>
              </w:rPr>
              <w:t>giấy</w:t>
            </w:r>
            <w:proofErr w:type="spellEnd"/>
            <w:r w:rsidRPr="00891EC3">
              <w:rPr>
                <w:szCs w:val="24"/>
              </w:rPr>
              <w:t xml:space="preserve"> in, </w:t>
            </w:r>
            <w:proofErr w:type="spellStart"/>
            <w:r w:rsidRPr="00891EC3">
              <w:rPr>
                <w:szCs w:val="24"/>
              </w:rPr>
              <w:t>bền</w:t>
            </w:r>
            <w:proofErr w:type="spellEnd"/>
            <w:r w:rsidRPr="00891EC3">
              <w:rPr>
                <w:szCs w:val="24"/>
              </w:rPr>
              <w:t xml:space="preserve"> </w:t>
            </w:r>
            <w:proofErr w:type="spellStart"/>
            <w:r w:rsidRPr="00891EC3">
              <w:rPr>
                <w:szCs w:val="24"/>
              </w:rPr>
              <w:t>màu</w:t>
            </w:r>
            <w:proofErr w:type="spellEnd"/>
            <w:r w:rsidRPr="00891EC3">
              <w:rPr>
                <w:szCs w:val="24"/>
              </w:rPr>
              <w:t xml:space="preserve">, </w:t>
            </w:r>
            <w:proofErr w:type="spellStart"/>
            <w:r w:rsidRPr="00891EC3">
              <w:rPr>
                <w:szCs w:val="24"/>
              </w:rPr>
              <w:t>thời</w:t>
            </w:r>
            <w:proofErr w:type="spellEnd"/>
            <w:r w:rsidRPr="00891EC3">
              <w:rPr>
                <w:szCs w:val="24"/>
              </w:rPr>
              <w:t xml:space="preserve"> </w:t>
            </w:r>
            <w:proofErr w:type="spellStart"/>
            <w:r w:rsidRPr="00891EC3">
              <w:rPr>
                <w:szCs w:val="24"/>
              </w:rPr>
              <w:t>gian</w:t>
            </w:r>
            <w:proofErr w:type="spellEnd"/>
            <w:r w:rsidRPr="00891EC3">
              <w:rPr>
                <w:szCs w:val="24"/>
              </w:rPr>
              <w:t xml:space="preserve"> </w:t>
            </w:r>
            <w:proofErr w:type="spellStart"/>
            <w:r w:rsidRPr="00891EC3">
              <w:rPr>
                <w:szCs w:val="24"/>
              </w:rPr>
              <w:t>khô</w:t>
            </w:r>
            <w:proofErr w:type="spellEnd"/>
            <w:r w:rsidRPr="00891EC3">
              <w:rPr>
                <w:szCs w:val="24"/>
              </w:rPr>
              <w:t xml:space="preserve"> 10–20 </w:t>
            </w:r>
            <w:proofErr w:type="spellStart"/>
            <w:r w:rsidRPr="00891EC3">
              <w:rPr>
                <w:szCs w:val="24"/>
              </w:rPr>
              <w:t>phút</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gây</w:t>
            </w:r>
            <w:proofErr w:type="spellEnd"/>
            <w:r w:rsidRPr="00891EC3">
              <w:rPr>
                <w:szCs w:val="24"/>
              </w:rPr>
              <w:t xml:space="preserve"> </w:t>
            </w:r>
            <w:proofErr w:type="spellStart"/>
            <w:r w:rsidRPr="00891EC3">
              <w:rPr>
                <w:szCs w:val="24"/>
              </w:rPr>
              <w:t>ăn</w:t>
            </w:r>
            <w:proofErr w:type="spellEnd"/>
            <w:r w:rsidRPr="00891EC3">
              <w:rPr>
                <w:szCs w:val="24"/>
              </w:rPr>
              <w:t xml:space="preserve"> </w:t>
            </w:r>
            <w:proofErr w:type="spellStart"/>
            <w:r w:rsidRPr="00891EC3">
              <w:rPr>
                <w:szCs w:val="24"/>
              </w:rPr>
              <w:t>mòn</w:t>
            </w:r>
            <w:proofErr w:type="spellEnd"/>
            <w:r w:rsidRPr="00891EC3">
              <w:rPr>
                <w:szCs w:val="24"/>
              </w:rPr>
              <w:t xml:space="preserve"> </w:t>
            </w:r>
            <w:proofErr w:type="spellStart"/>
            <w:r w:rsidRPr="00891EC3">
              <w:rPr>
                <w:szCs w:val="24"/>
              </w:rPr>
              <w:t>bản</w:t>
            </w:r>
            <w:proofErr w:type="spellEnd"/>
            <w:r w:rsidRPr="00891EC3">
              <w:rPr>
                <w:szCs w:val="24"/>
              </w:rPr>
              <w:t xml:space="preserve"> in </w:t>
            </w:r>
            <w:proofErr w:type="spellStart"/>
            <w:r w:rsidRPr="00891EC3">
              <w:rPr>
                <w:szCs w:val="24"/>
              </w:rPr>
              <w:t>và</w:t>
            </w:r>
            <w:proofErr w:type="spellEnd"/>
            <w:r w:rsidRPr="00891EC3">
              <w:rPr>
                <w:szCs w:val="24"/>
              </w:rPr>
              <w:t xml:space="preserve"> </w:t>
            </w:r>
            <w:proofErr w:type="spellStart"/>
            <w:r w:rsidRPr="00891EC3">
              <w:rPr>
                <w:szCs w:val="24"/>
              </w:rPr>
              <w:t>cao</w:t>
            </w:r>
            <w:proofErr w:type="spellEnd"/>
            <w:r w:rsidRPr="00891EC3">
              <w:rPr>
                <w:szCs w:val="24"/>
              </w:rPr>
              <w:t xml:space="preserve"> </w:t>
            </w:r>
            <w:proofErr w:type="spellStart"/>
            <w:r w:rsidRPr="00891EC3">
              <w:rPr>
                <w:szCs w:val="24"/>
              </w:rPr>
              <w:t>su</w:t>
            </w:r>
            <w:proofErr w:type="spellEnd"/>
            <w:r w:rsidRPr="00891EC3">
              <w:rPr>
                <w:szCs w:val="24"/>
              </w:rPr>
              <w:t>.</w:t>
            </w:r>
            <w:r>
              <w:rPr>
                <w:szCs w:val="24"/>
              </w:rPr>
              <w:t xml:space="preserve"> Quy </w:t>
            </w:r>
            <w:proofErr w:type="spellStart"/>
            <w:r>
              <w:rPr>
                <w:szCs w:val="24"/>
              </w:rPr>
              <w:t>cách</w:t>
            </w:r>
            <w:proofErr w:type="spellEnd"/>
            <w:r>
              <w:rPr>
                <w:szCs w:val="24"/>
              </w:rPr>
              <w:t xml:space="preserve"> bao </w:t>
            </w:r>
            <w:proofErr w:type="spellStart"/>
            <w:r>
              <w:rPr>
                <w:szCs w:val="24"/>
              </w:rPr>
              <w:t>gói</w:t>
            </w:r>
            <w:proofErr w:type="spellEnd"/>
            <w:r>
              <w:rPr>
                <w:szCs w:val="24"/>
              </w:rPr>
              <w:t>: 1Kg/</w:t>
            </w:r>
            <w:proofErr w:type="spellStart"/>
            <w:r>
              <w:rPr>
                <w:szCs w:val="24"/>
              </w:rPr>
              <w:t>hộp</w:t>
            </w:r>
            <w:proofErr w:type="spellEnd"/>
          </w:p>
        </w:tc>
      </w:tr>
      <w:tr w:rsidR="00D9622E" w:rsidRPr="00FB6122" w14:paraId="2E91DB37" w14:textId="77777777" w:rsidTr="004B2420">
        <w:trPr>
          <w:jc w:val="center"/>
        </w:trPr>
        <w:tc>
          <w:tcPr>
            <w:tcW w:w="705" w:type="dxa"/>
            <w:vAlign w:val="center"/>
          </w:tcPr>
          <w:p w14:paraId="3EADACEF" w14:textId="77777777" w:rsidR="00D9622E" w:rsidRPr="00FB6122" w:rsidRDefault="00D9622E" w:rsidP="004B2420">
            <w:pPr>
              <w:jc w:val="center"/>
              <w:rPr>
                <w:sz w:val="20"/>
              </w:rPr>
            </w:pPr>
            <w:r w:rsidRPr="00FB6122">
              <w:rPr>
                <w:sz w:val="20"/>
              </w:rPr>
              <w:t>7</w:t>
            </w:r>
          </w:p>
        </w:tc>
        <w:tc>
          <w:tcPr>
            <w:tcW w:w="3997" w:type="dxa"/>
            <w:vAlign w:val="center"/>
          </w:tcPr>
          <w:p w14:paraId="27D02A30" w14:textId="77777777" w:rsidR="00D9622E" w:rsidRPr="00FB6122" w:rsidRDefault="00D9622E" w:rsidP="004B2420">
            <w:pPr>
              <w:rPr>
                <w:sz w:val="20"/>
              </w:rPr>
            </w:pPr>
            <w:proofErr w:type="spellStart"/>
            <w:r w:rsidRPr="00FB6122">
              <w:rPr>
                <w:color w:val="000000"/>
                <w:sz w:val="20"/>
              </w:rPr>
              <w:t>Mực</w:t>
            </w:r>
            <w:proofErr w:type="spellEnd"/>
            <w:r w:rsidRPr="00FB6122">
              <w:rPr>
                <w:color w:val="000000"/>
                <w:sz w:val="20"/>
              </w:rPr>
              <w:t xml:space="preserve"> </w:t>
            </w:r>
            <w:proofErr w:type="spellStart"/>
            <w:r w:rsidRPr="00FB6122">
              <w:rPr>
                <w:color w:val="000000"/>
                <w:sz w:val="20"/>
              </w:rPr>
              <w:t>màu</w:t>
            </w:r>
            <w:proofErr w:type="spellEnd"/>
            <w:r w:rsidRPr="00FB6122">
              <w:rPr>
                <w:color w:val="000000"/>
                <w:sz w:val="20"/>
              </w:rPr>
              <w:t xml:space="preserve"> </w:t>
            </w:r>
            <w:proofErr w:type="spellStart"/>
            <w:r w:rsidRPr="00A2618F">
              <w:rPr>
                <w:color w:val="000000"/>
                <w:sz w:val="20"/>
              </w:rPr>
              <w:t>xanh</w:t>
            </w:r>
            <w:proofErr w:type="spellEnd"/>
            <w:r w:rsidRPr="00FB6122">
              <w:rPr>
                <w:color w:val="000000"/>
                <w:sz w:val="20"/>
              </w:rPr>
              <w:t xml:space="preserve"> </w:t>
            </w:r>
            <w:proofErr w:type="spellStart"/>
            <w:r w:rsidRPr="00FB6122">
              <w:rPr>
                <w:color w:val="000000"/>
                <w:sz w:val="20"/>
              </w:rPr>
              <w:t>đỏ</w:t>
            </w:r>
            <w:proofErr w:type="spellEnd"/>
            <w:r w:rsidRPr="00FB6122">
              <w:rPr>
                <w:color w:val="000000"/>
                <w:sz w:val="20"/>
              </w:rPr>
              <w:t xml:space="preserve"> offset</w:t>
            </w:r>
          </w:p>
        </w:tc>
        <w:tc>
          <w:tcPr>
            <w:tcW w:w="4382" w:type="dxa"/>
            <w:vAlign w:val="center"/>
          </w:tcPr>
          <w:p w14:paraId="77EF3359" w14:textId="77777777" w:rsidR="00D9622E" w:rsidRPr="00FB6122" w:rsidRDefault="00D9622E" w:rsidP="004B2420">
            <w:pPr>
              <w:rPr>
                <w:sz w:val="20"/>
              </w:rPr>
            </w:pPr>
            <w:proofErr w:type="spellStart"/>
            <w:r w:rsidRPr="00891EC3">
              <w:rPr>
                <w:szCs w:val="24"/>
              </w:rPr>
              <w:t>Mực</w:t>
            </w:r>
            <w:proofErr w:type="spellEnd"/>
            <w:r w:rsidRPr="00891EC3">
              <w:rPr>
                <w:szCs w:val="24"/>
              </w:rPr>
              <w:t xml:space="preserve"> Toyo </w:t>
            </w:r>
            <w:proofErr w:type="spellStart"/>
            <w:r w:rsidRPr="00891EC3">
              <w:rPr>
                <w:szCs w:val="24"/>
              </w:rPr>
              <w:t>đỏ</w:t>
            </w:r>
            <w:proofErr w:type="spellEnd"/>
            <w:r w:rsidRPr="00891EC3">
              <w:rPr>
                <w:szCs w:val="24"/>
              </w:rPr>
              <w:t xml:space="preserve"> (Magenta) </w:t>
            </w:r>
            <w:proofErr w:type="spellStart"/>
            <w:r w:rsidRPr="00891EC3">
              <w:rPr>
                <w:szCs w:val="24"/>
              </w:rPr>
              <w:t>hoặc</w:t>
            </w:r>
            <w:proofErr w:type="spellEnd"/>
            <w:r w:rsidRPr="00891EC3">
              <w:rPr>
                <w:szCs w:val="24"/>
              </w:rPr>
              <w:t xml:space="preserve"> </w:t>
            </w:r>
            <w:proofErr w:type="spellStart"/>
            <w:r w:rsidRPr="00891EC3">
              <w:rPr>
                <w:szCs w:val="24"/>
              </w:rPr>
              <w:t>tương</w:t>
            </w:r>
            <w:proofErr w:type="spellEnd"/>
            <w:r w:rsidRPr="00891EC3">
              <w:rPr>
                <w:szCs w:val="24"/>
              </w:rPr>
              <w:t xml:space="preserve"> </w:t>
            </w:r>
            <w:proofErr w:type="spellStart"/>
            <w:r w:rsidRPr="00891EC3">
              <w:rPr>
                <w:szCs w:val="24"/>
              </w:rPr>
              <w:t>đương</w:t>
            </w:r>
            <w:proofErr w:type="spellEnd"/>
            <w:r w:rsidRPr="00891EC3">
              <w:rPr>
                <w:szCs w:val="24"/>
              </w:rPr>
              <w:t xml:space="preserve">, </w:t>
            </w:r>
            <w:proofErr w:type="spellStart"/>
            <w:r w:rsidRPr="00891EC3">
              <w:rPr>
                <w:szCs w:val="24"/>
              </w:rPr>
              <w:t>độ</w:t>
            </w:r>
            <w:proofErr w:type="spellEnd"/>
            <w:r w:rsidRPr="00891EC3">
              <w:rPr>
                <w:szCs w:val="24"/>
              </w:rPr>
              <w:t xml:space="preserve"> </w:t>
            </w:r>
            <w:proofErr w:type="spellStart"/>
            <w:r w:rsidRPr="00891EC3">
              <w:rPr>
                <w:szCs w:val="24"/>
              </w:rPr>
              <w:t>nhớt</w:t>
            </w:r>
            <w:proofErr w:type="spellEnd"/>
            <w:r w:rsidRPr="00891EC3">
              <w:rPr>
                <w:szCs w:val="24"/>
              </w:rPr>
              <w:t xml:space="preserve"> </w:t>
            </w:r>
            <w:proofErr w:type="spellStart"/>
            <w:r w:rsidRPr="00891EC3">
              <w:rPr>
                <w:szCs w:val="24"/>
              </w:rPr>
              <w:t>ổn</w:t>
            </w:r>
            <w:proofErr w:type="spellEnd"/>
            <w:r w:rsidRPr="00891EC3">
              <w:rPr>
                <w:szCs w:val="24"/>
              </w:rPr>
              <w:t xml:space="preserve"> </w:t>
            </w:r>
            <w:proofErr w:type="spellStart"/>
            <w:r w:rsidRPr="00891EC3">
              <w:rPr>
                <w:szCs w:val="24"/>
              </w:rPr>
              <w:t>định</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tách</w:t>
            </w:r>
            <w:proofErr w:type="spellEnd"/>
            <w:r w:rsidRPr="00891EC3">
              <w:rPr>
                <w:szCs w:val="24"/>
              </w:rPr>
              <w:t xml:space="preserve"> </w:t>
            </w:r>
            <w:proofErr w:type="spellStart"/>
            <w:r w:rsidRPr="00891EC3">
              <w:rPr>
                <w:szCs w:val="24"/>
              </w:rPr>
              <w:t>dầu</w:t>
            </w:r>
            <w:proofErr w:type="spellEnd"/>
            <w:r w:rsidRPr="00891EC3">
              <w:rPr>
                <w:szCs w:val="24"/>
              </w:rPr>
              <w:t xml:space="preserve">, </w:t>
            </w:r>
            <w:proofErr w:type="spellStart"/>
            <w:r w:rsidRPr="00891EC3">
              <w:rPr>
                <w:szCs w:val="24"/>
              </w:rPr>
              <w:t>độ</w:t>
            </w:r>
            <w:proofErr w:type="spellEnd"/>
            <w:r w:rsidRPr="00891EC3">
              <w:rPr>
                <w:szCs w:val="24"/>
              </w:rPr>
              <w:t xml:space="preserve"> </w:t>
            </w:r>
            <w:proofErr w:type="spellStart"/>
            <w:r w:rsidRPr="00891EC3">
              <w:rPr>
                <w:szCs w:val="24"/>
              </w:rPr>
              <w:t>bám</w:t>
            </w:r>
            <w:proofErr w:type="spellEnd"/>
            <w:r w:rsidRPr="00891EC3">
              <w:rPr>
                <w:szCs w:val="24"/>
              </w:rPr>
              <w:t xml:space="preserve"> </w:t>
            </w:r>
            <w:proofErr w:type="spellStart"/>
            <w:r w:rsidRPr="00891EC3">
              <w:rPr>
                <w:szCs w:val="24"/>
              </w:rPr>
              <w:t>dính</w:t>
            </w:r>
            <w:proofErr w:type="spellEnd"/>
            <w:r w:rsidRPr="00891EC3">
              <w:rPr>
                <w:szCs w:val="24"/>
              </w:rPr>
              <w:t xml:space="preserve"> </w:t>
            </w:r>
            <w:proofErr w:type="spellStart"/>
            <w:r w:rsidRPr="00891EC3">
              <w:rPr>
                <w:szCs w:val="24"/>
              </w:rPr>
              <w:t>tốt</w:t>
            </w:r>
            <w:proofErr w:type="spellEnd"/>
            <w:r w:rsidRPr="00891EC3">
              <w:rPr>
                <w:szCs w:val="24"/>
              </w:rPr>
              <w:t xml:space="preserve"> </w:t>
            </w:r>
            <w:proofErr w:type="spellStart"/>
            <w:r w:rsidRPr="00891EC3">
              <w:rPr>
                <w:szCs w:val="24"/>
              </w:rPr>
              <w:t>trên</w:t>
            </w:r>
            <w:proofErr w:type="spellEnd"/>
            <w:r w:rsidRPr="00891EC3">
              <w:rPr>
                <w:szCs w:val="24"/>
              </w:rPr>
              <w:t xml:space="preserve"> </w:t>
            </w:r>
            <w:proofErr w:type="spellStart"/>
            <w:r w:rsidRPr="00891EC3">
              <w:rPr>
                <w:szCs w:val="24"/>
              </w:rPr>
              <w:t>giấy</w:t>
            </w:r>
            <w:proofErr w:type="spellEnd"/>
            <w:r w:rsidRPr="00891EC3">
              <w:rPr>
                <w:szCs w:val="24"/>
              </w:rPr>
              <w:t xml:space="preserve"> in, </w:t>
            </w:r>
            <w:proofErr w:type="spellStart"/>
            <w:r w:rsidRPr="00891EC3">
              <w:rPr>
                <w:szCs w:val="24"/>
              </w:rPr>
              <w:t>bền</w:t>
            </w:r>
            <w:proofErr w:type="spellEnd"/>
            <w:r w:rsidRPr="00891EC3">
              <w:rPr>
                <w:szCs w:val="24"/>
              </w:rPr>
              <w:t xml:space="preserve"> </w:t>
            </w:r>
            <w:proofErr w:type="spellStart"/>
            <w:r w:rsidRPr="00891EC3">
              <w:rPr>
                <w:szCs w:val="24"/>
              </w:rPr>
              <w:t>màu</w:t>
            </w:r>
            <w:proofErr w:type="spellEnd"/>
            <w:r w:rsidRPr="00891EC3">
              <w:rPr>
                <w:szCs w:val="24"/>
              </w:rPr>
              <w:t xml:space="preserve">, </w:t>
            </w:r>
            <w:proofErr w:type="spellStart"/>
            <w:r w:rsidRPr="00891EC3">
              <w:rPr>
                <w:szCs w:val="24"/>
              </w:rPr>
              <w:t>thời</w:t>
            </w:r>
            <w:proofErr w:type="spellEnd"/>
            <w:r w:rsidRPr="00891EC3">
              <w:rPr>
                <w:szCs w:val="24"/>
              </w:rPr>
              <w:t xml:space="preserve"> </w:t>
            </w:r>
            <w:proofErr w:type="spellStart"/>
            <w:r w:rsidRPr="00891EC3">
              <w:rPr>
                <w:szCs w:val="24"/>
              </w:rPr>
              <w:t>gian</w:t>
            </w:r>
            <w:proofErr w:type="spellEnd"/>
            <w:r w:rsidRPr="00891EC3">
              <w:rPr>
                <w:szCs w:val="24"/>
              </w:rPr>
              <w:t xml:space="preserve"> </w:t>
            </w:r>
            <w:proofErr w:type="spellStart"/>
            <w:r w:rsidRPr="00891EC3">
              <w:rPr>
                <w:szCs w:val="24"/>
              </w:rPr>
              <w:t>khô</w:t>
            </w:r>
            <w:proofErr w:type="spellEnd"/>
            <w:r w:rsidRPr="00891EC3">
              <w:rPr>
                <w:szCs w:val="24"/>
              </w:rPr>
              <w:t xml:space="preserve"> 10–20 </w:t>
            </w:r>
            <w:proofErr w:type="spellStart"/>
            <w:r w:rsidRPr="00891EC3">
              <w:rPr>
                <w:szCs w:val="24"/>
              </w:rPr>
              <w:t>phút</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gây</w:t>
            </w:r>
            <w:proofErr w:type="spellEnd"/>
            <w:r w:rsidRPr="00891EC3">
              <w:rPr>
                <w:szCs w:val="24"/>
              </w:rPr>
              <w:t xml:space="preserve"> </w:t>
            </w:r>
            <w:proofErr w:type="spellStart"/>
            <w:r w:rsidRPr="00891EC3">
              <w:rPr>
                <w:szCs w:val="24"/>
              </w:rPr>
              <w:t>ăn</w:t>
            </w:r>
            <w:proofErr w:type="spellEnd"/>
            <w:r w:rsidRPr="00891EC3">
              <w:rPr>
                <w:szCs w:val="24"/>
              </w:rPr>
              <w:t xml:space="preserve"> </w:t>
            </w:r>
            <w:proofErr w:type="spellStart"/>
            <w:r w:rsidRPr="00891EC3">
              <w:rPr>
                <w:szCs w:val="24"/>
              </w:rPr>
              <w:t>mòn</w:t>
            </w:r>
            <w:proofErr w:type="spellEnd"/>
            <w:r w:rsidRPr="00891EC3">
              <w:rPr>
                <w:szCs w:val="24"/>
              </w:rPr>
              <w:t xml:space="preserve"> </w:t>
            </w:r>
            <w:proofErr w:type="spellStart"/>
            <w:r w:rsidRPr="00891EC3">
              <w:rPr>
                <w:szCs w:val="24"/>
              </w:rPr>
              <w:t>bản</w:t>
            </w:r>
            <w:proofErr w:type="spellEnd"/>
            <w:r w:rsidRPr="00891EC3">
              <w:rPr>
                <w:szCs w:val="24"/>
              </w:rPr>
              <w:t xml:space="preserve"> in </w:t>
            </w:r>
            <w:proofErr w:type="spellStart"/>
            <w:r w:rsidRPr="00891EC3">
              <w:rPr>
                <w:szCs w:val="24"/>
              </w:rPr>
              <w:t>và</w:t>
            </w:r>
            <w:proofErr w:type="spellEnd"/>
            <w:r w:rsidRPr="00891EC3">
              <w:rPr>
                <w:szCs w:val="24"/>
              </w:rPr>
              <w:t xml:space="preserve"> </w:t>
            </w:r>
            <w:proofErr w:type="spellStart"/>
            <w:r w:rsidRPr="00891EC3">
              <w:rPr>
                <w:szCs w:val="24"/>
              </w:rPr>
              <w:t>cao</w:t>
            </w:r>
            <w:proofErr w:type="spellEnd"/>
            <w:r w:rsidRPr="00891EC3">
              <w:rPr>
                <w:szCs w:val="24"/>
              </w:rPr>
              <w:t xml:space="preserve"> </w:t>
            </w:r>
            <w:proofErr w:type="spellStart"/>
            <w:r w:rsidRPr="00891EC3">
              <w:rPr>
                <w:szCs w:val="24"/>
              </w:rPr>
              <w:t>su</w:t>
            </w:r>
            <w:proofErr w:type="spellEnd"/>
            <w:r w:rsidRPr="00891EC3">
              <w:rPr>
                <w:szCs w:val="24"/>
              </w:rPr>
              <w:t>.</w:t>
            </w:r>
            <w:r>
              <w:rPr>
                <w:szCs w:val="24"/>
              </w:rPr>
              <w:t xml:space="preserve"> Quy </w:t>
            </w:r>
            <w:proofErr w:type="spellStart"/>
            <w:r>
              <w:rPr>
                <w:szCs w:val="24"/>
              </w:rPr>
              <w:t>cách</w:t>
            </w:r>
            <w:proofErr w:type="spellEnd"/>
            <w:r>
              <w:rPr>
                <w:szCs w:val="24"/>
              </w:rPr>
              <w:t xml:space="preserve"> bao </w:t>
            </w:r>
            <w:proofErr w:type="spellStart"/>
            <w:r>
              <w:rPr>
                <w:szCs w:val="24"/>
              </w:rPr>
              <w:t>gói</w:t>
            </w:r>
            <w:proofErr w:type="spellEnd"/>
            <w:r>
              <w:rPr>
                <w:szCs w:val="24"/>
              </w:rPr>
              <w:t>: 1Kg/</w:t>
            </w:r>
            <w:proofErr w:type="spellStart"/>
            <w:r>
              <w:rPr>
                <w:szCs w:val="24"/>
              </w:rPr>
              <w:t>hộp</w:t>
            </w:r>
            <w:proofErr w:type="spellEnd"/>
          </w:p>
        </w:tc>
      </w:tr>
      <w:tr w:rsidR="00D9622E" w:rsidRPr="00FB6122" w14:paraId="55B2361B" w14:textId="77777777" w:rsidTr="004B2420">
        <w:trPr>
          <w:jc w:val="center"/>
        </w:trPr>
        <w:tc>
          <w:tcPr>
            <w:tcW w:w="705" w:type="dxa"/>
            <w:vAlign w:val="center"/>
          </w:tcPr>
          <w:p w14:paraId="2C938674" w14:textId="77777777" w:rsidR="00D9622E" w:rsidRPr="00FB6122" w:rsidRDefault="00D9622E" w:rsidP="004B2420">
            <w:pPr>
              <w:jc w:val="center"/>
              <w:rPr>
                <w:sz w:val="20"/>
              </w:rPr>
            </w:pPr>
            <w:r w:rsidRPr="00FB6122">
              <w:rPr>
                <w:sz w:val="20"/>
              </w:rPr>
              <w:t>8</w:t>
            </w:r>
          </w:p>
        </w:tc>
        <w:tc>
          <w:tcPr>
            <w:tcW w:w="3997" w:type="dxa"/>
            <w:vAlign w:val="center"/>
          </w:tcPr>
          <w:p w14:paraId="3299CFD5" w14:textId="77777777" w:rsidR="00D9622E" w:rsidRPr="00FB6122" w:rsidRDefault="00D9622E" w:rsidP="004B2420">
            <w:pPr>
              <w:rPr>
                <w:sz w:val="20"/>
              </w:rPr>
            </w:pPr>
            <w:proofErr w:type="spellStart"/>
            <w:r w:rsidRPr="00FB6122">
              <w:rPr>
                <w:color w:val="000000"/>
                <w:sz w:val="20"/>
              </w:rPr>
              <w:t>Mực</w:t>
            </w:r>
            <w:proofErr w:type="spellEnd"/>
            <w:r w:rsidRPr="00FB6122">
              <w:rPr>
                <w:color w:val="000000"/>
                <w:sz w:val="20"/>
              </w:rPr>
              <w:t xml:space="preserve"> </w:t>
            </w:r>
            <w:proofErr w:type="spellStart"/>
            <w:r w:rsidRPr="00FB6122">
              <w:rPr>
                <w:color w:val="000000"/>
                <w:sz w:val="20"/>
              </w:rPr>
              <w:t>màu</w:t>
            </w:r>
            <w:proofErr w:type="spellEnd"/>
            <w:r w:rsidRPr="00FB6122">
              <w:rPr>
                <w:color w:val="000000"/>
                <w:sz w:val="20"/>
              </w:rPr>
              <w:t xml:space="preserve"> </w:t>
            </w:r>
            <w:proofErr w:type="spellStart"/>
            <w:r w:rsidRPr="00A2618F">
              <w:rPr>
                <w:color w:val="000000"/>
                <w:sz w:val="20"/>
              </w:rPr>
              <w:t>xanh</w:t>
            </w:r>
            <w:proofErr w:type="spellEnd"/>
            <w:r w:rsidRPr="00FB6122">
              <w:rPr>
                <w:color w:val="000000"/>
                <w:sz w:val="20"/>
              </w:rPr>
              <w:t xml:space="preserve"> </w:t>
            </w:r>
            <w:proofErr w:type="spellStart"/>
            <w:r w:rsidRPr="00FB6122">
              <w:rPr>
                <w:color w:val="000000"/>
                <w:sz w:val="20"/>
              </w:rPr>
              <w:t>vàng</w:t>
            </w:r>
            <w:proofErr w:type="spellEnd"/>
            <w:r w:rsidRPr="00FB6122">
              <w:rPr>
                <w:color w:val="000000"/>
                <w:sz w:val="20"/>
              </w:rPr>
              <w:t xml:space="preserve"> offset</w:t>
            </w:r>
          </w:p>
        </w:tc>
        <w:tc>
          <w:tcPr>
            <w:tcW w:w="4382" w:type="dxa"/>
            <w:vAlign w:val="center"/>
          </w:tcPr>
          <w:p w14:paraId="51C6E0FD" w14:textId="77777777" w:rsidR="00D9622E" w:rsidRPr="00FB6122" w:rsidRDefault="00D9622E" w:rsidP="004B2420">
            <w:pPr>
              <w:rPr>
                <w:sz w:val="20"/>
              </w:rPr>
            </w:pPr>
            <w:proofErr w:type="spellStart"/>
            <w:r w:rsidRPr="00891EC3">
              <w:rPr>
                <w:szCs w:val="24"/>
              </w:rPr>
              <w:t>Mực</w:t>
            </w:r>
            <w:proofErr w:type="spellEnd"/>
            <w:r w:rsidRPr="00891EC3">
              <w:rPr>
                <w:szCs w:val="24"/>
              </w:rPr>
              <w:t xml:space="preserve"> Toyo </w:t>
            </w:r>
            <w:proofErr w:type="spellStart"/>
            <w:r w:rsidRPr="00891EC3">
              <w:rPr>
                <w:szCs w:val="24"/>
              </w:rPr>
              <w:t>vàng</w:t>
            </w:r>
            <w:proofErr w:type="spellEnd"/>
            <w:r w:rsidRPr="00891EC3">
              <w:rPr>
                <w:szCs w:val="24"/>
              </w:rPr>
              <w:t xml:space="preserve"> (Yellow) </w:t>
            </w:r>
            <w:proofErr w:type="spellStart"/>
            <w:r w:rsidRPr="00891EC3">
              <w:rPr>
                <w:szCs w:val="24"/>
              </w:rPr>
              <w:t>hoặc</w:t>
            </w:r>
            <w:proofErr w:type="spellEnd"/>
            <w:r w:rsidRPr="00891EC3">
              <w:rPr>
                <w:szCs w:val="24"/>
              </w:rPr>
              <w:t xml:space="preserve"> </w:t>
            </w:r>
            <w:proofErr w:type="spellStart"/>
            <w:r w:rsidRPr="00891EC3">
              <w:rPr>
                <w:szCs w:val="24"/>
              </w:rPr>
              <w:t>tương</w:t>
            </w:r>
            <w:proofErr w:type="spellEnd"/>
            <w:r w:rsidRPr="00891EC3">
              <w:rPr>
                <w:szCs w:val="24"/>
              </w:rPr>
              <w:t xml:space="preserve"> </w:t>
            </w:r>
            <w:proofErr w:type="spellStart"/>
            <w:r w:rsidRPr="00891EC3">
              <w:rPr>
                <w:szCs w:val="24"/>
              </w:rPr>
              <w:t>đương</w:t>
            </w:r>
            <w:proofErr w:type="spellEnd"/>
            <w:r w:rsidRPr="00891EC3">
              <w:rPr>
                <w:szCs w:val="24"/>
              </w:rPr>
              <w:t xml:space="preserve">, </w:t>
            </w:r>
            <w:proofErr w:type="spellStart"/>
            <w:r w:rsidRPr="00891EC3">
              <w:rPr>
                <w:szCs w:val="24"/>
              </w:rPr>
              <w:t>độ</w:t>
            </w:r>
            <w:proofErr w:type="spellEnd"/>
            <w:r w:rsidRPr="00891EC3">
              <w:rPr>
                <w:szCs w:val="24"/>
              </w:rPr>
              <w:t xml:space="preserve"> </w:t>
            </w:r>
            <w:proofErr w:type="spellStart"/>
            <w:r w:rsidRPr="00891EC3">
              <w:rPr>
                <w:szCs w:val="24"/>
              </w:rPr>
              <w:t>nhớt</w:t>
            </w:r>
            <w:proofErr w:type="spellEnd"/>
            <w:r w:rsidRPr="00891EC3">
              <w:rPr>
                <w:szCs w:val="24"/>
              </w:rPr>
              <w:t xml:space="preserve"> </w:t>
            </w:r>
            <w:proofErr w:type="spellStart"/>
            <w:r w:rsidRPr="00891EC3">
              <w:rPr>
                <w:szCs w:val="24"/>
              </w:rPr>
              <w:t>ổn</w:t>
            </w:r>
            <w:proofErr w:type="spellEnd"/>
            <w:r w:rsidRPr="00891EC3">
              <w:rPr>
                <w:szCs w:val="24"/>
              </w:rPr>
              <w:t xml:space="preserve"> </w:t>
            </w:r>
            <w:proofErr w:type="spellStart"/>
            <w:r w:rsidRPr="00891EC3">
              <w:rPr>
                <w:szCs w:val="24"/>
              </w:rPr>
              <w:t>định</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tách</w:t>
            </w:r>
            <w:proofErr w:type="spellEnd"/>
            <w:r w:rsidRPr="00891EC3">
              <w:rPr>
                <w:szCs w:val="24"/>
              </w:rPr>
              <w:t xml:space="preserve"> </w:t>
            </w:r>
            <w:proofErr w:type="spellStart"/>
            <w:r w:rsidRPr="00891EC3">
              <w:rPr>
                <w:szCs w:val="24"/>
              </w:rPr>
              <w:t>dầu</w:t>
            </w:r>
            <w:proofErr w:type="spellEnd"/>
            <w:r w:rsidRPr="00891EC3">
              <w:rPr>
                <w:szCs w:val="24"/>
              </w:rPr>
              <w:t xml:space="preserve">, </w:t>
            </w:r>
            <w:proofErr w:type="spellStart"/>
            <w:r w:rsidRPr="00891EC3">
              <w:rPr>
                <w:szCs w:val="24"/>
              </w:rPr>
              <w:t>độ</w:t>
            </w:r>
            <w:proofErr w:type="spellEnd"/>
            <w:r w:rsidRPr="00891EC3">
              <w:rPr>
                <w:szCs w:val="24"/>
              </w:rPr>
              <w:t xml:space="preserve"> </w:t>
            </w:r>
            <w:proofErr w:type="spellStart"/>
            <w:r w:rsidRPr="00891EC3">
              <w:rPr>
                <w:szCs w:val="24"/>
              </w:rPr>
              <w:t>bám</w:t>
            </w:r>
            <w:proofErr w:type="spellEnd"/>
            <w:r w:rsidRPr="00891EC3">
              <w:rPr>
                <w:szCs w:val="24"/>
              </w:rPr>
              <w:t xml:space="preserve"> </w:t>
            </w:r>
            <w:proofErr w:type="spellStart"/>
            <w:r w:rsidRPr="00891EC3">
              <w:rPr>
                <w:szCs w:val="24"/>
              </w:rPr>
              <w:t>dính</w:t>
            </w:r>
            <w:proofErr w:type="spellEnd"/>
            <w:r w:rsidRPr="00891EC3">
              <w:rPr>
                <w:szCs w:val="24"/>
              </w:rPr>
              <w:t xml:space="preserve"> </w:t>
            </w:r>
            <w:proofErr w:type="spellStart"/>
            <w:r w:rsidRPr="00891EC3">
              <w:rPr>
                <w:szCs w:val="24"/>
              </w:rPr>
              <w:t>tốt</w:t>
            </w:r>
            <w:proofErr w:type="spellEnd"/>
            <w:r w:rsidRPr="00891EC3">
              <w:rPr>
                <w:szCs w:val="24"/>
              </w:rPr>
              <w:t xml:space="preserve"> </w:t>
            </w:r>
            <w:proofErr w:type="spellStart"/>
            <w:r w:rsidRPr="00891EC3">
              <w:rPr>
                <w:szCs w:val="24"/>
              </w:rPr>
              <w:t>trên</w:t>
            </w:r>
            <w:proofErr w:type="spellEnd"/>
            <w:r w:rsidRPr="00891EC3">
              <w:rPr>
                <w:szCs w:val="24"/>
              </w:rPr>
              <w:t xml:space="preserve"> </w:t>
            </w:r>
            <w:proofErr w:type="spellStart"/>
            <w:r w:rsidRPr="00891EC3">
              <w:rPr>
                <w:szCs w:val="24"/>
              </w:rPr>
              <w:t>giấy</w:t>
            </w:r>
            <w:proofErr w:type="spellEnd"/>
            <w:r w:rsidRPr="00891EC3">
              <w:rPr>
                <w:szCs w:val="24"/>
              </w:rPr>
              <w:t xml:space="preserve"> in, </w:t>
            </w:r>
            <w:proofErr w:type="spellStart"/>
            <w:r w:rsidRPr="00891EC3">
              <w:rPr>
                <w:szCs w:val="24"/>
              </w:rPr>
              <w:t>bền</w:t>
            </w:r>
            <w:proofErr w:type="spellEnd"/>
            <w:r w:rsidRPr="00891EC3">
              <w:rPr>
                <w:szCs w:val="24"/>
              </w:rPr>
              <w:t xml:space="preserve"> </w:t>
            </w:r>
            <w:proofErr w:type="spellStart"/>
            <w:r w:rsidRPr="00891EC3">
              <w:rPr>
                <w:szCs w:val="24"/>
              </w:rPr>
              <w:t>màu</w:t>
            </w:r>
            <w:proofErr w:type="spellEnd"/>
            <w:r w:rsidRPr="00891EC3">
              <w:rPr>
                <w:szCs w:val="24"/>
              </w:rPr>
              <w:t xml:space="preserve">, </w:t>
            </w:r>
            <w:proofErr w:type="spellStart"/>
            <w:r w:rsidRPr="00891EC3">
              <w:rPr>
                <w:szCs w:val="24"/>
              </w:rPr>
              <w:t>thời</w:t>
            </w:r>
            <w:proofErr w:type="spellEnd"/>
            <w:r w:rsidRPr="00891EC3">
              <w:rPr>
                <w:szCs w:val="24"/>
              </w:rPr>
              <w:t xml:space="preserve"> </w:t>
            </w:r>
            <w:proofErr w:type="spellStart"/>
            <w:r w:rsidRPr="00891EC3">
              <w:rPr>
                <w:szCs w:val="24"/>
              </w:rPr>
              <w:t>gian</w:t>
            </w:r>
            <w:proofErr w:type="spellEnd"/>
            <w:r w:rsidRPr="00891EC3">
              <w:rPr>
                <w:szCs w:val="24"/>
              </w:rPr>
              <w:t xml:space="preserve"> </w:t>
            </w:r>
            <w:proofErr w:type="spellStart"/>
            <w:r w:rsidRPr="00891EC3">
              <w:rPr>
                <w:szCs w:val="24"/>
              </w:rPr>
              <w:t>khô</w:t>
            </w:r>
            <w:proofErr w:type="spellEnd"/>
            <w:r w:rsidRPr="00891EC3">
              <w:rPr>
                <w:szCs w:val="24"/>
              </w:rPr>
              <w:t xml:space="preserve"> 10–20 </w:t>
            </w:r>
            <w:proofErr w:type="spellStart"/>
            <w:r w:rsidRPr="00891EC3">
              <w:rPr>
                <w:szCs w:val="24"/>
              </w:rPr>
              <w:t>phút</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gây</w:t>
            </w:r>
            <w:proofErr w:type="spellEnd"/>
            <w:r w:rsidRPr="00891EC3">
              <w:rPr>
                <w:szCs w:val="24"/>
              </w:rPr>
              <w:t xml:space="preserve"> </w:t>
            </w:r>
            <w:proofErr w:type="spellStart"/>
            <w:r w:rsidRPr="00891EC3">
              <w:rPr>
                <w:szCs w:val="24"/>
              </w:rPr>
              <w:t>ăn</w:t>
            </w:r>
            <w:proofErr w:type="spellEnd"/>
            <w:r w:rsidRPr="00891EC3">
              <w:rPr>
                <w:szCs w:val="24"/>
              </w:rPr>
              <w:t xml:space="preserve"> </w:t>
            </w:r>
            <w:proofErr w:type="spellStart"/>
            <w:r w:rsidRPr="00891EC3">
              <w:rPr>
                <w:szCs w:val="24"/>
              </w:rPr>
              <w:t>mòn</w:t>
            </w:r>
            <w:proofErr w:type="spellEnd"/>
            <w:r w:rsidRPr="00891EC3">
              <w:rPr>
                <w:szCs w:val="24"/>
              </w:rPr>
              <w:t xml:space="preserve"> </w:t>
            </w:r>
            <w:proofErr w:type="spellStart"/>
            <w:r w:rsidRPr="00891EC3">
              <w:rPr>
                <w:szCs w:val="24"/>
              </w:rPr>
              <w:t>bản</w:t>
            </w:r>
            <w:proofErr w:type="spellEnd"/>
            <w:r w:rsidRPr="00891EC3">
              <w:rPr>
                <w:szCs w:val="24"/>
              </w:rPr>
              <w:t xml:space="preserve"> in </w:t>
            </w:r>
            <w:proofErr w:type="spellStart"/>
            <w:r w:rsidRPr="00891EC3">
              <w:rPr>
                <w:szCs w:val="24"/>
              </w:rPr>
              <w:t>và</w:t>
            </w:r>
            <w:proofErr w:type="spellEnd"/>
            <w:r w:rsidRPr="00891EC3">
              <w:rPr>
                <w:szCs w:val="24"/>
              </w:rPr>
              <w:t xml:space="preserve"> </w:t>
            </w:r>
            <w:proofErr w:type="spellStart"/>
            <w:r w:rsidRPr="00891EC3">
              <w:rPr>
                <w:szCs w:val="24"/>
              </w:rPr>
              <w:t>cao</w:t>
            </w:r>
            <w:proofErr w:type="spellEnd"/>
            <w:r w:rsidRPr="00891EC3">
              <w:rPr>
                <w:szCs w:val="24"/>
              </w:rPr>
              <w:t xml:space="preserve"> </w:t>
            </w:r>
            <w:proofErr w:type="spellStart"/>
            <w:r w:rsidRPr="00891EC3">
              <w:rPr>
                <w:szCs w:val="24"/>
              </w:rPr>
              <w:t>su</w:t>
            </w:r>
            <w:proofErr w:type="spellEnd"/>
            <w:r w:rsidRPr="00891EC3">
              <w:rPr>
                <w:szCs w:val="24"/>
              </w:rPr>
              <w:t>.</w:t>
            </w:r>
            <w:r>
              <w:rPr>
                <w:szCs w:val="24"/>
              </w:rPr>
              <w:t xml:space="preserve"> Quy </w:t>
            </w:r>
            <w:proofErr w:type="spellStart"/>
            <w:r>
              <w:rPr>
                <w:szCs w:val="24"/>
              </w:rPr>
              <w:t>cách</w:t>
            </w:r>
            <w:proofErr w:type="spellEnd"/>
            <w:r>
              <w:rPr>
                <w:szCs w:val="24"/>
              </w:rPr>
              <w:t xml:space="preserve"> bao </w:t>
            </w:r>
            <w:proofErr w:type="spellStart"/>
            <w:r>
              <w:rPr>
                <w:szCs w:val="24"/>
              </w:rPr>
              <w:t>gói</w:t>
            </w:r>
            <w:proofErr w:type="spellEnd"/>
            <w:r>
              <w:rPr>
                <w:szCs w:val="24"/>
              </w:rPr>
              <w:t>: 1Kg/</w:t>
            </w:r>
            <w:proofErr w:type="spellStart"/>
            <w:r>
              <w:rPr>
                <w:szCs w:val="24"/>
              </w:rPr>
              <w:t>hộp</w:t>
            </w:r>
            <w:proofErr w:type="spellEnd"/>
          </w:p>
        </w:tc>
      </w:tr>
      <w:tr w:rsidR="00D9622E" w:rsidRPr="00FB6122" w14:paraId="7313DBD9" w14:textId="77777777" w:rsidTr="004B2420">
        <w:trPr>
          <w:jc w:val="center"/>
        </w:trPr>
        <w:tc>
          <w:tcPr>
            <w:tcW w:w="705" w:type="dxa"/>
            <w:vAlign w:val="center"/>
          </w:tcPr>
          <w:p w14:paraId="30D28EBD" w14:textId="77777777" w:rsidR="00D9622E" w:rsidRPr="00FB6122" w:rsidRDefault="00D9622E" w:rsidP="004B2420">
            <w:pPr>
              <w:jc w:val="center"/>
              <w:rPr>
                <w:sz w:val="20"/>
              </w:rPr>
            </w:pPr>
            <w:r w:rsidRPr="00FB6122">
              <w:rPr>
                <w:sz w:val="20"/>
              </w:rPr>
              <w:t>9</w:t>
            </w:r>
          </w:p>
        </w:tc>
        <w:tc>
          <w:tcPr>
            <w:tcW w:w="3997" w:type="dxa"/>
            <w:vAlign w:val="center"/>
          </w:tcPr>
          <w:p w14:paraId="18BAB5D7" w14:textId="77777777" w:rsidR="00D9622E" w:rsidRPr="00FB6122" w:rsidRDefault="00D9622E" w:rsidP="004B2420">
            <w:pPr>
              <w:rPr>
                <w:sz w:val="20"/>
              </w:rPr>
            </w:pPr>
            <w:proofErr w:type="spellStart"/>
            <w:r w:rsidRPr="00FB6122">
              <w:rPr>
                <w:color w:val="000000"/>
                <w:sz w:val="20"/>
              </w:rPr>
              <w:t>Mực</w:t>
            </w:r>
            <w:proofErr w:type="spellEnd"/>
            <w:r w:rsidRPr="00FB6122">
              <w:rPr>
                <w:color w:val="000000"/>
                <w:sz w:val="20"/>
              </w:rPr>
              <w:t xml:space="preserve"> </w:t>
            </w:r>
            <w:proofErr w:type="spellStart"/>
            <w:r w:rsidRPr="00FB6122">
              <w:rPr>
                <w:color w:val="000000"/>
                <w:sz w:val="20"/>
              </w:rPr>
              <w:t>màu</w:t>
            </w:r>
            <w:proofErr w:type="spellEnd"/>
            <w:r w:rsidRPr="00FB6122">
              <w:rPr>
                <w:color w:val="000000"/>
                <w:sz w:val="20"/>
              </w:rPr>
              <w:t xml:space="preserve"> </w:t>
            </w:r>
            <w:proofErr w:type="spellStart"/>
            <w:r w:rsidRPr="00A2618F">
              <w:rPr>
                <w:color w:val="000000"/>
                <w:sz w:val="20"/>
              </w:rPr>
              <w:t>xanh</w:t>
            </w:r>
            <w:proofErr w:type="spellEnd"/>
            <w:r w:rsidRPr="00FB6122">
              <w:rPr>
                <w:color w:val="000000"/>
                <w:sz w:val="20"/>
              </w:rPr>
              <w:t xml:space="preserve"> </w:t>
            </w:r>
            <w:proofErr w:type="spellStart"/>
            <w:r w:rsidRPr="00FB6122">
              <w:rPr>
                <w:color w:val="000000"/>
                <w:sz w:val="20"/>
              </w:rPr>
              <w:t>đen</w:t>
            </w:r>
            <w:proofErr w:type="spellEnd"/>
            <w:r w:rsidRPr="00FB6122">
              <w:rPr>
                <w:color w:val="000000"/>
                <w:sz w:val="20"/>
              </w:rPr>
              <w:t xml:space="preserve"> offset</w:t>
            </w:r>
          </w:p>
        </w:tc>
        <w:tc>
          <w:tcPr>
            <w:tcW w:w="4382" w:type="dxa"/>
            <w:vAlign w:val="center"/>
          </w:tcPr>
          <w:p w14:paraId="4DDEB007" w14:textId="77777777" w:rsidR="00D9622E" w:rsidRPr="00FB6122" w:rsidRDefault="00D9622E" w:rsidP="004B2420">
            <w:pPr>
              <w:rPr>
                <w:sz w:val="20"/>
              </w:rPr>
            </w:pPr>
            <w:proofErr w:type="spellStart"/>
            <w:r w:rsidRPr="00891EC3">
              <w:rPr>
                <w:szCs w:val="24"/>
              </w:rPr>
              <w:t>Mực</w:t>
            </w:r>
            <w:proofErr w:type="spellEnd"/>
            <w:r w:rsidRPr="00891EC3">
              <w:rPr>
                <w:szCs w:val="24"/>
              </w:rPr>
              <w:t xml:space="preserve"> Toyo </w:t>
            </w:r>
            <w:proofErr w:type="spellStart"/>
            <w:r w:rsidRPr="00891EC3">
              <w:rPr>
                <w:szCs w:val="24"/>
              </w:rPr>
              <w:t>đen</w:t>
            </w:r>
            <w:proofErr w:type="spellEnd"/>
            <w:r w:rsidRPr="00891EC3">
              <w:rPr>
                <w:szCs w:val="24"/>
              </w:rPr>
              <w:t xml:space="preserve"> </w:t>
            </w:r>
            <w:proofErr w:type="spellStart"/>
            <w:r w:rsidRPr="00891EC3">
              <w:rPr>
                <w:szCs w:val="24"/>
              </w:rPr>
              <w:t>hoặc</w:t>
            </w:r>
            <w:proofErr w:type="spellEnd"/>
            <w:r w:rsidRPr="00891EC3">
              <w:rPr>
                <w:szCs w:val="24"/>
              </w:rPr>
              <w:t xml:space="preserve"> </w:t>
            </w:r>
            <w:proofErr w:type="spellStart"/>
            <w:r w:rsidRPr="00891EC3">
              <w:rPr>
                <w:szCs w:val="24"/>
              </w:rPr>
              <w:t>tương</w:t>
            </w:r>
            <w:proofErr w:type="spellEnd"/>
            <w:r w:rsidRPr="00891EC3">
              <w:rPr>
                <w:szCs w:val="24"/>
              </w:rPr>
              <w:t xml:space="preserve"> </w:t>
            </w:r>
            <w:proofErr w:type="spellStart"/>
            <w:r w:rsidRPr="00891EC3">
              <w:rPr>
                <w:szCs w:val="24"/>
              </w:rPr>
              <w:t>đương</w:t>
            </w:r>
            <w:proofErr w:type="spellEnd"/>
            <w:r w:rsidRPr="00891EC3">
              <w:rPr>
                <w:szCs w:val="24"/>
              </w:rPr>
              <w:t xml:space="preserve">, </w:t>
            </w:r>
            <w:proofErr w:type="spellStart"/>
            <w:r w:rsidRPr="00891EC3">
              <w:rPr>
                <w:szCs w:val="24"/>
              </w:rPr>
              <w:t>độ</w:t>
            </w:r>
            <w:proofErr w:type="spellEnd"/>
            <w:r w:rsidRPr="00891EC3">
              <w:rPr>
                <w:szCs w:val="24"/>
              </w:rPr>
              <w:t xml:space="preserve"> </w:t>
            </w:r>
            <w:proofErr w:type="spellStart"/>
            <w:r w:rsidRPr="00891EC3">
              <w:rPr>
                <w:szCs w:val="24"/>
              </w:rPr>
              <w:t>nhớt</w:t>
            </w:r>
            <w:proofErr w:type="spellEnd"/>
            <w:r w:rsidRPr="00891EC3">
              <w:rPr>
                <w:szCs w:val="24"/>
              </w:rPr>
              <w:t xml:space="preserve"> </w:t>
            </w:r>
            <w:proofErr w:type="spellStart"/>
            <w:r w:rsidRPr="00891EC3">
              <w:rPr>
                <w:szCs w:val="24"/>
              </w:rPr>
              <w:t>ổn</w:t>
            </w:r>
            <w:proofErr w:type="spellEnd"/>
            <w:r w:rsidRPr="00891EC3">
              <w:rPr>
                <w:szCs w:val="24"/>
              </w:rPr>
              <w:t xml:space="preserve"> </w:t>
            </w:r>
            <w:proofErr w:type="spellStart"/>
            <w:r w:rsidRPr="00891EC3">
              <w:rPr>
                <w:szCs w:val="24"/>
              </w:rPr>
              <w:t>định</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tách</w:t>
            </w:r>
            <w:proofErr w:type="spellEnd"/>
            <w:r w:rsidRPr="00891EC3">
              <w:rPr>
                <w:szCs w:val="24"/>
              </w:rPr>
              <w:t xml:space="preserve"> </w:t>
            </w:r>
            <w:proofErr w:type="spellStart"/>
            <w:r w:rsidRPr="00891EC3">
              <w:rPr>
                <w:szCs w:val="24"/>
              </w:rPr>
              <w:t>dầu</w:t>
            </w:r>
            <w:proofErr w:type="spellEnd"/>
            <w:r w:rsidRPr="00891EC3">
              <w:rPr>
                <w:szCs w:val="24"/>
              </w:rPr>
              <w:t xml:space="preserve">, </w:t>
            </w:r>
            <w:proofErr w:type="spellStart"/>
            <w:r w:rsidRPr="00891EC3">
              <w:rPr>
                <w:szCs w:val="24"/>
              </w:rPr>
              <w:t>độ</w:t>
            </w:r>
            <w:proofErr w:type="spellEnd"/>
            <w:r w:rsidRPr="00891EC3">
              <w:rPr>
                <w:szCs w:val="24"/>
              </w:rPr>
              <w:t xml:space="preserve"> </w:t>
            </w:r>
            <w:proofErr w:type="spellStart"/>
            <w:r w:rsidRPr="00891EC3">
              <w:rPr>
                <w:szCs w:val="24"/>
              </w:rPr>
              <w:t>bám</w:t>
            </w:r>
            <w:proofErr w:type="spellEnd"/>
            <w:r w:rsidRPr="00891EC3">
              <w:rPr>
                <w:szCs w:val="24"/>
              </w:rPr>
              <w:t xml:space="preserve"> </w:t>
            </w:r>
            <w:proofErr w:type="spellStart"/>
            <w:r w:rsidRPr="00891EC3">
              <w:rPr>
                <w:szCs w:val="24"/>
              </w:rPr>
              <w:t>dính</w:t>
            </w:r>
            <w:proofErr w:type="spellEnd"/>
            <w:r w:rsidRPr="00891EC3">
              <w:rPr>
                <w:szCs w:val="24"/>
              </w:rPr>
              <w:t xml:space="preserve"> </w:t>
            </w:r>
            <w:proofErr w:type="spellStart"/>
            <w:r w:rsidRPr="00891EC3">
              <w:rPr>
                <w:szCs w:val="24"/>
              </w:rPr>
              <w:t>tốt</w:t>
            </w:r>
            <w:proofErr w:type="spellEnd"/>
            <w:r w:rsidRPr="00891EC3">
              <w:rPr>
                <w:szCs w:val="24"/>
              </w:rPr>
              <w:t xml:space="preserve"> </w:t>
            </w:r>
            <w:proofErr w:type="spellStart"/>
            <w:r w:rsidRPr="00891EC3">
              <w:rPr>
                <w:szCs w:val="24"/>
              </w:rPr>
              <w:t>trên</w:t>
            </w:r>
            <w:proofErr w:type="spellEnd"/>
            <w:r w:rsidRPr="00891EC3">
              <w:rPr>
                <w:szCs w:val="24"/>
              </w:rPr>
              <w:t xml:space="preserve"> </w:t>
            </w:r>
            <w:proofErr w:type="spellStart"/>
            <w:r w:rsidRPr="00891EC3">
              <w:rPr>
                <w:szCs w:val="24"/>
              </w:rPr>
              <w:t>giấy</w:t>
            </w:r>
            <w:proofErr w:type="spellEnd"/>
            <w:r w:rsidRPr="00891EC3">
              <w:rPr>
                <w:szCs w:val="24"/>
              </w:rPr>
              <w:t xml:space="preserve"> in, </w:t>
            </w:r>
            <w:proofErr w:type="spellStart"/>
            <w:r w:rsidRPr="00891EC3">
              <w:rPr>
                <w:szCs w:val="24"/>
              </w:rPr>
              <w:t>bền</w:t>
            </w:r>
            <w:proofErr w:type="spellEnd"/>
            <w:r w:rsidRPr="00891EC3">
              <w:rPr>
                <w:szCs w:val="24"/>
              </w:rPr>
              <w:t xml:space="preserve"> </w:t>
            </w:r>
            <w:proofErr w:type="spellStart"/>
            <w:r w:rsidRPr="00891EC3">
              <w:rPr>
                <w:szCs w:val="24"/>
              </w:rPr>
              <w:t>màu</w:t>
            </w:r>
            <w:proofErr w:type="spellEnd"/>
            <w:r w:rsidRPr="00891EC3">
              <w:rPr>
                <w:szCs w:val="24"/>
              </w:rPr>
              <w:t xml:space="preserve">, </w:t>
            </w:r>
            <w:proofErr w:type="spellStart"/>
            <w:r w:rsidRPr="00891EC3">
              <w:rPr>
                <w:szCs w:val="24"/>
              </w:rPr>
              <w:t>thời</w:t>
            </w:r>
            <w:proofErr w:type="spellEnd"/>
            <w:r w:rsidRPr="00891EC3">
              <w:rPr>
                <w:szCs w:val="24"/>
              </w:rPr>
              <w:t xml:space="preserve"> </w:t>
            </w:r>
            <w:proofErr w:type="spellStart"/>
            <w:r w:rsidRPr="00891EC3">
              <w:rPr>
                <w:szCs w:val="24"/>
              </w:rPr>
              <w:t>gian</w:t>
            </w:r>
            <w:proofErr w:type="spellEnd"/>
            <w:r w:rsidRPr="00891EC3">
              <w:rPr>
                <w:szCs w:val="24"/>
              </w:rPr>
              <w:t xml:space="preserve"> </w:t>
            </w:r>
            <w:proofErr w:type="spellStart"/>
            <w:r w:rsidRPr="00891EC3">
              <w:rPr>
                <w:szCs w:val="24"/>
              </w:rPr>
              <w:t>khô</w:t>
            </w:r>
            <w:proofErr w:type="spellEnd"/>
            <w:r w:rsidRPr="00891EC3">
              <w:rPr>
                <w:szCs w:val="24"/>
              </w:rPr>
              <w:t xml:space="preserve"> 10–20 </w:t>
            </w:r>
            <w:proofErr w:type="spellStart"/>
            <w:r w:rsidRPr="00891EC3">
              <w:rPr>
                <w:szCs w:val="24"/>
              </w:rPr>
              <w:t>phút</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gây</w:t>
            </w:r>
            <w:proofErr w:type="spellEnd"/>
            <w:r w:rsidRPr="00891EC3">
              <w:rPr>
                <w:szCs w:val="24"/>
              </w:rPr>
              <w:t xml:space="preserve"> </w:t>
            </w:r>
            <w:proofErr w:type="spellStart"/>
            <w:r w:rsidRPr="00891EC3">
              <w:rPr>
                <w:szCs w:val="24"/>
              </w:rPr>
              <w:t>ăn</w:t>
            </w:r>
            <w:proofErr w:type="spellEnd"/>
            <w:r w:rsidRPr="00891EC3">
              <w:rPr>
                <w:szCs w:val="24"/>
              </w:rPr>
              <w:t xml:space="preserve"> </w:t>
            </w:r>
            <w:proofErr w:type="spellStart"/>
            <w:r w:rsidRPr="00891EC3">
              <w:rPr>
                <w:szCs w:val="24"/>
              </w:rPr>
              <w:t>mòn</w:t>
            </w:r>
            <w:proofErr w:type="spellEnd"/>
            <w:r w:rsidRPr="00891EC3">
              <w:rPr>
                <w:szCs w:val="24"/>
              </w:rPr>
              <w:t xml:space="preserve"> </w:t>
            </w:r>
            <w:proofErr w:type="spellStart"/>
            <w:r w:rsidRPr="00891EC3">
              <w:rPr>
                <w:szCs w:val="24"/>
              </w:rPr>
              <w:t>bản</w:t>
            </w:r>
            <w:proofErr w:type="spellEnd"/>
            <w:r w:rsidRPr="00891EC3">
              <w:rPr>
                <w:szCs w:val="24"/>
              </w:rPr>
              <w:t xml:space="preserve"> in </w:t>
            </w:r>
            <w:proofErr w:type="spellStart"/>
            <w:r w:rsidRPr="00891EC3">
              <w:rPr>
                <w:szCs w:val="24"/>
              </w:rPr>
              <w:t>và</w:t>
            </w:r>
            <w:proofErr w:type="spellEnd"/>
            <w:r w:rsidRPr="00891EC3">
              <w:rPr>
                <w:szCs w:val="24"/>
              </w:rPr>
              <w:t xml:space="preserve"> </w:t>
            </w:r>
            <w:proofErr w:type="spellStart"/>
            <w:r w:rsidRPr="00891EC3">
              <w:rPr>
                <w:szCs w:val="24"/>
              </w:rPr>
              <w:t>cao</w:t>
            </w:r>
            <w:proofErr w:type="spellEnd"/>
            <w:r w:rsidRPr="00891EC3">
              <w:rPr>
                <w:szCs w:val="24"/>
              </w:rPr>
              <w:t xml:space="preserve"> </w:t>
            </w:r>
            <w:proofErr w:type="spellStart"/>
            <w:r w:rsidRPr="00891EC3">
              <w:rPr>
                <w:szCs w:val="24"/>
              </w:rPr>
              <w:t>su</w:t>
            </w:r>
            <w:proofErr w:type="spellEnd"/>
            <w:r w:rsidRPr="00891EC3">
              <w:rPr>
                <w:szCs w:val="24"/>
              </w:rPr>
              <w:t>.</w:t>
            </w:r>
            <w:r>
              <w:rPr>
                <w:szCs w:val="24"/>
              </w:rPr>
              <w:t xml:space="preserve"> Quy </w:t>
            </w:r>
            <w:proofErr w:type="spellStart"/>
            <w:r>
              <w:rPr>
                <w:szCs w:val="24"/>
              </w:rPr>
              <w:t>cách</w:t>
            </w:r>
            <w:proofErr w:type="spellEnd"/>
            <w:r>
              <w:rPr>
                <w:szCs w:val="24"/>
              </w:rPr>
              <w:t xml:space="preserve"> bao </w:t>
            </w:r>
            <w:proofErr w:type="spellStart"/>
            <w:r>
              <w:rPr>
                <w:szCs w:val="24"/>
              </w:rPr>
              <w:t>gói</w:t>
            </w:r>
            <w:proofErr w:type="spellEnd"/>
            <w:r>
              <w:rPr>
                <w:szCs w:val="24"/>
              </w:rPr>
              <w:t>: 1Kg/</w:t>
            </w:r>
            <w:proofErr w:type="spellStart"/>
            <w:r>
              <w:rPr>
                <w:szCs w:val="24"/>
              </w:rPr>
              <w:t>hộp</w:t>
            </w:r>
            <w:proofErr w:type="spellEnd"/>
          </w:p>
        </w:tc>
      </w:tr>
      <w:tr w:rsidR="00D9622E" w:rsidRPr="00FB6122" w14:paraId="393ACA1B" w14:textId="77777777" w:rsidTr="004B2420">
        <w:trPr>
          <w:jc w:val="center"/>
        </w:trPr>
        <w:tc>
          <w:tcPr>
            <w:tcW w:w="705" w:type="dxa"/>
            <w:vAlign w:val="center"/>
          </w:tcPr>
          <w:p w14:paraId="5BE615D5" w14:textId="77777777" w:rsidR="00D9622E" w:rsidRPr="00FB6122" w:rsidRDefault="00D9622E" w:rsidP="004B2420">
            <w:pPr>
              <w:jc w:val="center"/>
              <w:rPr>
                <w:sz w:val="20"/>
              </w:rPr>
            </w:pPr>
            <w:r w:rsidRPr="00FB6122">
              <w:rPr>
                <w:sz w:val="20"/>
              </w:rPr>
              <w:t>10</w:t>
            </w:r>
          </w:p>
        </w:tc>
        <w:tc>
          <w:tcPr>
            <w:tcW w:w="3997" w:type="dxa"/>
            <w:vAlign w:val="center"/>
          </w:tcPr>
          <w:p w14:paraId="24E06BEA" w14:textId="77777777" w:rsidR="00D9622E" w:rsidRPr="00FB6122" w:rsidRDefault="00D9622E" w:rsidP="004B2420">
            <w:pPr>
              <w:rPr>
                <w:sz w:val="20"/>
              </w:rPr>
            </w:pPr>
            <w:proofErr w:type="spellStart"/>
            <w:r w:rsidRPr="00A2618F">
              <w:rPr>
                <w:color w:val="000000"/>
                <w:sz w:val="20"/>
              </w:rPr>
              <w:t>Bột</w:t>
            </w:r>
            <w:proofErr w:type="spellEnd"/>
            <w:r w:rsidRPr="00A2618F">
              <w:rPr>
                <w:color w:val="000000"/>
                <w:sz w:val="20"/>
              </w:rPr>
              <w:t xml:space="preserve"> </w:t>
            </w:r>
            <w:proofErr w:type="spellStart"/>
            <w:r w:rsidRPr="00A2618F">
              <w:rPr>
                <w:color w:val="000000"/>
                <w:sz w:val="20"/>
              </w:rPr>
              <w:t>axit</w:t>
            </w:r>
            <w:proofErr w:type="spellEnd"/>
            <w:r w:rsidRPr="00A2618F">
              <w:rPr>
                <w:color w:val="000000"/>
                <w:sz w:val="20"/>
              </w:rPr>
              <w:t xml:space="preserve"> </w:t>
            </w:r>
          </w:p>
        </w:tc>
        <w:tc>
          <w:tcPr>
            <w:tcW w:w="4382" w:type="dxa"/>
            <w:vAlign w:val="center"/>
          </w:tcPr>
          <w:p w14:paraId="5098BA30" w14:textId="77777777" w:rsidR="00D9622E" w:rsidRPr="00891EC3" w:rsidRDefault="00D9622E" w:rsidP="004B2420">
            <w:pPr>
              <w:rPr>
                <w:szCs w:val="24"/>
              </w:rPr>
            </w:pPr>
            <w:proofErr w:type="spellStart"/>
            <w:r w:rsidRPr="00891EC3">
              <w:rPr>
                <w:szCs w:val="24"/>
              </w:rPr>
              <w:t>Bột</w:t>
            </w:r>
            <w:proofErr w:type="spellEnd"/>
            <w:r w:rsidRPr="00891EC3">
              <w:rPr>
                <w:szCs w:val="24"/>
              </w:rPr>
              <w:t xml:space="preserve"> </w:t>
            </w:r>
            <w:proofErr w:type="spellStart"/>
            <w:r w:rsidRPr="00891EC3">
              <w:rPr>
                <w:szCs w:val="24"/>
              </w:rPr>
              <w:t>axit</w:t>
            </w:r>
            <w:proofErr w:type="spellEnd"/>
            <w:r w:rsidRPr="00891EC3">
              <w:rPr>
                <w:szCs w:val="24"/>
              </w:rPr>
              <w:t xml:space="preserve"> Trung Quốc </w:t>
            </w:r>
            <w:proofErr w:type="spellStart"/>
            <w:r w:rsidRPr="00891EC3">
              <w:rPr>
                <w:szCs w:val="24"/>
              </w:rPr>
              <w:t>hoặc</w:t>
            </w:r>
            <w:proofErr w:type="spellEnd"/>
            <w:r w:rsidRPr="00891EC3">
              <w:rPr>
                <w:szCs w:val="24"/>
              </w:rPr>
              <w:t xml:space="preserve"> </w:t>
            </w:r>
            <w:proofErr w:type="spellStart"/>
            <w:r w:rsidRPr="00891EC3">
              <w:rPr>
                <w:szCs w:val="24"/>
              </w:rPr>
              <w:t>tương</w:t>
            </w:r>
            <w:proofErr w:type="spellEnd"/>
            <w:r w:rsidRPr="00891EC3">
              <w:rPr>
                <w:szCs w:val="24"/>
              </w:rPr>
              <w:t xml:space="preserve"> </w:t>
            </w:r>
            <w:proofErr w:type="spellStart"/>
            <w:r w:rsidRPr="00891EC3">
              <w:rPr>
                <w:szCs w:val="24"/>
              </w:rPr>
              <w:t>đương</w:t>
            </w:r>
            <w:proofErr w:type="spellEnd"/>
          </w:p>
          <w:p w14:paraId="0E2B9689" w14:textId="77777777" w:rsidR="00D9622E" w:rsidRPr="00FB6122" w:rsidRDefault="00D9622E" w:rsidP="004B2420">
            <w:pPr>
              <w:rPr>
                <w:sz w:val="20"/>
              </w:rPr>
            </w:pPr>
            <w:proofErr w:type="spellStart"/>
            <w:r w:rsidRPr="00891EC3">
              <w:rPr>
                <w:szCs w:val="24"/>
              </w:rPr>
              <w:t>Độ</w:t>
            </w:r>
            <w:proofErr w:type="spellEnd"/>
            <w:r w:rsidRPr="00891EC3">
              <w:rPr>
                <w:szCs w:val="24"/>
              </w:rPr>
              <w:t xml:space="preserve"> </w:t>
            </w:r>
            <w:proofErr w:type="spellStart"/>
            <w:r w:rsidRPr="00891EC3">
              <w:rPr>
                <w:szCs w:val="24"/>
              </w:rPr>
              <w:t>tinh</w:t>
            </w:r>
            <w:proofErr w:type="spellEnd"/>
            <w:r w:rsidRPr="00891EC3">
              <w:rPr>
                <w:szCs w:val="24"/>
              </w:rPr>
              <w:t xml:space="preserve"> </w:t>
            </w:r>
            <w:proofErr w:type="spellStart"/>
            <w:r w:rsidRPr="00891EC3">
              <w:rPr>
                <w:szCs w:val="24"/>
              </w:rPr>
              <w:t>khiết</w:t>
            </w:r>
            <w:proofErr w:type="spellEnd"/>
            <w:r w:rsidRPr="00891EC3">
              <w:rPr>
                <w:szCs w:val="24"/>
              </w:rPr>
              <w:t xml:space="preserve"> ≥98%; </w:t>
            </w:r>
            <w:proofErr w:type="spellStart"/>
            <w:r w:rsidRPr="00891EC3">
              <w:rPr>
                <w:szCs w:val="24"/>
              </w:rPr>
              <w:t>không</w:t>
            </w:r>
            <w:proofErr w:type="spellEnd"/>
            <w:r w:rsidRPr="00891EC3">
              <w:rPr>
                <w:szCs w:val="24"/>
              </w:rPr>
              <w:t xml:space="preserve"> </w:t>
            </w:r>
            <w:proofErr w:type="spellStart"/>
            <w:r w:rsidRPr="00891EC3">
              <w:rPr>
                <w:szCs w:val="24"/>
              </w:rPr>
              <w:t>tạp</w:t>
            </w:r>
            <w:proofErr w:type="spellEnd"/>
            <w:r w:rsidRPr="00891EC3">
              <w:rPr>
                <w:szCs w:val="24"/>
              </w:rPr>
              <w:t xml:space="preserve"> </w:t>
            </w:r>
            <w:proofErr w:type="spellStart"/>
            <w:r w:rsidRPr="00891EC3">
              <w:rPr>
                <w:szCs w:val="24"/>
              </w:rPr>
              <w:t>chất</w:t>
            </w:r>
            <w:proofErr w:type="spellEnd"/>
            <w:r w:rsidRPr="00891EC3">
              <w:rPr>
                <w:szCs w:val="24"/>
              </w:rPr>
              <w:t>.</w:t>
            </w:r>
          </w:p>
        </w:tc>
      </w:tr>
      <w:tr w:rsidR="00D9622E" w:rsidRPr="00FB6122" w14:paraId="02796627" w14:textId="77777777" w:rsidTr="004B2420">
        <w:trPr>
          <w:jc w:val="center"/>
        </w:trPr>
        <w:tc>
          <w:tcPr>
            <w:tcW w:w="705" w:type="dxa"/>
            <w:vAlign w:val="center"/>
          </w:tcPr>
          <w:p w14:paraId="1F683A76" w14:textId="77777777" w:rsidR="00D9622E" w:rsidRPr="00FB6122" w:rsidRDefault="00D9622E" w:rsidP="004B2420">
            <w:pPr>
              <w:jc w:val="center"/>
              <w:rPr>
                <w:sz w:val="20"/>
              </w:rPr>
            </w:pPr>
            <w:r w:rsidRPr="00FB6122">
              <w:rPr>
                <w:sz w:val="20"/>
              </w:rPr>
              <w:t>11</w:t>
            </w:r>
          </w:p>
        </w:tc>
        <w:tc>
          <w:tcPr>
            <w:tcW w:w="3997" w:type="dxa"/>
            <w:vAlign w:val="center"/>
          </w:tcPr>
          <w:p w14:paraId="7C9793BC" w14:textId="77777777" w:rsidR="00D9622E" w:rsidRPr="00FB6122" w:rsidRDefault="00D9622E" w:rsidP="004B2420">
            <w:pPr>
              <w:rPr>
                <w:sz w:val="20"/>
              </w:rPr>
            </w:pPr>
            <w:proofErr w:type="spellStart"/>
            <w:r w:rsidRPr="00A2618F">
              <w:rPr>
                <w:color w:val="000000"/>
                <w:sz w:val="20"/>
              </w:rPr>
              <w:t>Sữa</w:t>
            </w:r>
            <w:proofErr w:type="spellEnd"/>
            <w:r w:rsidRPr="00A2618F">
              <w:rPr>
                <w:color w:val="000000"/>
                <w:sz w:val="20"/>
              </w:rPr>
              <w:t xml:space="preserve"> </w:t>
            </w:r>
            <w:proofErr w:type="spellStart"/>
            <w:r w:rsidRPr="00A2618F">
              <w:rPr>
                <w:color w:val="000000"/>
                <w:sz w:val="20"/>
              </w:rPr>
              <w:t>lau</w:t>
            </w:r>
            <w:proofErr w:type="spellEnd"/>
            <w:r w:rsidRPr="00A2618F">
              <w:rPr>
                <w:color w:val="000000"/>
                <w:sz w:val="20"/>
              </w:rPr>
              <w:t xml:space="preserve"> </w:t>
            </w:r>
            <w:proofErr w:type="spellStart"/>
            <w:r w:rsidRPr="00A2618F">
              <w:rPr>
                <w:color w:val="000000"/>
                <w:sz w:val="20"/>
              </w:rPr>
              <w:t>bản</w:t>
            </w:r>
            <w:proofErr w:type="spellEnd"/>
            <w:r w:rsidRPr="00A2618F">
              <w:rPr>
                <w:color w:val="000000"/>
                <w:sz w:val="20"/>
              </w:rPr>
              <w:t xml:space="preserve"> </w:t>
            </w:r>
            <w:proofErr w:type="spellStart"/>
            <w:r w:rsidRPr="00A2618F">
              <w:rPr>
                <w:color w:val="000000"/>
                <w:sz w:val="20"/>
              </w:rPr>
              <w:t>kẽm</w:t>
            </w:r>
            <w:proofErr w:type="spellEnd"/>
            <w:r w:rsidRPr="00A2618F">
              <w:rPr>
                <w:color w:val="000000"/>
                <w:sz w:val="20"/>
              </w:rPr>
              <w:t xml:space="preserve"> </w:t>
            </w:r>
          </w:p>
        </w:tc>
        <w:tc>
          <w:tcPr>
            <w:tcW w:w="4382" w:type="dxa"/>
            <w:vAlign w:val="center"/>
          </w:tcPr>
          <w:p w14:paraId="5E0B8F74" w14:textId="77777777" w:rsidR="00D9622E" w:rsidRPr="00891EC3" w:rsidRDefault="00D9622E" w:rsidP="004B2420">
            <w:pPr>
              <w:rPr>
                <w:szCs w:val="24"/>
              </w:rPr>
            </w:pPr>
            <w:proofErr w:type="spellStart"/>
            <w:r w:rsidRPr="00891EC3">
              <w:rPr>
                <w:szCs w:val="24"/>
              </w:rPr>
              <w:t>Sữa</w:t>
            </w:r>
            <w:proofErr w:type="spellEnd"/>
            <w:r w:rsidRPr="00891EC3">
              <w:rPr>
                <w:szCs w:val="24"/>
              </w:rPr>
              <w:t xml:space="preserve"> </w:t>
            </w:r>
            <w:proofErr w:type="spellStart"/>
            <w:r w:rsidRPr="00891EC3">
              <w:rPr>
                <w:szCs w:val="24"/>
              </w:rPr>
              <w:t>lau</w:t>
            </w:r>
            <w:proofErr w:type="spellEnd"/>
            <w:r w:rsidRPr="00891EC3">
              <w:rPr>
                <w:szCs w:val="24"/>
              </w:rPr>
              <w:t xml:space="preserve"> </w:t>
            </w:r>
            <w:proofErr w:type="spellStart"/>
            <w:r w:rsidRPr="00891EC3">
              <w:rPr>
                <w:szCs w:val="24"/>
              </w:rPr>
              <w:t>bản</w:t>
            </w:r>
            <w:proofErr w:type="spellEnd"/>
            <w:r w:rsidRPr="00891EC3">
              <w:rPr>
                <w:szCs w:val="24"/>
              </w:rPr>
              <w:t xml:space="preserve"> </w:t>
            </w:r>
            <w:proofErr w:type="spellStart"/>
            <w:r w:rsidRPr="00891EC3">
              <w:rPr>
                <w:szCs w:val="24"/>
              </w:rPr>
              <w:t>kẽm</w:t>
            </w:r>
            <w:proofErr w:type="spellEnd"/>
            <w:r w:rsidRPr="00891EC3">
              <w:rPr>
                <w:szCs w:val="24"/>
              </w:rPr>
              <w:t xml:space="preserve"> </w:t>
            </w:r>
            <w:proofErr w:type="spellStart"/>
            <w:r w:rsidRPr="00891EC3">
              <w:rPr>
                <w:szCs w:val="24"/>
              </w:rPr>
              <w:t>Duckmeister</w:t>
            </w:r>
            <w:proofErr w:type="spellEnd"/>
            <w:r w:rsidRPr="00891EC3">
              <w:rPr>
                <w:szCs w:val="24"/>
              </w:rPr>
              <w:t xml:space="preserve"> </w:t>
            </w:r>
            <w:proofErr w:type="spellStart"/>
            <w:r w:rsidRPr="00891EC3">
              <w:rPr>
                <w:szCs w:val="24"/>
              </w:rPr>
              <w:t>hoặc</w:t>
            </w:r>
            <w:proofErr w:type="spellEnd"/>
            <w:r w:rsidRPr="00891EC3">
              <w:rPr>
                <w:szCs w:val="24"/>
              </w:rPr>
              <w:t xml:space="preserve"> </w:t>
            </w:r>
            <w:proofErr w:type="spellStart"/>
            <w:r w:rsidRPr="00891EC3">
              <w:rPr>
                <w:szCs w:val="24"/>
              </w:rPr>
              <w:t>tương</w:t>
            </w:r>
            <w:proofErr w:type="spellEnd"/>
            <w:r w:rsidRPr="00891EC3">
              <w:rPr>
                <w:szCs w:val="24"/>
              </w:rPr>
              <w:t xml:space="preserve"> </w:t>
            </w:r>
            <w:proofErr w:type="spellStart"/>
            <w:r w:rsidRPr="00891EC3">
              <w:rPr>
                <w:szCs w:val="24"/>
              </w:rPr>
              <w:t>đương</w:t>
            </w:r>
            <w:proofErr w:type="spellEnd"/>
          </w:p>
          <w:p w14:paraId="7C8B2E3A" w14:textId="77777777" w:rsidR="00D9622E" w:rsidRPr="00FB6122" w:rsidRDefault="00D9622E" w:rsidP="004B2420">
            <w:pPr>
              <w:rPr>
                <w:sz w:val="20"/>
              </w:rPr>
            </w:pPr>
            <w:proofErr w:type="spellStart"/>
            <w:r w:rsidRPr="00891EC3">
              <w:rPr>
                <w:szCs w:val="24"/>
              </w:rPr>
              <w:lastRenderedPageBreak/>
              <w:t>làm</w:t>
            </w:r>
            <w:proofErr w:type="spellEnd"/>
            <w:r w:rsidRPr="00891EC3">
              <w:rPr>
                <w:szCs w:val="24"/>
              </w:rPr>
              <w:t xml:space="preserve"> </w:t>
            </w:r>
            <w:proofErr w:type="spellStart"/>
            <w:r w:rsidRPr="00891EC3">
              <w:rPr>
                <w:szCs w:val="24"/>
              </w:rPr>
              <w:t>sạch</w:t>
            </w:r>
            <w:proofErr w:type="spellEnd"/>
            <w:r w:rsidRPr="00891EC3">
              <w:rPr>
                <w:szCs w:val="24"/>
              </w:rPr>
              <w:t xml:space="preserve"> </w:t>
            </w:r>
            <w:proofErr w:type="spellStart"/>
            <w:r w:rsidRPr="00891EC3">
              <w:rPr>
                <w:szCs w:val="24"/>
              </w:rPr>
              <w:t>bề</w:t>
            </w:r>
            <w:proofErr w:type="spellEnd"/>
            <w:r w:rsidRPr="00891EC3">
              <w:rPr>
                <w:szCs w:val="24"/>
              </w:rPr>
              <w:t xml:space="preserve"> </w:t>
            </w:r>
            <w:proofErr w:type="spellStart"/>
            <w:r w:rsidRPr="00891EC3">
              <w:rPr>
                <w:szCs w:val="24"/>
              </w:rPr>
              <w:t>mặt</w:t>
            </w:r>
            <w:proofErr w:type="spellEnd"/>
            <w:r w:rsidRPr="00891EC3">
              <w:rPr>
                <w:szCs w:val="24"/>
              </w:rPr>
              <w:t xml:space="preserve"> </w:t>
            </w:r>
            <w:proofErr w:type="spellStart"/>
            <w:r w:rsidRPr="00891EC3">
              <w:rPr>
                <w:szCs w:val="24"/>
              </w:rPr>
              <w:t>bản</w:t>
            </w:r>
            <w:proofErr w:type="spellEnd"/>
            <w:r w:rsidRPr="00891EC3">
              <w:rPr>
                <w:szCs w:val="24"/>
              </w:rPr>
              <w:t xml:space="preserve"> in, </w:t>
            </w:r>
            <w:proofErr w:type="spellStart"/>
            <w:r w:rsidRPr="00891EC3">
              <w:rPr>
                <w:szCs w:val="24"/>
              </w:rPr>
              <w:t>không</w:t>
            </w:r>
            <w:proofErr w:type="spellEnd"/>
            <w:r w:rsidRPr="00891EC3">
              <w:rPr>
                <w:szCs w:val="24"/>
              </w:rPr>
              <w:t xml:space="preserve"> </w:t>
            </w:r>
            <w:proofErr w:type="spellStart"/>
            <w:r w:rsidRPr="00891EC3">
              <w:rPr>
                <w:szCs w:val="24"/>
              </w:rPr>
              <w:t>làm</w:t>
            </w:r>
            <w:proofErr w:type="spellEnd"/>
            <w:r w:rsidRPr="00891EC3">
              <w:rPr>
                <w:szCs w:val="24"/>
              </w:rPr>
              <w:t xml:space="preserve"> </w:t>
            </w:r>
            <w:proofErr w:type="spellStart"/>
            <w:r w:rsidRPr="00891EC3">
              <w:rPr>
                <w:szCs w:val="24"/>
              </w:rPr>
              <w:t>mòn</w:t>
            </w:r>
            <w:proofErr w:type="spellEnd"/>
            <w:r w:rsidRPr="00891EC3">
              <w:rPr>
                <w:szCs w:val="24"/>
              </w:rPr>
              <w:t xml:space="preserve"> </w:t>
            </w:r>
            <w:proofErr w:type="spellStart"/>
            <w:r w:rsidRPr="00891EC3">
              <w:rPr>
                <w:szCs w:val="24"/>
              </w:rPr>
              <w:t>hoặc</w:t>
            </w:r>
            <w:proofErr w:type="spellEnd"/>
            <w:r w:rsidRPr="00891EC3">
              <w:rPr>
                <w:szCs w:val="24"/>
              </w:rPr>
              <w:t xml:space="preserve"> </w:t>
            </w:r>
            <w:proofErr w:type="spellStart"/>
            <w:r w:rsidRPr="00891EC3">
              <w:rPr>
                <w:szCs w:val="24"/>
              </w:rPr>
              <w:t>hỏng</w:t>
            </w:r>
            <w:proofErr w:type="spellEnd"/>
            <w:r w:rsidRPr="00891EC3">
              <w:rPr>
                <w:szCs w:val="24"/>
              </w:rPr>
              <w:t xml:space="preserve"> </w:t>
            </w:r>
            <w:proofErr w:type="spellStart"/>
            <w:r w:rsidRPr="00891EC3">
              <w:rPr>
                <w:szCs w:val="24"/>
              </w:rPr>
              <w:t>bản</w:t>
            </w:r>
            <w:proofErr w:type="spellEnd"/>
            <w:r w:rsidRPr="00891EC3">
              <w:rPr>
                <w:szCs w:val="24"/>
              </w:rPr>
              <w:t xml:space="preserve">, pH </w:t>
            </w:r>
            <w:proofErr w:type="spellStart"/>
            <w:r w:rsidRPr="00891EC3">
              <w:rPr>
                <w:szCs w:val="24"/>
              </w:rPr>
              <w:t>trung</w:t>
            </w:r>
            <w:proofErr w:type="spellEnd"/>
            <w:r w:rsidRPr="00891EC3">
              <w:rPr>
                <w:szCs w:val="24"/>
              </w:rPr>
              <w:t xml:space="preserve"> </w:t>
            </w:r>
            <w:proofErr w:type="spellStart"/>
            <w:r w:rsidRPr="00891EC3">
              <w:rPr>
                <w:szCs w:val="24"/>
              </w:rPr>
              <w:t>tính</w:t>
            </w:r>
            <w:proofErr w:type="spellEnd"/>
            <w:r w:rsidRPr="00891EC3">
              <w:rPr>
                <w:szCs w:val="24"/>
              </w:rPr>
              <w:t xml:space="preserve"> </w:t>
            </w:r>
            <w:proofErr w:type="spellStart"/>
            <w:r w:rsidRPr="00891EC3">
              <w:rPr>
                <w:szCs w:val="24"/>
              </w:rPr>
              <w:t>hoặc</w:t>
            </w:r>
            <w:proofErr w:type="spellEnd"/>
            <w:r w:rsidRPr="00891EC3">
              <w:rPr>
                <w:szCs w:val="24"/>
              </w:rPr>
              <w:t xml:space="preserve"> </w:t>
            </w:r>
            <w:proofErr w:type="spellStart"/>
            <w:r w:rsidRPr="00891EC3">
              <w:rPr>
                <w:szCs w:val="24"/>
              </w:rPr>
              <w:t>cận</w:t>
            </w:r>
            <w:proofErr w:type="spellEnd"/>
            <w:r w:rsidRPr="00891EC3">
              <w:rPr>
                <w:szCs w:val="24"/>
              </w:rPr>
              <w:t xml:space="preserve"> </w:t>
            </w:r>
            <w:proofErr w:type="spellStart"/>
            <w:r w:rsidRPr="00891EC3">
              <w:rPr>
                <w:szCs w:val="24"/>
              </w:rPr>
              <w:t>trung</w:t>
            </w:r>
            <w:proofErr w:type="spellEnd"/>
            <w:r w:rsidRPr="00891EC3">
              <w:rPr>
                <w:szCs w:val="24"/>
              </w:rPr>
              <w:t xml:space="preserve"> </w:t>
            </w:r>
            <w:proofErr w:type="spellStart"/>
            <w:r w:rsidRPr="00891EC3">
              <w:rPr>
                <w:szCs w:val="24"/>
              </w:rPr>
              <w:t>tính</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gây</w:t>
            </w:r>
            <w:proofErr w:type="spellEnd"/>
            <w:r w:rsidRPr="00891EC3">
              <w:rPr>
                <w:szCs w:val="24"/>
              </w:rPr>
              <w:t xml:space="preserve"> </w:t>
            </w:r>
            <w:proofErr w:type="spellStart"/>
            <w:r w:rsidRPr="00891EC3">
              <w:rPr>
                <w:szCs w:val="24"/>
              </w:rPr>
              <w:t>độc</w:t>
            </w:r>
            <w:proofErr w:type="spellEnd"/>
            <w:r w:rsidRPr="00891EC3">
              <w:rPr>
                <w:szCs w:val="24"/>
              </w:rPr>
              <w:t xml:space="preserve"> </w:t>
            </w:r>
            <w:proofErr w:type="spellStart"/>
            <w:r w:rsidRPr="00891EC3">
              <w:rPr>
                <w:szCs w:val="24"/>
              </w:rPr>
              <w:t>hại</w:t>
            </w:r>
            <w:proofErr w:type="spellEnd"/>
            <w:r w:rsidRPr="00891EC3">
              <w:rPr>
                <w:szCs w:val="24"/>
              </w:rPr>
              <w:t xml:space="preserve"> </w:t>
            </w:r>
            <w:proofErr w:type="spellStart"/>
            <w:r w:rsidRPr="00891EC3">
              <w:rPr>
                <w:szCs w:val="24"/>
              </w:rPr>
              <w:t>cho</w:t>
            </w:r>
            <w:proofErr w:type="spellEnd"/>
            <w:r w:rsidRPr="00891EC3">
              <w:rPr>
                <w:szCs w:val="24"/>
              </w:rPr>
              <w:t xml:space="preserve"> </w:t>
            </w:r>
            <w:proofErr w:type="spellStart"/>
            <w:r w:rsidRPr="00891EC3">
              <w:rPr>
                <w:szCs w:val="24"/>
              </w:rPr>
              <w:t>người</w:t>
            </w:r>
            <w:proofErr w:type="spellEnd"/>
            <w:r w:rsidRPr="00891EC3">
              <w:rPr>
                <w:szCs w:val="24"/>
              </w:rPr>
              <w:t xml:space="preserve"> </w:t>
            </w:r>
            <w:proofErr w:type="spellStart"/>
            <w:r w:rsidRPr="00891EC3">
              <w:rPr>
                <w:szCs w:val="24"/>
              </w:rPr>
              <w:t>sử</w:t>
            </w:r>
            <w:proofErr w:type="spellEnd"/>
            <w:r w:rsidRPr="00891EC3">
              <w:rPr>
                <w:szCs w:val="24"/>
              </w:rPr>
              <w:t xml:space="preserve"> </w:t>
            </w:r>
            <w:proofErr w:type="spellStart"/>
            <w:r w:rsidRPr="00891EC3">
              <w:rPr>
                <w:szCs w:val="24"/>
              </w:rPr>
              <w:t>dụng</w:t>
            </w:r>
            <w:proofErr w:type="spellEnd"/>
            <w:r w:rsidRPr="00891EC3">
              <w:rPr>
                <w:szCs w:val="24"/>
              </w:rPr>
              <w:t>.</w:t>
            </w:r>
          </w:p>
        </w:tc>
      </w:tr>
      <w:tr w:rsidR="00D9622E" w:rsidRPr="00FB6122" w14:paraId="39D52889" w14:textId="77777777" w:rsidTr="004B2420">
        <w:trPr>
          <w:jc w:val="center"/>
        </w:trPr>
        <w:tc>
          <w:tcPr>
            <w:tcW w:w="705" w:type="dxa"/>
            <w:vAlign w:val="center"/>
          </w:tcPr>
          <w:p w14:paraId="06509C0C" w14:textId="77777777" w:rsidR="00D9622E" w:rsidRPr="00FB6122" w:rsidRDefault="00D9622E" w:rsidP="004B2420">
            <w:pPr>
              <w:jc w:val="center"/>
              <w:rPr>
                <w:sz w:val="20"/>
              </w:rPr>
            </w:pPr>
            <w:r w:rsidRPr="00FB6122">
              <w:rPr>
                <w:sz w:val="20"/>
              </w:rPr>
              <w:lastRenderedPageBreak/>
              <w:t>12</w:t>
            </w:r>
          </w:p>
        </w:tc>
        <w:tc>
          <w:tcPr>
            <w:tcW w:w="3997" w:type="dxa"/>
            <w:vAlign w:val="center"/>
          </w:tcPr>
          <w:p w14:paraId="5D7F1C7A" w14:textId="77777777" w:rsidR="00D9622E" w:rsidRPr="00FB6122" w:rsidRDefault="00D9622E" w:rsidP="004B2420">
            <w:pPr>
              <w:rPr>
                <w:sz w:val="20"/>
              </w:rPr>
            </w:pPr>
            <w:proofErr w:type="spellStart"/>
            <w:r w:rsidRPr="00A2618F">
              <w:rPr>
                <w:color w:val="000000"/>
                <w:sz w:val="20"/>
              </w:rPr>
              <w:t>Bông</w:t>
            </w:r>
            <w:proofErr w:type="spellEnd"/>
            <w:r w:rsidRPr="00A2618F">
              <w:rPr>
                <w:color w:val="000000"/>
                <w:sz w:val="20"/>
              </w:rPr>
              <w:t xml:space="preserve"> </w:t>
            </w:r>
            <w:proofErr w:type="spellStart"/>
            <w:r w:rsidRPr="00A2618F">
              <w:rPr>
                <w:color w:val="000000"/>
                <w:sz w:val="20"/>
              </w:rPr>
              <w:t>đá</w:t>
            </w:r>
            <w:proofErr w:type="spellEnd"/>
            <w:r w:rsidRPr="00A2618F">
              <w:rPr>
                <w:color w:val="000000"/>
                <w:sz w:val="20"/>
              </w:rPr>
              <w:t xml:space="preserve"> </w:t>
            </w:r>
            <w:proofErr w:type="spellStart"/>
            <w:r w:rsidRPr="00A2618F">
              <w:rPr>
                <w:color w:val="000000"/>
                <w:sz w:val="20"/>
              </w:rPr>
              <w:t>lau</w:t>
            </w:r>
            <w:proofErr w:type="spellEnd"/>
            <w:r w:rsidRPr="00A2618F">
              <w:rPr>
                <w:color w:val="000000"/>
                <w:sz w:val="20"/>
              </w:rPr>
              <w:t xml:space="preserve"> </w:t>
            </w:r>
            <w:proofErr w:type="spellStart"/>
            <w:r w:rsidRPr="00A2618F">
              <w:rPr>
                <w:color w:val="000000"/>
                <w:sz w:val="20"/>
              </w:rPr>
              <w:t>bản</w:t>
            </w:r>
            <w:proofErr w:type="spellEnd"/>
            <w:r w:rsidRPr="00A2618F">
              <w:rPr>
                <w:color w:val="000000"/>
                <w:sz w:val="20"/>
              </w:rPr>
              <w:t xml:space="preserve"> </w:t>
            </w:r>
          </w:p>
        </w:tc>
        <w:tc>
          <w:tcPr>
            <w:tcW w:w="4382" w:type="dxa"/>
            <w:vAlign w:val="center"/>
          </w:tcPr>
          <w:p w14:paraId="707453EB" w14:textId="77777777" w:rsidR="00D9622E" w:rsidRPr="00891EC3" w:rsidRDefault="00D9622E" w:rsidP="004B2420">
            <w:pPr>
              <w:rPr>
                <w:szCs w:val="24"/>
              </w:rPr>
            </w:pPr>
            <w:proofErr w:type="spellStart"/>
            <w:r w:rsidRPr="00891EC3">
              <w:rPr>
                <w:szCs w:val="24"/>
              </w:rPr>
              <w:t>Bông</w:t>
            </w:r>
            <w:proofErr w:type="spellEnd"/>
            <w:r w:rsidRPr="00891EC3">
              <w:rPr>
                <w:szCs w:val="24"/>
              </w:rPr>
              <w:t xml:space="preserve"> </w:t>
            </w:r>
            <w:proofErr w:type="spellStart"/>
            <w:r w:rsidRPr="00891EC3">
              <w:rPr>
                <w:szCs w:val="24"/>
              </w:rPr>
              <w:t>đá</w:t>
            </w:r>
            <w:proofErr w:type="spellEnd"/>
            <w:r w:rsidRPr="00891EC3">
              <w:rPr>
                <w:szCs w:val="24"/>
              </w:rPr>
              <w:t xml:space="preserve"> </w:t>
            </w:r>
            <w:proofErr w:type="spellStart"/>
            <w:r w:rsidRPr="00891EC3">
              <w:rPr>
                <w:szCs w:val="24"/>
              </w:rPr>
              <w:t>lau</w:t>
            </w:r>
            <w:proofErr w:type="spellEnd"/>
            <w:r w:rsidRPr="00891EC3">
              <w:rPr>
                <w:szCs w:val="24"/>
              </w:rPr>
              <w:t xml:space="preserve"> </w:t>
            </w:r>
            <w:proofErr w:type="spellStart"/>
            <w:r w:rsidRPr="00891EC3">
              <w:rPr>
                <w:szCs w:val="24"/>
              </w:rPr>
              <w:t>bản</w:t>
            </w:r>
            <w:proofErr w:type="spellEnd"/>
            <w:r w:rsidRPr="00891EC3">
              <w:rPr>
                <w:szCs w:val="24"/>
              </w:rPr>
              <w:t xml:space="preserve"> </w:t>
            </w:r>
            <w:proofErr w:type="spellStart"/>
            <w:r w:rsidRPr="00891EC3">
              <w:rPr>
                <w:szCs w:val="24"/>
              </w:rPr>
              <w:t>Spontex</w:t>
            </w:r>
            <w:proofErr w:type="spellEnd"/>
            <w:r w:rsidRPr="00891EC3">
              <w:rPr>
                <w:szCs w:val="24"/>
              </w:rPr>
              <w:t xml:space="preserve"> </w:t>
            </w:r>
            <w:proofErr w:type="spellStart"/>
            <w:r w:rsidRPr="00891EC3">
              <w:rPr>
                <w:szCs w:val="24"/>
              </w:rPr>
              <w:t>Viskovita</w:t>
            </w:r>
            <w:proofErr w:type="spellEnd"/>
            <w:r w:rsidRPr="00891EC3">
              <w:rPr>
                <w:szCs w:val="24"/>
              </w:rPr>
              <w:t xml:space="preserve"> </w:t>
            </w:r>
            <w:proofErr w:type="spellStart"/>
            <w:r w:rsidRPr="00891EC3">
              <w:rPr>
                <w:szCs w:val="24"/>
              </w:rPr>
              <w:t>hoặc</w:t>
            </w:r>
            <w:proofErr w:type="spellEnd"/>
            <w:r w:rsidRPr="00891EC3">
              <w:rPr>
                <w:szCs w:val="24"/>
              </w:rPr>
              <w:t xml:space="preserve"> </w:t>
            </w:r>
            <w:proofErr w:type="spellStart"/>
            <w:r w:rsidRPr="00891EC3">
              <w:rPr>
                <w:szCs w:val="24"/>
              </w:rPr>
              <w:t>tương</w:t>
            </w:r>
            <w:proofErr w:type="spellEnd"/>
            <w:r w:rsidRPr="00891EC3">
              <w:rPr>
                <w:szCs w:val="24"/>
              </w:rPr>
              <w:t xml:space="preserve"> </w:t>
            </w:r>
            <w:proofErr w:type="spellStart"/>
            <w:r w:rsidRPr="00891EC3">
              <w:rPr>
                <w:szCs w:val="24"/>
              </w:rPr>
              <w:t>đương</w:t>
            </w:r>
            <w:proofErr w:type="spellEnd"/>
          </w:p>
          <w:p w14:paraId="39C44699" w14:textId="77777777" w:rsidR="00D9622E" w:rsidRPr="00FB6122" w:rsidRDefault="00D9622E" w:rsidP="004B2420">
            <w:pPr>
              <w:rPr>
                <w:sz w:val="20"/>
              </w:rPr>
            </w:pPr>
            <w:proofErr w:type="spellStart"/>
            <w:r w:rsidRPr="00891EC3">
              <w:rPr>
                <w:szCs w:val="24"/>
              </w:rPr>
              <w:t>Không</w:t>
            </w:r>
            <w:proofErr w:type="spellEnd"/>
            <w:r w:rsidRPr="00891EC3">
              <w:rPr>
                <w:szCs w:val="24"/>
              </w:rPr>
              <w:t xml:space="preserve"> </w:t>
            </w:r>
            <w:proofErr w:type="spellStart"/>
            <w:r w:rsidRPr="00891EC3">
              <w:rPr>
                <w:szCs w:val="24"/>
              </w:rPr>
              <w:t>rời</w:t>
            </w:r>
            <w:proofErr w:type="spellEnd"/>
            <w:r w:rsidRPr="00891EC3">
              <w:rPr>
                <w:szCs w:val="24"/>
              </w:rPr>
              <w:t xml:space="preserve"> </w:t>
            </w:r>
            <w:proofErr w:type="spellStart"/>
            <w:r w:rsidRPr="00891EC3">
              <w:rPr>
                <w:szCs w:val="24"/>
              </w:rPr>
              <w:t>xơ</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làm</w:t>
            </w:r>
            <w:proofErr w:type="spellEnd"/>
            <w:r w:rsidRPr="00891EC3">
              <w:rPr>
                <w:szCs w:val="24"/>
              </w:rPr>
              <w:t xml:space="preserve"> </w:t>
            </w:r>
            <w:proofErr w:type="spellStart"/>
            <w:r w:rsidRPr="00891EC3">
              <w:rPr>
                <w:szCs w:val="24"/>
              </w:rPr>
              <w:t>xước</w:t>
            </w:r>
            <w:proofErr w:type="spellEnd"/>
            <w:r w:rsidRPr="00891EC3">
              <w:rPr>
                <w:szCs w:val="24"/>
              </w:rPr>
              <w:t xml:space="preserve"> </w:t>
            </w:r>
            <w:proofErr w:type="spellStart"/>
            <w:r w:rsidRPr="00891EC3">
              <w:rPr>
                <w:szCs w:val="24"/>
              </w:rPr>
              <w:t>bản</w:t>
            </w:r>
            <w:proofErr w:type="spellEnd"/>
            <w:r w:rsidRPr="00891EC3">
              <w:rPr>
                <w:szCs w:val="24"/>
              </w:rPr>
              <w:t>.</w:t>
            </w:r>
          </w:p>
        </w:tc>
      </w:tr>
      <w:tr w:rsidR="00D9622E" w:rsidRPr="00FB6122" w14:paraId="2F52AC67" w14:textId="77777777" w:rsidTr="004B2420">
        <w:trPr>
          <w:jc w:val="center"/>
        </w:trPr>
        <w:tc>
          <w:tcPr>
            <w:tcW w:w="705" w:type="dxa"/>
            <w:vAlign w:val="center"/>
          </w:tcPr>
          <w:p w14:paraId="4180D827" w14:textId="77777777" w:rsidR="00D9622E" w:rsidRPr="00FB6122" w:rsidRDefault="00D9622E" w:rsidP="004B2420">
            <w:pPr>
              <w:jc w:val="center"/>
              <w:rPr>
                <w:sz w:val="20"/>
              </w:rPr>
            </w:pPr>
            <w:r w:rsidRPr="00FB6122">
              <w:rPr>
                <w:sz w:val="20"/>
              </w:rPr>
              <w:t>13</w:t>
            </w:r>
          </w:p>
        </w:tc>
        <w:tc>
          <w:tcPr>
            <w:tcW w:w="3997" w:type="dxa"/>
            <w:vAlign w:val="center"/>
          </w:tcPr>
          <w:p w14:paraId="06F1157B" w14:textId="77777777" w:rsidR="00D9622E" w:rsidRPr="00FB6122" w:rsidRDefault="00D9622E" w:rsidP="004B2420">
            <w:pPr>
              <w:rPr>
                <w:sz w:val="20"/>
              </w:rPr>
            </w:pPr>
            <w:proofErr w:type="spellStart"/>
            <w:r w:rsidRPr="00A2618F">
              <w:rPr>
                <w:color w:val="000000"/>
                <w:sz w:val="20"/>
              </w:rPr>
              <w:t>Bột</w:t>
            </w:r>
            <w:proofErr w:type="spellEnd"/>
            <w:r w:rsidRPr="00A2618F">
              <w:rPr>
                <w:color w:val="000000"/>
                <w:sz w:val="20"/>
              </w:rPr>
              <w:t xml:space="preserve"> </w:t>
            </w:r>
            <w:proofErr w:type="spellStart"/>
            <w:r w:rsidRPr="00A2618F">
              <w:rPr>
                <w:color w:val="000000"/>
                <w:sz w:val="20"/>
              </w:rPr>
              <w:t>khô</w:t>
            </w:r>
            <w:proofErr w:type="spellEnd"/>
            <w:r w:rsidRPr="00A2618F">
              <w:rPr>
                <w:color w:val="000000"/>
                <w:sz w:val="20"/>
              </w:rPr>
              <w:t xml:space="preserve"> </w:t>
            </w:r>
          </w:p>
        </w:tc>
        <w:tc>
          <w:tcPr>
            <w:tcW w:w="4382" w:type="dxa"/>
            <w:vAlign w:val="center"/>
          </w:tcPr>
          <w:p w14:paraId="69D1C3D5" w14:textId="77777777" w:rsidR="00D9622E" w:rsidRPr="00FB6122" w:rsidRDefault="00D9622E" w:rsidP="004B2420">
            <w:pPr>
              <w:rPr>
                <w:sz w:val="20"/>
              </w:rPr>
            </w:pPr>
            <w:proofErr w:type="spellStart"/>
            <w:r w:rsidRPr="00891EC3">
              <w:rPr>
                <w:szCs w:val="24"/>
              </w:rPr>
              <w:t>Druckmeister</w:t>
            </w:r>
            <w:proofErr w:type="spellEnd"/>
            <w:r w:rsidRPr="00891EC3">
              <w:rPr>
                <w:szCs w:val="24"/>
              </w:rPr>
              <w:t xml:space="preserve"> 35C </w:t>
            </w:r>
            <w:proofErr w:type="spellStart"/>
            <w:r w:rsidRPr="00891EC3">
              <w:rPr>
                <w:szCs w:val="24"/>
              </w:rPr>
              <w:t>hoặc</w:t>
            </w:r>
            <w:proofErr w:type="spellEnd"/>
            <w:r w:rsidRPr="00891EC3">
              <w:rPr>
                <w:szCs w:val="24"/>
              </w:rPr>
              <w:t xml:space="preserve"> </w:t>
            </w:r>
            <w:proofErr w:type="spellStart"/>
            <w:r w:rsidRPr="00891EC3">
              <w:rPr>
                <w:szCs w:val="24"/>
              </w:rPr>
              <w:t>chất</w:t>
            </w:r>
            <w:proofErr w:type="spellEnd"/>
            <w:r w:rsidRPr="00891EC3">
              <w:rPr>
                <w:szCs w:val="24"/>
              </w:rPr>
              <w:t xml:space="preserve"> </w:t>
            </w:r>
            <w:proofErr w:type="spellStart"/>
            <w:r w:rsidRPr="00891EC3">
              <w:rPr>
                <w:szCs w:val="24"/>
              </w:rPr>
              <w:t>lượng</w:t>
            </w:r>
            <w:proofErr w:type="spellEnd"/>
            <w:r w:rsidRPr="00891EC3">
              <w:rPr>
                <w:szCs w:val="24"/>
              </w:rPr>
              <w:t xml:space="preserve"> </w:t>
            </w:r>
            <w:proofErr w:type="spellStart"/>
            <w:r w:rsidRPr="00891EC3">
              <w:rPr>
                <w:szCs w:val="24"/>
              </w:rPr>
              <w:t>tương</w:t>
            </w:r>
            <w:proofErr w:type="spellEnd"/>
            <w:r w:rsidRPr="00891EC3">
              <w:rPr>
                <w:szCs w:val="24"/>
              </w:rPr>
              <w:t xml:space="preserve"> </w:t>
            </w:r>
            <w:proofErr w:type="spellStart"/>
            <w:r w:rsidRPr="00891EC3">
              <w:rPr>
                <w:szCs w:val="24"/>
              </w:rPr>
              <w:t>đương</w:t>
            </w:r>
            <w:proofErr w:type="spellEnd"/>
            <w:r w:rsidRPr="00891EC3">
              <w:rPr>
                <w:szCs w:val="24"/>
              </w:rPr>
              <w:t xml:space="preserve">, </w:t>
            </w:r>
            <w:proofErr w:type="spellStart"/>
            <w:r w:rsidRPr="00891EC3">
              <w:rPr>
                <w:szCs w:val="24"/>
              </w:rPr>
              <w:t>quy</w:t>
            </w:r>
            <w:proofErr w:type="spellEnd"/>
            <w:r w:rsidRPr="00891EC3">
              <w:rPr>
                <w:szCs w:val="24"/>
              </w:rPr>
              <w:t xml:space="preserve"> </w:t>
            </w:r>
            <w:proofErr w:type="spellStart"/>
            <w:r w:rsidRPr="00891EC3">
              <w:rPr>
                <w:szCs w:val="24"/>
              </w:rPr>
              <w:t>cách</w:t>
            </w:r>
            <w:proofErr w:type="spellEnd"/>
            <w:r w:rsidRPr="00891EC3">
              <w:rPr>
                <w:szCs w:val="24"/>
              </w:rPr>
              <w:t xml:space="preserve"> bao </w:t>
            </w:r>
            <w:proofErr w:type="spellStart"/>
            <w:r w:rsidRPr="00891EC3">
              <w:rPr>
                <w:szCs w:val="24"/>
              </w:rPr>
              <w:t>gói</w:t>
            </w:r>
            <w:proofErr w:type="spellEnd"/>
            <w:r w:rsidRPr="00891EC3">
              <w:rPr>
                <w:szCs w:val="24"/>
              </w:rPr>
              <w:t>: 1kg/</w:t>
            </w:r>
            <w:proofErr w:type="spellStart"/>
            <w:r w:rsidRPr="00891EC3">
              <w:rPr>
                <w:szCs w:val="24"/>
              </w:rPr>
              <w:t>túi</w:t>
            </w:r>
            <w:proofErr w:type="spellEnd"/>
          </w:p>
        </w:tc>
      </w:tr>
      <w:tr w:rsidR="00D9622E" w:rsidRPr="00FB6122" w14:paraId="7A56181E" w14:textId="77777777" w:rsidTr="004B2420">
        <w:trPr>
          <w:jc w:val="center"/>
        </w:trPr>
        <w:tc>
          <w:tcPr>
            <w:tcW w:w="705" w:type="dxa"/>
            <w:vAlign w:val="center"/>
          </w:tcPr>
          <w:p w14:paraId="11ACC616" w14:textId="77777777" w:rsidR="00D9622E" w:rsidRPr="00FB6122" w:rsidRDefault="00D9622E" w:rsidP="004B2420">
            <w:pPr>
              <w:jc w:val="center"/>
              <w:rPr>
                <w:sz w:val="20"/>
              </w:rPr>
            </w:pPr>
            <w:r w:rsidRPr="00FB6122">
              <w:rPr>
                <w:sz w:val="20"/>
              </w:rPr>
              <w:t>14</w:t>
            </w:r>
          </w:p>
        </w:tc>
        <w:tc>
          <w:tcPr>
            <w:tcW w:w="3997" w:type="dxa"/>
            <w:vAlign w:val="center"/>
          </w:tcPr>
          <w:p w14:paraId="2C37E53A" w14:textId="77777777" w:rsidR="00D9622E" w:rsidRPr="00FB6122" w:rsidRDefault="00D9622E" w:rsidP="004B2420">
            <w:pPr>
              <w:rPr>
                <w:sz w:val="20"/>
              </w:rPr>
            </w:pPr>
            <w:r w:rsidRPr="00FB6122">
              <w:rPr>
                <w:color w:val="000000"/>
                <w:sz w:val="20"/>
              </w:rPr>
              <w:t xml:space="preserve">Dung </w:t>
            </w:r>
            <w:proofErr w:type="spellStart"/>
            <w:r w:rsidRPr="00FB6122">
              <w:rPr>
                <w:color w:val="000000"/>
                <w:sz w:val="20"/>
              </w:rPr>
              <w:t>dịch</w:t>
            </w:r>
            <w:proofErr w:type="spellEnd"/>
            <w:r w:rsidRPr="00FB6122">
              <w:rPr>
                <w:color w:val="000000"/>
                <w:sz w:val="20"/>
              </w:rPr>
              <w:t xml:space="preserve"> </w:t>
            </w:r>
            <w:proofErr w:type="spellStart"/>
            <w:r w:rsidRPr="00FB6122">
              <w:rPr>
                <w:color w:val="000000"/>
                <w:sz w:val="20"/>
              </w:rPr>
              <w:t>làm</w:t>
            </w:r>
            <w:proofErr w:type="spellEnd"/>
            <w:r w:rsidRPr="00FB6122">
              <w:rPr>
                <w:color w:val="000000"/>
                <w:sz w:val="20"/>
              </w:rPr>
              <w:t xml:space="preserve"> </w:t>
            </w:r>
            <w:proofErr w:type="spellStart"/>
            <w:r w:rsidRPr="00FB6122">
              <w:rPr>
                <w:color w:val="000000"/>
                <w:sz w:val="20"/>
              </w:rPr>
              <w:t>ẩm</w:t>
            </w:r>
            <w:proofErr w:type="spellEnd"/>
          </w:p>
        </w:tc>
        <w:tc>
          <w:tcPr>
            <w:tcW w:w="4382" w:type="dxa"/>
            <w:vAlign w:val="center"/>
          </w:tcPr>
          <w:p w14:paraId="7761B47D" w14:textId="77777777" w:rsidR="00D9622E" w:rsidRPr="00FB6122" w:rsidRDefault="00D9622E" w:rsidP="004B2420">
            <w:pPr>
              <w:rPr>
                <w:sz w:val="20"/>
              </w:rPr>
            </w:pPr>
            <w:proofErr w:type="spellStart"/>
            <w:r w:rsidRPr="00891EC3">
              <w:rPr>
                <w:szCs w:val="24"/>
              </w:rPr>
              <w:t>Combifix</w:t>
            </w:r>
            <w:proofErr w:type="spellEnd"/>
            <w:r w:rsidRPr="00891EC3">
              <w:rPr>
                <w:szCs w:val="24"/>
              </w:rPr>
              <w:t xml:space="preserve">-Đức </w:t>
            </w:r>
            <w:proofErr w:type="spellStart"/>
            <w:r w:rsidRPr="00891EC3">
              <w:rPr>
                <w:szCs w:val="24"/>
              </w:rPr>
              <w:t>hoặc</w:t>
            </w:r>
            <w:proofErr w:type="spellEnd"/>
            <w:r w:rsidRPr="00891EC3">
              <w:rPr>
                <w:szCs w:val="24"/>
              </w:rPr>
              <w:t xml:space="preserve"> </w:t>
            </w:r>
            <w:proofErr w:type="spellStart"/>
            <w:r w:rsidRPr="00891EC3">
              <w:rPr>
                <w:szCs w:val="24"/>
              </w:rPr>
              <w:t>chất</w:t>
            </w:r>
            <w:proofErr w:type="spellEnd"/>
            <w:r w:rsidRPr="00891EC3">
              <w:rPr>
                <w:szCs w:val="24"/>
              </w:rPr>
              <w:t xml:space="preserve"> </w:t>
            </w:r>
            <w:proofErr w:type="spellStart"/>
            <w:r w:rsidRPr="00891EC3">
              <w:rPr>
                <w:szCs w:val="24"/>
              </w:rPr>
              <w:t>lượng</w:t>
            </w:r>
            <w:proofErr w:type="spellEnd"/>
            <w:r w:rsidRPr="00891EC3">
              <w:rPr>
                <w:szCs w:val="24"/>
              </w:rPr>
              <w:t xml:space="preserve"> </w:t>
            </w:r>
            <w:proofErr w:type="spellStart"/>
            <w:r w:rsidRPr="00891EC3">
              <w:rPr>
                <w:szCs w:val="24"/>
              </w:rPr>
              <w:t>tương</w:t>
            </w:r>
            <w:proofErr w:type="spellEnd"/>
            <w:r w:rsidRPr="00891EC3">
              <w:rPr>
                <w:szCs w:val="24"/>
              </w:rPr>
              <w:t xml:space="preserve"> </w:t>
            </w:r>
            <w:proofErr w:type="spellStart"/>
            <w:r w:rsidRPr="00891EC3">
              <w:rPr>
                <w:szCs w:val="24"/>
              </w:rPr>
              <w:t>đương</w:t>
            </w:r>
            <w:proofErr w:type="spellEnd"/>
            <w:r w:rsidRPr="00891EC3">
              <w:rPr>
                <w:szCs w:val="24"/>
              </w:rPr>
              <w:t xml:space="preserve">, pH ở 20oC: 3.5-5.5; Dung </w:t>
            </w:r>
            <w:proofErr w:type="spellStart"/>
            <w:r w:rsidRPr="00891EC3">
              <w:rPr>
                <w:szCs w:val="24"/>
              </w:rPr>
              <w:t>môi</w:t>
            </w:r>
            <w:proofErr w:type="spellEnd"/>
            <w:r w:rsidRPr="00891EC3">
              <w:rPr>
                <w:szCs w:val="24"/>
              </w:rPr>
              <w:t xml:space="preserve"> </w:t>
            </w:r>
            <w:proofErr w:type="spellStart"/>
            <w:r w:rsidRPr="00891EC3">
              <w:rPr>
                <w:szCs w:val="24"/>
              </w:rPr>
              <w:t>hữu</w:t>
            </w:r>
            <w:proofErr w:type="spellEnd"/>
            <w:r w:rsidRPr="00891EC3">
              <w:rPr>
                <w:szCs w:val="24"/>
              </w:rPr>
              <w:t xml:space="preserve"> </w:t>
            </w:r>
            <w:proofErr w:type="spellStart"/>
            <w:r w:rsidRPr="00891EC3">
              <w:rPr>
                <w:szCs w:val="24"/>
              </w:rPr>
              <w:t>cơ</w:t>
            </w:r>
            <w:proofErr w:type="spellEnd"/>
            <w:r w:rsidRPr="00891EC3">
              <w:rPr>
                <w:szCs w:val="24"/>
              </w:rPr>
              <w:t xml:space="preserve"> ≤0,1%; </w:t>
            </w:r>
            <w:proofErr w:type="spellStart"/>
            <w:r w:rsidRPr="00891EC3">
              <w:rPr>
                <w:szCs w:val="24"/>
              </w:rPr>
              <w:t>mật</w:t>
            </w:r>
            <w:proofErr w:type="spellEnd"/>
            <w:r w:rsidRPr="00891EC3">
              <w:rPr>
                <w:szCs w:val="24"/>
              </w:rPr>
              <w:t xml:space="preserve"> </w:t>
            </w:r>
            <w:proofErr w:type="spellStart"/>
            <w:r w:rsidRPr="00891EC3">
              <w:rPr>
                <w:szCs w:val="24"/>
              </w:rPr>
              <w:t>độ</w:t>
            </w:r>
            <w:proofErr w:type="spellEnd"/>
            <w:r w:rsidRPr="00891EC3">
              <w:rPr>
                <w:szCs w:val="24"/>
              </w:rPr>
              <w:t xml:space="preserve"> ở 20oC: 1.03g/cm3; </w:t>
            </w:r>
            <w:proofErr w:type="spellStart"/>
            <w:r w:rsidRPr="00891EC3">
              <w:rPr>
                <w:szCs w:val="24"/>
              </w:rPr>
              <w:t>khả</w:t>
            </w:r>
            <w:proofErr w:type="spellEnd"/>
            <w:r w:rsidRPr="00891EC3">
              <w:rPr>
                <w:szCs w:val="24"/>
              </w:rPr>
              <w:t xml:space="preserve"> </w:t>
            </w:r>
            <w:proofErr w:type="spellStart"/>
            <w:r w:rsidRPr="00891EC3">
              <w:rPr>
                <w:szCs w:val="24"/>
              </w:rPr>
              <w:t>năng</w:t>
            </w:r>
            <w:proofErr w:type="spellEnd"/>
            <w:r w:rsidRPr="00891EC3">
              <w:rPr>
                <w:szCs w:val="24"/>
              </w:rPr>
              <w:t xml:space="preserve"> </w:t>
            </w:r>
            <w:proofErr w:type="spellStart"/>
            <w:r w:rsidRPr="00891EC3">
              <w:rPr>
                <w:szCs w:val="24"/>
              </w:rPr>
              <w:t>hòa</w:t>
            </w:r>
            <w:proofErr w:type="spellEnd"/>
            <w:r w:rsidRPr="00891EC3">
              <w:rPr>
                <w:szCs w:val="24"/>
              </w:rPr>
              <w:t xml:space="preserve"> tan </w:t>
            </w:r>
            <w:proofErr w:type="spellStart"/>
            <w:r w:rsidRPr="00891EC3">
              <w:rPr>
                <w:szCs w:val="24"/>
              </w:rPr>
              <w:t>trong</w:t>
            </w:r>
            <w:proofErr w:type="spellEnd"/>
            <w:r w:rsidRPr="00891EC3">
              <w:rPr>
                <w:szCs w:val="24"/>
              </w:rPr>
              <w:t xml:space="preserve"> </w:t>
            </w:r>
            <w:proofErr w:type="spellStart"/>
            <w:r w:rsidRPr="00891EC3">
              <w:rPr>
                <w:szCs w:val="24"/>
              </w:rPr>
              <w:t>nước</w:t>
            </w:r>
            <w:proofErr w:type="spellEnd"/>
            <w:r w:rsidRPr="00891EC3">
              <w:rPr>
                <w:szCs w:val="24"/>
              </w:rPr>
              <w:t xml:space="preserve">: </w:t>
            </w:r>
            <w:proofErr w:type="spellStart"/>
            <w:r w:rsidRPr="00891EC3">
              <w:rPr>
                <w:szCs w:val="24"/>
              </w:rPr>
              <w:t>hòa</w:t>
            </w:r>
            <w:proofErr w:type="spellEnd"/>
            <w:r w:rsidRPr="00891EC3">
              <w:rPr>
                <w:szCs w:val="24"/>
              </w:rPr>
              <w:t xml:space="preserve"> tan </w:t>
            </w:r>
            <w:proofErr w:type="spellStart"/>
            <w:r w:rsidRPr="00891EC3">
              <w:rPr>
                <w:szCs w:val="24"/>
              </w:rPr>
              <w:t>hoàn</w:t>
            </w:r>
            <w:proofErr w:type="spellEnd"/>
            <w:r w:rsidRPr="00891EC3">
              <w:rPr>
                <w:szCs w:val="24"/>
              </w:rPr>
              <w:t xml:space="preserve"> </w:t>
            </w:r>
            <w:proofErr w:type="spellStart"/>
            <w:r w:rsidRPr="00891EC3">
              <w:rPr>
                <w:szCs w:val="24"/>
              </w:rPr>
              <w:t>toàn</w:t>
            </w:r>
            <w:proofErr w:type="spellEnd"/>
            <w:r w:rsidRPr="00891EC3">
              <w:rPr>
                <w:szCs w:val="24"/>
              </w:rPr>
              <w:t xml:space="preserve">. Quy </w:t>
            </w:r>
            <w:proofErr w:type="spellStart"/>
            <w:r w:rsidRPr="00891EC3">
              <w:rPr>
                <w:szCs w:val="24"/>
              </w:rPr>
              <w:t>cách</w:t>
            </w:r>
            <w:proofErr w:type="spellEnd"/>
            <w:r w:rsidRPr="00891EC3">
              <w:rPr>
                <w:szCs w:val="24"/>
              </w:rPr>
              <w:t>: 5lit/can</w:t>
            </w:r>
          </w:p>
        </w:tc>
      </w:tr>
      <w:tr w:rsidR="00D9622E" w:rsidRPr="00FB6122" w14:paraId="7C3AE210" w14:textId="77777777" w:rsidTr="004B2420">
        <w:trPr>
          <w:jc w:val="center"/>
        </w:trPr>
        <w:tc>
          <w:tcPr>
            <w:tcW w:w="705" w:type="dxa"/>
            <w:vAlign w:val="center"/>
          </w:tcPr>
          <w:p w14:paraId="53E828B7" w14:textId="77777777" w:rsidR="00D9622E" w:rsidRPr="00FB6122" w:rsidRDefault="00D9622E" w:rsidP="004B2420">
            <w:pPr>
              <w:jc w:val="center"/>
              <w:rPr>
                <w:sz w:val="20"/>
              </w:rPr>
            </w:pPr>
            <w:r w:rsidRPr="00FB6122">
              <w:rPr>
                <w:sz w:val="20"/>
              </w:rPr>
              <w:t>15</w:t>
            </w:r>
          </w:p>
        </w:tc>
        <w:tc>
          <w:tcPr>
            <w:tcW w:w="3997" w:type="dxa"/>
            <w:vAlign w:val="center"/>
          </w:tcPr>
          <w:p w14:paraId="0C6ECB07" w14:textId="77777777" w:rsidR="00D9622E" w:rsidRPr="00FB6122" w:rsidRDefault="00D9622E" w:rsidP="004B2420">
            <w:pPr>
              <w:rPr>
                <w:sz w:val="20"/>
              </w:rPr>
            </w:pPr>
            <w:proofErr w:type="spellStart"/>
            <w:r w:rsidRPr="00A2618F">
              <w:rPr>
                <w:color w:val="000000"/>
                <w:sz w:val="20"/>
              </w:rPr>
              <w:t>Gôm</w:t>
            </w:r>
            <w:proofErr w:type="spellEnd"/>
            <w:r w:rsidRPr="00A2618F">
              <w:rPr>
                <w:color w:val="000000"/>
                <w:sz w:val="20"/>
              </w:rPr>
              <w:t xml:space="preserve"> </w:t>
            </w:r>
            <w:proofErr w:type="spellStart"/>
            <w:r w:rsidRPr="00A2618F">
              <w:rPr>
                <w:color w:val="000000"/>
                <w:sz w:val="20"/>
              </w:rPr>
              <w:t>bản</w:t>
            </w:r>
            <w:proofErr w:type="spellEnd"/>
            <w:r w:rsidRPr="00A2618F">
              <w:rPr>
                <w:color w:val="000000"/>
                <w:sz w:val="20"/>
              </w:rPr>
              <w:t xml:space="preserve"> </w:t>
            </w:r>
            <w:proofErr w:type="spellStart"/>
            <w:r w:rsidRPr="00A2618F">
              <w:rPr>
                <w:color w:val="000000"/>
                <w:sz w:val="20"/>
              </w:rPr>
              <w:t>kẽm</w:t>
            </w:r>
            <w:proofErr w:type="spellEnd"/>
            <w:r w:rsidRPr="00A2618F">
              <w:rPr>
                <w:color w:val="000000"/>
                <w:sz w:val="20"/>
              </w:rPr>
              <w:t xml:space="preserve"> </w:t>
            </w:r>
          </w:p>
        </w:tc>
        <w:tc>
          <w:tcPr>
            <w:tcW w:w="4382" w:type="dxa"/>
            <w:vAlign w:val="center"/>
          </w:tcPr>
          <w:p w14:paraId="116F7728" w14:textId="77777777" w:rsidR="00D9622E" w:rsidRPr="00FB6122" w:rsidRDefault="00D9622E" w:rsidP="004B2420">
            <w:pPr>
              <w:rPr>
                <w:sz w:val="20"/>
              </w:rPr>
            </w:pPr>
            <w:proofErr w:type="spellStart"/>
            <w:r w:rsidRPr="00063626">
              <w:rPr>
                <w:sz w:val="20"/>
              </w:rPr>
              <w:t>Gôm</w:t>
            </w:r>
            <w:proofErr w:type="spellEnd"/>
            <w:r w:rsidRPr="00063626">
              <w:rPr>
                <w:sz w:val="20"/>
              </w:rPr>
              <w:t xml:space="preserve"> </w:t>
            </w:r>
            <w:proofErr w:type="spellStart"/>
            <w:r w:rsidRPr="00063626">
              <w:rPr>
                <w:sz w:val="20"/>
              </w:rPr>
              <w:t>bản</w:t>
            </w:r>
            <w:proofErr w:type="spellEnd"/>
            <w:r w:rsidRPr="00063626">
              <w:rPr>
                <w:sz w:val="20"/>
              </w:rPr>
              <w:t xml:space="preserve"> </w:t>
            </w:r>
            <w:proofErr w:type="spellStart"/>
            <w:r w:rsidRPr="00063626">
              <w:rPr>
                <w:sz w:val="20"/>
              </w:rPr>
              <w:t>kẽm</w:t>
            </w:r>
            <w:proofErr w:type="spellEnd"/>
            <w:r w:rsidRPr="00063626">
              <w:rPr>
                <w:sz w:val="20"/>
              </w:rPr>
              <w:t xml:space="preserve"> </w:t>
            </w:r>
            <w:proofErr w:type="spellStart"/>
            <w:r w:rsidRPr="00063626">
              <w:rPr>
                <w:sz w:val="20"/>
              </w:rPr>
              <w:t>GumminPP</w:t>
            </w:r>
            <w:proofErr w:type="spellEnd"/>
            <w:r w:rsidRPr="00063626">
              <w:rPr>
                <w:sz w:val="20"/>
              </w:rPr>
              <w:t xml:space="preserve"> 1006 </w:t>
            </w:r>
            <w:proofErr w:type="spellStart"/>
            <w:r>
              <w:rPr>
                <w:sz w:val="20"/>
              </w:rPr>
              <w:t>hoặc</w:t>
            </w:r>
            <w:proofErr w:type="spellEnd"/>
            <w:r>
              <w:rPr>
                <w:sz w:val="20"/>
              </w:rPr>
              <w:t xml:space="preserve"> </w:t>
            </w:r>
            <w:proofErr w:type="spellStart"/>
            <w:r>
              <w:rPr>
                <w:sz w:val="20"/>
              </w:rPr>
              <w:t>tương</w:t>
            </w:r>
            <w:proofErr w:type="spellEnd"/>
            <w:r>
              <w:rPr>
                <w:sz w:val="20"/>
              </w:rPr>
              <w:t xml:space="preserve"> </w:t>
            </w:r>
            <w:proofErr w:type="spellStart"/>
            <w:r>
              <w:rPr>
                <w:sz w:val="20"/>
              </w:rPr>
              <w:t>đương</w:t>
            </w:r>
            <w:proofErr w:type="spellEnd"/>
          </w:p>
        </w:tc>
      </w:tr>
      <w:tr w:rsidR="00D9622E" w:rsidRPr="00FB6122" w14:paraId="4B53A754" w14:textId="77777777" w:rsidTr="004B2420">
        <w:trPr>
          <w:jc w:val="center"/>
        </w:trPr>
        <w:tc>
          <w:tcPr>
            <w:tcW w:w="705" w:type="dxa"/>
            <w:vAlign w:val="center"/>
          </w:tcPr>
          <w:p w14:paraId="79FF8A47" w14:textId="77777777" w:rsidR="00D9622E" w:rsidRPr="00FB6122" w:rsidRDefault="00D9622E" w:rsidP="004B2420">
            <w:pPr>
              <w:jc w:val="center"/>
              <w:rPr>
                <w:sz w:val="20"/>
              </w:rPr>
            </w:pPr>
            <w:r w:rsidRPr="00FB6122">
              <w:rPr>
                <w:sz w:val="20"/>
              </w:rPr>
              <w:t>16</w:t>
            </w:r>
          </w:p>
        </w:tc>
        <w:tc>
          <w:tcPr>
            <w:tcW w:w="3997" w:type="dxa"/>
            <w:vAlign w:val="center"/>
          </w:tcPr>
          <w:p w14:paraId="5B68B968" w14:textId="77777777" w:rsidR="00D9622E" w:rsidRPr="00FB6122" w:rsidRDefault="00D9622E" w:rsidP="004B2420">
            <w:pPr>
              <w:rPr>
                <w:sz w:val="20"/>
              </w:rPr>
            </w:pPr>
            <w:proofErr w:type="spellStart"/>
            <w:r w:rsidRPr="00A2618F">
              <w:rPr>
                <w:color w:val="000000"/>
                <w:sz w:val="20"/>
              </w:rPr>
              <w:t>Thuốc</w:t>
            </w:r>
            <w:proofErr w:type="spellEnd"/>
            <w:r w:rsidRPr="00A2618F">
              <w:rPr>
                <w:color w:val="000000"/>
                <w:sz w:val="20"/>
              </w:rPr>
              <w:t xml:space="preserve"> </w:t>
            </w:r>
            <w:proofErr w:type="spellStart"/>
            <w:r w:rsidRPr="00A2618F">
              <w:rPr>
                <w:color w:val="000000"/>
                <w:sz w:val="20"/>
              </w:rPr>
              <w:t>tút</w:t>
            </w:r>
            <w:proofErr w:type="spellEnd"/>
            <w:r w:rsidRPr="00A2618F">
              <w:rPr>
                <w:color w:val="000000"/>
                <w:sz w:val="20"/>
              </w:rPr>
              <w:t xml:space="preserve"> </w:t>
            </w:r>
            <w:proofErr w:type="spellStart"/>
            <w:r w:rsidRPr="00A2618F">
              <w:rPr>
                <w:color w:val="000000"/>
                <w:sz w:val="20"/>
              </w:rPr>
              <w:t>bản</w:t>
            </w:r>
            <w:proofErr w:type="spellEnd"/>
            <w:r w:rsidRPr="00A2618F">
              <w:rPr>
                <w:color w:val="000000"/>
                <w:sz w:val="20"/>
              </w:rPr>
              <w:t xml:space="preserve"> </w:t>
            </w:r>
            <w:proofErr w:type="spellStart"/>
            <w:r w:rsidRPr="00A2618F">
              <w:rPr>
                <w:color w:val="000000"/>
                <w:sz w:val="20"/>
              </w:rPr>
              <w:t>kẽm</w:t>
            </w:r>
            <w:proofErr w:type="spellEnd"/>
            <w:r w:rsidRPr="00A2618F">
              <w:rPr>
                <w:color w:val="000000"/>
                <w:sz w:val="20"/>
              </w:rPr>
              <w:t xml:space="preserve"> </w:t>
            </w:r>
          </w:p>
        </w:tc>
        <w:tc>
          <w:tcPr>
            <w:tcW w:w="4382" w:type="dxa"/>
            <w:vAlign w:val="center"/>
          </w:tcPr>
          <w:p w14:paraId="5B9DAF1C" w14:textId="77777777" w:rsidR="00D9622E" w:rsidRPr="00FB6122" w:rsidRDefault="00D9622E" w:rsidP="004B2420">
            <w:pPr>
              <w:rPr>
                <w:sz w:val="20"/>
              </w:rPr>
            </w:pPr>
            <w:proofErr w:type="spellStart"/>
            <w:r w:rsidRPr="00891EC3">
              <w:rPr>
                <w:szCs w:val="24"/>
              </w:rPr>
              <w:t>Thuốc</w:t>
            </w:r>
            <w:proofErr w:type="spellEnd"/>
            <w:r w:rsidRPr="00891EC3">
              <w:rPr>
                <w:szCs w:val="24"/>
              </w:rPr>
              <w:t xml:space="preserve"> </w:t>
            </w:r>
            <w:proofErr w:type="spellStart"/>
            <w:r w:rsidRPr="00891EC3">
              <w:rPr>
                <w:szCs w:val="24"/>
              </w:rPr>
              <w:t>tẩy</w:t>
            </w:r>
            <w:proofErr w:type="spellEnd"/>
            <w:r w:rsidRPr="00891EC3">
              <w:rPr>
                <w:szCs w:val="24"/>
              </w:rPr>
              <w:t xml:space="preserve"> </w:t>
            </w:r>
            <w:proofErr w:type="spellStart"/>
            <w:r w:rsidRPr="00891EC3">
              <w:rPr>
                <w:szCs w:val="24"/>
              </w:rPr>
              <w:t>bản</w:t>
            </w:r>
            <w:proofErr w:type="spellEnd"/>
            <w:r w:rsidRPr="00891EC3">
              <w:rPr>
                <w:szCs w:val="24"/>
              </w:rPr>
              <w:t xml:space="preserve"> </w:t>
            </w:r>
            <w:proofErr w:type="spellStart"/>
            <w:r w:rsidRPr="00891EC3">
              <w:rPr>
                <w:szCs w:val="24"/>
              </w:rPr>
              <w:t>kẽm</w:t>
            </w:r>
            <w:proofErr w:type="spellEnd"/>
            <w:r w:rsidRPr="00891EC3">
              <w:rPr>
                <w:szCs w:val="24"/>
              </w:rPr>
              <w:t xml:space="preserve"> Huber </w:t>
            </w:r>
            <w:proofErr w:type="spellStart"/>
            <w:r w:rsidRPr="00891EC3">
              <w:rPr>
                <w:szCs w:val="24"/>
              </w:rPr>
              <w:t>hoặc</w:t>
            </w:r>
            <w:proofErr w:type="spellEnd"/>
            <w:r w:rsidRPr="00891EC3">
              <w:rPr>
                <w:szCs w:val="24"/>
              </w:rPr>
              <w:t xml:space="preserve"> </w:t>
            </w:r>
            <w:proofErr w:type="spellStart"/>
            <w:r w:rsidRPr="00891EC3">
              <w:rPr>
                <w:szCs w:val="24"/>
              </w:rPr>
              <w:t>tương</w:t>
            </w:r>
            <w:proofErr w:type="spellEnd"/>
            <w:r w:rsidRPr="00891EC3">
              <w:rPr>
                <w:szCs w:val="24"/>
              </w:rPr>
              <w:t xml:space="preserve"> </w:t>
            </w:r>
            <w:proofErr w:type="spellStart"/>
            <w:r w:rsidRPr="00891EC3">
              <w:rPr>
                <w:szCs w:val="24"/>
              </w:rPr>
              <w:t>đương</w:t>
            </w:r>
            <w:proofErr w:type="spellEnd"/>
            <w:r w:rsidRPr="00891EC3">
              <w:rPr>
                <w:szCs w:val="24"/>
              </w:rPr>
              <w:t>,</w:t>
            </w:r>
          </w:p>
        </w:tc>
      </w:tr>
      <w:tr w:rsidR="00D9622E" w:rsidRPr="00305B55" w14:paraId="4E30B71B" w14:textId="77777777" w:rsidTr="004B2420">
        <w:trPr>
          <w:jc w:val="center"/>
        </w:trPr>
        <w:tc>
          <w:tcPr>
            <w:tcW w:w="705" w:type="dxa"/>
            <w:vAlign w:val="center"/>
          </w:tcPr>
          <w:p w14:paraId="63471968" w14:textId="77777777" w:rsidR="00D9622E" w:rsidRPr="00FB6122" w:rsidRDefault="00D9622E" w:rsidP="004B2420">
            <w:pPr>
              <w:jc w:val="center"/>
              <w:rPr>
                <w:sz w:val="20"/>
              </w:rPr>
            </w:pPr>
            <w:r w:rsidRPr="00FB6122">
              <w:rPr>
                <w:sz w:val="20"/>
              </w:rPr>
              <w:t>17</w:t>
            </w:r>
          </w:p>
        </w:tc>
        <w:tc>
          <w:tcPr>
            <w:tcW w:w="3997" w:type="dxa"/>
            <w:vAlign w:val="center"/>
          </w:tcPr>
          <w:p w14:paraId="39A68718" w14:textId="77777777" w:rsidR="00D9622E" w:rsidRPr="00305B55" w:rsidRDefault="00D9622E" w:rsidP="004B2420">
            <w:pPr>
              <w:rPr>
                <w:sz w:val="20"/>
                <w:lang w:val="pt-BR"/>
              </w:rPr>
            </w:pPr>
            <w:r w:rsidRPr="00305B55">
              <w:rPr>
                <w:color w:val="000000"/>
                <w:sz w:val="20"/>
                <w:lang w:val="pt-BR"/>
              </w:rPr>
              <w:t>Cao su 1075x940 nẹp 5mm</w:t>
            </w:r>
          </w:p>
        </w:tc>
        <w:tc>
          <w:tcPr>
            <w:tcW w:w="4382" w:type="dxa"/>
            <w:vAlign w:val="center"/>
          </w:tcPr>
          <w:p w14:paraId="4499752A" w14:textId="77777777" w:rsidR="00D9622E" w:rsidRPr="00305B55" w:rsidRDefault="00D9622E" w:rsidP="004B2420">
            <w:pPr>
              <w:rPr>
                <w:szCs w:val="24"/>
                <w:lang w:val="pt-BR"/>
              </w:rPr>
            </w:pPr>
            <w:r w:rsidRPr="00305B55">
              <w:rPr>
                <w:szCs w:val="24"/>
                <w:lang w:val="pt-BR"/>
              </w:rPr>
              <w:t>Cao su in Advantage Plus 1075×940 nẹp 5 mm hoặc tương đương; bề mặt cao su mịn, đàn hồi tốt, bám lô ổn định; độ cứng 78–84 Shore A; chịu dung môi rửa lô, không trương nở; không rỗ - không gợn sóng; phù hợp máy in offset tờ rời.</w:t>
            </w:r>
          </w:p>
        </w:tc>
      </w:tr>
      <w:tr w:rsidR="00D9622E" w:rsidRPr="00FB6122" w14:paraId="111EF0E0" w14:textId="77777777" w:rsidTr="004B2420">
        <w:trPr>
          <w:jc w:val="center"/>
        </w:trPr>
        <w:tc>
          <w:tcPr>
            <w:tcW w:w="705" w:type="dxa"/>
            <w:vAlign w:val="center"/>
          </w:tcPr>
          <w:p w14:paraId="3DED6166" w14:textId="77777777" w:rsidR="00D9622E" w:rsidRPr="00FB6122" w:rsidRDefault="00D9622E" w:rsidP="004B2420">
            <w:pPr>
              <w:jc w:val="center"/>
              <w:rPr>
                <w:sz w:val="20"/>
              </w:rPr>
            </w:pPr>
            <w:r w:rsidRPr="00FB6122">
              <w:rPr>
                <w:sz w:val="20"/>
              </w:rPr>
              <w:t>18</w:t>
            </w:r>
          </w:p>
        </w:tc>
        <w:tc>
          <w:tcPr>
            <w:tcW w:w="3997" w:type="dxa"/>
            <w:vAlign w:val="center"/>
          </w:tcPr>
          <w:p w14:paraId="56BE50AF" w14:textId="77777777" w:rsidR="00D9622E" w:rsidRPr="00FB6122" w:rsidRDefault="00D9622E" w:rsidP="004B2420">
            <w:pPr>
              <w:rPr>
                <w:sz w:val="20"/>
              </w:rPr>
            </w:pPr>
            <w:proofErr w:type="spellStart"/>
            <w:r w:rsidRPr="00A2618F">
              <w:rPr>
                <w:color w:val="000000"/>
                <w:sz w:val="20"/>
              </w:rPr>
              <w:t>Cồn</w:t>
            </w:r>
            <w:proofErr w:type="spellEnd"/>
            <w:r w:rsidRPr="00A2618F">
              <w:rPr>
                <w:color w:val="000000"/>
                <w:sz w:val="20"/>
              </w:rPr>
              <w:t xml:space="preserve"> </w:t>
            </w:r>
            <w:proofErr w:type="spellStart"/>
            <w:r w:rsidRPr="00A2618F">
              <w:rPr>
                <w:color w:val="000000"/>
                <w:sz w:val="20"/>
              </w:rPr>
              <w:t>công</w:t>
            </w:r>
            <w:proofErr w:type="spellEnd"/>
            <w:r w:rsidRPr="00A2618F">
              <w:rPr>
                <w:color w:val="000000"/>
                <w:sz w:val="20"/>
              </w:rPr>
              <w:t xml:space="preserve"> </w:t>
            </w:r>
            <w:proofErr w:type="spellStart"/>
            <w:r w:rsidRPr="00A2618F">
              <w:rPr>
                <w:color w:val="000000"/>
                <w:sz w:val="20"/>
              </w:rPr>
              <w:t>nghiệp</w:t>
            </w:r>
            <w:proofErr w:type="spellEnd"/>
          </w:p>
        </w:tc>
        <w:tc>
          <w:tcPr>
            <w:tcW w:w="4382" w:type="dxa"/>
            <w:vAlign w:val="center"/>
          </w:tcPr>
          <w:p w14:paraId="5E2A201D" w14:textId="77777777" w:rsidR="00D9622E" w:rsidRPr="00FB6122" w:rsidRDefault="00D9622E" w:rsidP="004B2420">
            <w:pPr>
              <w:rPr>
                <w:sz w:val="20"/>
              </w:rPr>
            </w:pPr>
            <w:proofErr w:type="spellStart"/>
            <w:r w:rsidRPr="00891EC3">
              <w:rPr>
                <w:szCs w:val="24"/>
              </w:rPr>
              <w:t>Cồn</w:t>
            </w:r>
            <w:proofErr w:type="spellEnd"/>
            <w:r w:rsidRPr="00891EC3">
              <w:rPr>
                <w:szCs w:val="24"/>
              </w:rPr>
              <w:t xml:space="preserve"> </w:t>
            </w:r>
            <w:proofErr w:type="spellStart"/>
            <w:r w:rsidRPr="00891EC3">
              <w:rPr>
                <w:szCs w:val="24"/>
              </w:rPr>
              <w:t>công</w:t>
            </w:r>
            <w:proofErr w:type="spellEnd"/>
            <w:r w:rsidRPr="00891EC3">
              <w:rPr>
                <w:szCs w:val="24"/>
              </w:rPr>
              <w:t xml:space="preserve"> </w:t>
            </w:r>
            <w:proofErr w:type="spellStart"/>
            <w:r w:rsidRPr="00891EC3">
              <w:rPr>
                <w:szCs w:val="24"/>
              </w:rPr>
              <w:t>nghiệp</w:t>
            </w:r>
            <w:proofErr w:type="spellEnd"/>
            <w:r w:rsidRPr="00891EC3">
              <w:rPr>
                <w:szCs w:val="24"/>
              </w:rPr>
              <w:t xml:space="preserve"> </w:t>
            </w:r>
            <w:proofErr w:type="spellStart"/>
            <w:r w:rsidRPr="00891EC3">
              <w:rPr>
                <w:szCs w:val="24"/>
              </w:rPr>
              <w:t>sử</w:t>
            </w:r>
            <w:proofErr w:type="spellEnd"/>
            <w:r w:rsidRPr="00891EC3">
              <w:rPr>
                <w:szCs w:val="24"/>
              </w:rPr>
              <w:t xml:space="preserve"> </w:t>
            </w:r>
            <w:proofErr w:type="spellStart"/>
            <w:r w:rsidRPr="00891EC3">
              <w:rPr>
                <w:szCs w:val="24"/>
              </w:rPr>
              <w:t>dụng</w:t>
            </w:r>
            <w:proofErr w:type="spellEnd"/>
            <w:r w:rsidRPr="00891EC3">
              <w:rPr>
                <w:szCs w:val="24"/>
              </w:rPr>
              <w:t xml:space="preserve"> </w:t>
            </w:r>
            <w:proofErr w:type="spellStart"/>
            <w:r w:rsidRPr="00891EC3">
              <w:rPr>
                <w:szCs w:val="24"/>
              </w:rPr>
              <w:t>cho</w:t>
            </w:r>
            <w:proofErr w:type="spellEnd"/>
            <w:r w:rsidRPr="00891EC3">
              <w:rPr>
                <w:szCs w:val="24"/>
              </w:rPr>
              <w:t xml:space="preserve"> in </w:t>
            </w:r>
            <w:proofErr w:type="spellStart"/>
            <w:r w:rsidRPr="00891EC3">
              <w:rPr>
                <w:szCs w:val="24"/>
              </w:rPr>
              <w:t>ấn</w:t>
            </w:r>
            <w:proofErr w:type="spellEnd"/>
            <w:r w:rsidRPr="00891EC3">
              <w:rPr>
                <w:szCs w:val="24"/>
              </w:rPr>
              <w:t xml:space="preserve">, </w:t>
            </w:r>
            <w:proofErr w:type="spellStart"/>
            <w:r w:rsidRPr="00891EC3">
              <w:rPr>
                <w:szCs w:val="24"/>
              </w:rPr>
              <w:t>độ</w:t>
            </w:r>
            <w:proofErr w:type="spellEnd"/>
            <w:r w:rsidRPr="00891EC3">
              <w:rPr>
                <w:szCs w:val="24"/>
              </w:rPr>
              <w:t xml:space="preserve"> </w:t>
            </w:r>
            <w:proofErr w:type="spellStart"/>
            <w:r w:rsidRPr="00891EC3">
              <w:rPr>
                <w:szCs w:val="24"/>
              </w:rPr>
              <w:t>tinh</w:t>
            </w:r>
            <w:proofErr w:type="spellEnd"/>
            <w:r w:rsidRPr="00891EC3">
              <w:rPr>
                <w:szCs w:val="24"/>
              </w:rPr>
              <w:t xml:space="preserve"> </w:t>
            </w:r>
            <w:proofErr w:type="spellStart"/>
            <w:r w:rsidRPr="00891EC3">
              <w:rPr>
                <w:szCs w:val="24"/>
              </w:rPr>
              <w:t>khiết</w:t>
            </w:r>
            <w:proofErr w:type="spellEnd"/>
            <w:r w:rsidRPr="00891EC3">
              <w:rPr>
                <w:szCs w:val="24"/>
              </w:rPr>
              <w:t xml:space="preserve"> ≥ 95%, </w:t>
            </w:r>
            <w:proofErr w:type="spellStart"/>
            <w:r w:rsidRPr="00891EC3">
              <w:rPr>
                <w:szCs w:val="24"/>
              </w:rPr>
              <w:t>không</w:t>
            </w:r>
            <w:proofErr w:type="spellEnd"/>
            <w:r w:rsidRPr="00891EC3">
              <w:rPr>
                <w:szCs w:val="24"/>
              </w:rPr>
              <w:t xml:space="preserve"> </w:t>
            </w:r>
            <w:proofErr w:type="spellStart"/>
            <w:r w:rsidRPr="00891EC3">
              <w:rPr>
                <w:szCs w:val="24"/>
              </w:rPr>
              <w:t>lẫn</w:t>
            </w:r>
            <w:proofErr w:type="spellEnd"/>
            <w:r w:rsidRPr="00891EC3">
              <w:rPr>
                <w:szCs w:val="24"/>
              </w:rPr>
              <w:t xml:space="preserve"> </w:t>
            </w:r>
            <w:proofErr w:type="spellStart"/>
            <w:r w:rsidRPr="00891EC3">
              <w:rPr>
                <w:szCs w:val="24"/>
              </w:rPr>
              <w:t>tạp</w:t>
            </w:r>
            <w:proofErr w:type="spellEnd"/>
            <w:r w:rsidRPr="00891EC3">
              <w:rPr>
                <w:szCs w:val="24"/>
              </w:rPr>
              <w:t xml:space="preserve"> </w:t>
            </w:r>
            <w:proofErr w:type="spellStart"/>
            <w:r w:rsidRPr="00891EC3">
              <w:rPr>
                <w:szCs w:val="24"/>
              </w:rPr>
              <w:t>chất</w:t>
            </w:r>
            <w:proofErr w:type="spellEnd"/>
            <w:r w:rsidRPr="00891EC3">
              <w:rPr>
                <w:szCs w:val="24"/>
              </w:rPr>
              <w:t xml:space="preserve"> </w:t>
            </w:r>
            <w:proofErr w:type="spellStart"/>
            <w:r w:rsidRPr="00891EC3">
              <w:rPr>
                <w:szCs w:val="24"/>
              </w:rPr>
              <w:t>rắn</w:t>
            </w:r>
            <w:proofErr w:type="spellEnd"/>
            <w:r w:rsidRPr="00891EC3">
              <w:rPr>
                <w:szCs w:val="24"/>
              </w:rPr>
              <w:t xml:space="preserve">, </w:t>
            </w:r>
            <w:proofErr w:type="spellStart"/>
            <w:r w:rsidRPr="00891EC3">
              <w:rPr>
                <w:szCs w:val="24"/>
              </w:rPr>
              <w:t>quy</w:t>
            </w:r>
            <w:proofErr w:type="spellEnd"/>
            <w:r w:rsidRPr="00891EC3">
              <w:rPr>
                <w:szCs w:val="24"/>
              </w:rPr>
              <w:t xml:space="preserve"> </w:t>
            </w:r>
            <w:proofErr w:type="spellStart"/>
            <w:r w:rsidRPr="00891EC3">
              <w:rPr>
                <w:szCs w:val="24"/>
              </w:rPr>
              <w:t>cách</w:t>
            </w:r>
            <w:proofErr w:type="spellEnd"/>
            <w:r w:rsidRPr="00891EC3">
              <w:rPr>
                <w:szCs w:val="24"/>
              </w:rPr>
              <w:t xml:space="preserve"> </w:t>
            </w:r>
            <w:proofErr w:type="spellStart"/>
            <w:r w:rsidRPr="00891EC3">
              <w:rPr>
                <w:szCs w:val="24"/>
              </w:rPr>
              <w:t>đóng</w:t>
            </w:r>
            <w:proofErr w:type="spellEnd"/>
            <w:r w:rsidRPr="00891EC3">
              <w:rPr>
                <w:szCs w:val="24"/>
              </w:rPr>
              <w:t xml:space="preserve"> </w:t>
            </w:r>
            <w:proofErr w:type="spellStart"/>
            <w:r w:rsidRPr="00891EC3">
              <w:rPr>
                <w:szCs w:val="24"/>
              </w:rPr>
              <w:t>gói</w:t>
            </w:r>
            <w:proofErr w:type="spellEnd"/>
            <w:r w:rsidRPr="00891EC3">
              <w:rPr>
                <w:szCs w:val="24"/>
              </w:rPr>
              <w:t>: 20lít/can</w:t>
            </w:r>
          </w:p>
        </w:tc>
      </w:tr>
      <w:tr w:rsidR="00D9622E" w:rsidRPr="00FB6122" w14:paraId="06D91642" w14:textId="77777777" w:rsidTr="004B2420">
        <w:trPr>
          <w:jc w:val="center"/>
        </w:trPr>
        <w:tc>
          <w:tcPr>
            <w:tcW w:w="705" w:type="dxa"/>
            <w:vAlign w:val="center"/>
          </w:tcPr>
          <w:p w14:paraId="6B0B69E9" w14:textId="77777777" w:rsidR="00D9622E" w:rsidRPr="00FB6122" w:rsidRDefault="00D9622E" w:rsidP="004B2420">
            <w:pPr>
              <w:jc w:val="center"/>
              <w:rPr>
                <w:sz w:val="20"/>
              </w:rPr>
            </w:pPr>
            <w:r w:rsidRPr="00FB6122">
              <w:rPr>
                <w:sz w:val="20"/>
              </w:rPr>
              <w:t>19</w:t>
            </w:r>
          </w:p>
        </w:tc>
        <w:tc>
          <w:tcPr>
            <w:tcW w:w="3997" w:type="dxa"/>
            <w:vAlign w:val="center"/>
          </w:tcPr>
          <w:p w14:paraId="2FEAF3C0" w14:textId="77777777" w:rsidR="00D9622E" w:rsidRPr="00FB6122" w:rsidRDefault="00D9622E" w:rsidP="004B2420">
            <w:pPr>
              <w:rPr>
                <w:sz w:val="20"/>
              </w:rPr>
            </w:pPr>
            <w:proofErr w:type="spellStart"/>
            <w:r w:rsidRPr="00A2618F">
              <w:rPr>
                <w:color w:val="000000"/>
                <w:sz w:val="20"/>
              </w:rPr>
              <w:t>Kẽm</w:t>
            </w:r>
            <w:proofErr w:type="spellEnd"/>
            <w:r w:rsidRPr="00A2618F">
              <w:rPr>
                <w:color w:val="000000"/>
                <w:sz w:val="20"/>
              </w:rPr>
              <w:t xml:space="preserve"> 800x1030x0,3mm</w:t>
            </w:r>
          </w:p>
        </w:tc>
        <w:tc>
          <w:tcPr>
            <w:tcW w:w="4382" w:type="dxa"/>
            <w:vAlign w:val="center"/>
          </w:tcPr>
          <w:p w14:paraId="6395DA00" w14:textId="77777777" w:rsidR="00D9622E" w:rsidRPr="00FB6122" w:rsidRDefault="00D9622E" w:rsidP="004B2420">
            <w:pPr>
              <w:rPr>
                <w:sz w:val="20"/>
              </w:rPr>
            </w:pPr>
            <w:proofErr w:type="spellStart"/>
            <w:r w:rsidRPr="00891EC3">
              <w:rPr>
                <w:szCs w:val="24"/>
              </w:rPr>
              <w:t>Bản</w:t>
            </w:r>
            <w:proofErr w:type="spellEnd"/>
            <w:r w:rsidRPr="00891EC3">
              <w:rPr>
                <w:szCs w:val="24"/>
              </w:rPr>
              <w:t xml:space="preserve"> </w:t>
            </w:r>
            <w:proofErr w:type="spellStart"/>
            <w:r w:rsidRPr="00891EC3">
              <w:rPr>
                <w:szCs w:val="24"/>
              </w:rPr>
              <w:t>kẽm</w:t>
            </w:r>
            <w:proofErr w:type="spellEnd"/>
            <w:r w:rsidRPr="00891EC3">
              <w:rPr>
                <w:szCs w:val="24"/>
              </w:rPr>
              <w:t xml:space="preserve"> in offset </w:t>
            </w:r>
            <w:proofErr w:type="spellStart"/>
            <w:r w:rsidRPr="00891EC3">
              <w:rPr>
                <w:szCs w:val="24"/>
              </w:rPr>
              <w:t>kích</w:t>
            </w:r>
            <w:proofErr w:type="spellEnd"/>
            <w:r w:rsidRPr="00891EC3">
              <w:rPr>
                <w:szCs w:val="24"/>
              </w:rPr>
              <w:t xml:space="preserve"> </w:t>
            </w:r>
            <w:proofErr w:type="spellStart"/>
            <w:r w:rsidRPr="00891EC3">
              <w:rPr>
                <w:szCs w:val="24"/>
              </w:rPr>
              <w:t>thước</w:t>
            </w:r>
            <w:proofErr w:type="spellEnd"/>
            <w:r w:rsidRPr="00891EC3">
              <w:rPr>
                <w:szCs w:val="24"/>
              </w:rPr>
              <w:t xml:space="preserve"> 800×1030×0,30 mm ± 0,02 mm, </w:t>
            </w:r>
            <w:proofErr w:type="spellStart"/>
            <w:r w:rsidRPr="00891EC3">
              <w:rPr>
                <w:szCs w:val="24"/>
              </w:rPr>
              <w:t>bề</w:t>
            </w:r>
            <w:proofErr w:type="spellEnd"/>
            <w:r w:rsidRPr="00891EC3">
              <w:rPr>
                <w:szCs w:val="24"/>
              </w:rPr>
              <w:t xml:space="preserve"> </w:t>
            </w:r>
            <w:proofErr w:type="spellStart"/>
            <w:r w:rsidRPr="00891EC3">
              <w:rPr>
                <w:szCs w:val="24"/>
              </w:rPr>
              <w:t>mặt</w:t>
            </w:r>
            <w:proofErr w:type="spellEnd"/>
            <w:r w:rsidRPr="00891EC3">
              <w:rPr>
                <w:szCs w:val="24"/>
              </w:rPr>
              <w:t xml:space="preserve"> </w:t>
            </w:r>
            <w:proofErr w:type="spellStart"/>
            <w:r w:rsidRPr="00891EC3">
              <w:rPr>
                <w:szCs w:val="24"/>
              </w:rPr>
              <w:t>phủ</w:t>
            </w:r>
            <w:proofErr w:type="spellEnd"/>
            <w:r w:rsidRPr="00891EC3">
              <w:rPr>
                <w:szCs w:val="24"/>
              </w:rPr>
              <w:t xml:space="preserve"> </w:t>
            </w:r>
            <w:proofErr w:type="spellStart"/>
            <w:r w:rsidRPr="00891EC3">
              <w:rPr>
                <w:szCs w:val="24"/>
              </w:rPr>
              <w:t>nhạy</w:t>
            </w:r>
            <w:proofErr w:type="spellEnd"/>
            <w:r w:rsidRPr="00891EC3">
              <w:rPr>
                <w:szCs w:val="24"/>
              </w:rPr>
              <w:t xml:space="preserve"> </w:t>
            </w:r>
            <w:proofErr w:type="spellStart"/>
            <w:r w:rsidRPr="00891EC3">
              <w:rPr>
                <w:szCs w:val="24"/>
              </w:rPr>
              <w:t>sáng</w:t>
            </w:r>
            <w:proofErr w:type="spellEnd"/>
            <w:r w:rsidRPr="00891EC3">
              <w:rPr>
                <w:szCs w:val="24"/>
              </w:rPr>
              <w:t xml:space="preserve"> </w:t>
            </w:r>
            <w:proofErr w:type="spellStart"/>
            <w:r w:rsidRPr="00891EC3">
              <w:rPr>
                <w:szCs w:val="24"/>
              </w:rPr>
              <w:t>đều</w:t>
            </w:r>
            <w:proofErr w:type="spellEnd"/>
            <w:r w:rsidRPr="00891EC3">
              <w:rPr>
                <w:szCs w:val="24"/>
              </w:rPr>
              <w:t xml:space="preserve">, </w:t>
            </w:r>
            <w:proofErr w:type="spellStart"/>
            <w:r w:rsidRPr="00891EC3">
              <w:rPr>
                <w:szCs w:val="24"/>
              </w:rPr>
              <w:t>độ</w:t>
            </w:r>
            <w:proofErr w:type="spellEnd"/>
            <w:r w:rsidRPr="00891EC3">
              <w:rPr>
                <w:szCs w:val="24"/>
              </w:rPr>
              <w:t xml:space="preserve"> </w:t>
            </w:r>
            <w:proofErr w:type="spellStart"/>
            <w:r w:rsidRPr="00891EC3">
              <w:rPr>
                <w:szCs w:val="24"/>
              </w:rPr>
              <w:t>bền</w:t>
            </w:r>
            <w:proofErr w:type="spellEnd"/>
            <w:r w:rsidRPr="00891EC3">
              <w:rPr>
                <w:szCs w:val="24"/>
              </w:rPr>
              <w:t xml:space="preserve"> in </w:t>
            </w:r>
            <w:proofErr w:type="spellStart"/>
            <w:r w:rsidRPr="00891EC3">
              <w:rPr>
                <w:szCs w:val="24"/>
              </w:rPr>
              <w:t>tối</w:t>
            </w:r>
            <w:proofErr w:type="spellEnd"/>
            <w:r w:rsidRPr="00891EC3">
              <w:rPr>
                <w:szCs w:val="24"/>
              </w:rPr>
              <w:t xml:space="preserve"> </w:t>
            </w:r>
            <w:proofErr w:type="spellStart"/>
            <w:r w:rsidRPr="00891EC3">
              <w:rPr>
                <w:szCs w:val="24"/>
              </w:rPr>
              <w:t>thiểu</w:t>
            </w:r>
            <w:proofErr w:type="spellEnd"/>
            <w:r w:rsidRPr="00891EC3">
              <w:rPr>
                <w:szCs w:val="24"/>
              </w:rPr>
              <w:t xml:space="preserve"> 50.000 </w:t>
            </w:r>
            <w:proofErr w:type="spellStart"/>
            <w:r w:rsidRPr="00891EC3">
              <w:rPr>
                <w:szCs w:val="24"/>
              </w:rPr>
              <w:t>tờ</w:t>
            </w:r>
            <w:proofErr w:type="spellEnd"/>
            <w:r w:rsidRPr="00891EC3">
              <w:rPr>
                <w:szCs w:val="24"/>
              </w:rPr>
              <w:t>/</w:t>
            </w:r>
            <w:proofErr w:type="spellStart"/>
            <w:r w:rsidRPr="00891EC3">
              <w:rPr>
                <w:szCs w:val="24"/>
              </w:rPr>
              <w:t>lần</w:t>
            </w:r>
            <w:proofErr w:type="spellEnd"/>
            <w:r w:rsidRPr="00891EC3">
              <w:rPr>
                <w:szCs w:val="24"/>
              </w:rPr>
              <w:t xml:space="preserve"> </w:t>
            </w:r>
            <w:proofErr w:type="spellStart"/>
            <w:r w:rsidRPr="00891EC3">
              <w:rPr>
                <w:szCs w:val="24"/>
              </w:rPr>
              <w:t>kẹp</w:t>
            </w:r>
            <w:proofErr w:type="spellEnd"/>
            <w:r w:rsidRPr="00891EC3">
              <w:rPr>
                <w:szCs w:val="24"/>
              </w:rPr>
              <w:t xml:space="preserve"> </w:t>
            </w:r>
            <w:proofErr w:type="spellStart"/>
            <w:r w:rsidRPr="00891EC3">
              <w:rPr>
                <w:szCs w:val="24"/>
              </w:rPr>
              <w:t>trong</w:t>
            </w:r>
            <w:proofErr w:type="spellEnd"/>
            <w:r w:rsidRPr="00891EC3">
              <w:rPr>
                <w:szCs w:val="24"/>
              </w:rPr>
              <w:t xml:space="preserve"> </w:t>
            </w:r>
            <w:proofErr w:type="spellStart"/>
            <w:r w:rsidRPr="00891EC3">
              <w:rPr>
                <w:szCs w:val="24"/>
              </w:rPr>
              <w:t>điều</w:t>
            </w:r>
            <w:proofErr w:type="spellEnd"/>
            <w:r w:rsidRPr="00891EC3">
              <w:rPr>
                <w:szCs w:val="24"/>
              </w:rPr>
              <w:t xml:space="preserve"> </w:t>
            </w:r>
            <w:proofErr w:type="spellStart"/>
            <w:r w:rsidRPr="00891EC3">
              <w:rPr>
                <w:szCs w:val="24"/>
              </w:rPr>
              <w:t>kiện</w:t>
            </w:r>
            <w:proofErr w:type="spellEnd"/>
            <w:r w:rsidRPr="00891EC3">
              <w:rPr>
                <w:szCs w:val="24"/>
              </w:rPr>
              <w:t xml:space="preserve"> in </w:t>
            </w:r>
            <w:proofErr w:type="spellStart"/>
            <w:r w:rsidRPr="00891EC3">
              <w:rPr>
                <w:szCs w:val="24"/>
              </w:rPr>
              <w:t>bình</w:t>
            </w:r>
            <w:proofErr w:type="spellEnd"/>
            <w:r w:rsidRPr="00891EC3">
              <w:rPr>
                <w:szCs w:val="24"/>
              </w:rPr>
              <w:t xml:space="preserve"> </w:t>
            </w:r>
            <w:proofErr w:type="spellStart"/>
            <w:r w:rsidRPr="00891EC3">
              <w:rPr>
                <w:szCs w:val="24"/>
              </w:rPr>
              <w:t>thường</w:t>
            </w:r>
            <w:proofErr w:type="spellEnd"/>
            <w:r w:rsidRPr="00891EC3">
              <w:rPr>
                <w:szCs w:val="24"/>
              </w:rPr>
              <w:t>.</w:t>
            </w:r>
          </w:p>
        </w:tc>
      </w:tr>
      <w:tr w:rsidR="00D9622E" w:rsidRPr="00FB6122" w14:paraId="32FF6A84" w14:textId="77777777" w:rsidTr="004B2420">
        <w:trPr>
          <w:jc w:val="center"/>
        </w:trPr>
        <w:tc>
          <w:tcPr>
            <w:tcW w:w="705" w:type="dxa"/>
            <w:vAlign w:val="center"/>
          </w:tcPr>
          <w:p w14:paraId="513796CD" w14:textId="77777777" w:rsidR="00D9622E" w:rsidRPr="00FB6122" w:rsidRDefault="00D9622E" w:rsidP="004B2420">
            <w:pPr>
              <w:jc w:val="center"/>
              <w:rPr>
                <w:sz w:val="20"/>
              </w:rPr>
            </w:pPr>
            <w:r w:rsidRPr="00FB6122">
              <w:rPr>
                <w:sz w:val="20"/>
              </w:rPr>
              <w:t>20</w:t>
            </w:r>
          </w:p>
        </w:tc>
        <w:tc>
          <w:tcPr>
            <w:tcW w:w="3997" w:type="dxa"/>
            <w:vAlign w:val="center"/>
          </w:tcPr>
          <w:p w14:paraId="5CA1127C" w14:textId="77777777" w:rsidR="00D9622E" w:rsidRPr="00FB6122" w:rsidRDefault="00D9622E" w:rsidP="004B2420">
            <w:pPr>
              <w:rPr>
                <w:sz w:val="20"/>
              </w:rPr>
            </w:pPr>
            <w:proofErr w:type="spellStart"/>
            <w:r w:rsidRPr="00A2618F">
              <w:rPr>
                <w:color w:val="000000"/>
                <w:sz w:val="20"/>
              </w:rPr>
              <w:t>Màng</w:t>
            </w:r>
            <w:proofErr w:type="spellEnd"/>
            <w:r w:rsidRPr="00A2618F">
              <w:rPr>
                <w:color w:val="000000"/>
                <w:sz w:val="20"/>
              </w:rPr>
              <w:t xml:space="preserve"> </w:t>
            </w:r>
            <w:proofErr w:type="spellStart"/>
            <w:r w:rsidRPr="00A2618F">
              <w:rPr>
                <w:color w:val="000000"/>
                <w:sz w:val="20"/>
              </w:rPr>
              <w:t>cán</w:t>
            </w:r>
            <w:proofErr w:type="spellEnd"/>
            <w:r w:rsidRPr="00A2618F">
              <w:rPr>
                <w:color w:val="000000"/>
                <w:sz w:val="20"/>
              </w:rPr>
              <w:t xml:space="preserve"> </w:t>
            </w:r>
            <w:proofErr w:type="spellStart"/>
            <w:r w:rsidRPr="00A2618F">
              <w:rPr>
                <w:color w:val="000000"/>
                <w:sz w:val="20"/>
              </w:rPr>
              <w:t>nhiệt</w:t>
            </w:r>
            <w:proofErr w:type="spellEnd"/>
            <w:r w:rsidRPr="00A2618F">
              <w:rPr>
                <w:color w:val="000000"/>
                <w:sz w:val="20"/>
              </w:rPr>
              <w:t xml:space="preserve"> 17mic </w:t>
            </w:r>
          </w:p>
        </w:tc>
        <w:tc>
          <w:tcPr>
            <w:tcW w:w="4382" w:type="dxa"/>
            <w:vAlign w:val="center"/>
          </w:tcPr>
          <w:p w14:paraId="2A4EFAFC" w14:textId="77777777" w:rsidR="00D9622E" w:rsidRPr="00FB6122" w:rsidRDefault="00D9622E" w:rsidP="004B2420">
            <w:pPr>
              <w:rPr>
                <w:sz w:val="20"/>
              </w:rPr>
            </w:pPr>
            <w:proofErr w:type="spellStart"/>
            <w:r w:rsidRPr="00891EC3">
              <w:rPr>
                <w:spacing w:val="-4"/>
                <w:szCs w:val="24"/>
              </w:rPr>
              <w:t>Màng</w:t>
            </w:r>
            <w:proofErr w:type="spellEnd"/>
            <w:r w:rsidRPr="00891EC3">
              <w:rPr>
                <w:spacing w:val="-4"/>
                <w:szCs w:val="24"/>
              </w:rPr>
              <w:t xml:space="preserve"> </w:t>
            </w:r>
            <w:proofErr w:type="spellStart"/>
            <w:r w:rsidRPr="00891EC3">
              <w:rPr>
                <w:spacing w:val="-4"/>
                <w:szCs w:val="24"/>
              </w:rPr>
              <w:t>cán</w:t>
            </w:r>
            <w:proofErr w:type="spellEnd"/>
            <w:r w:rsidRPr="00891EC3">
              <w:rPr>
                <w:spacing w:val="-4"/>
                <w:szCs w:val="24"/>
              </w:rPr>
              <w:t xml:space="preserve"> </w:t>
            </w:r>
            <w:proofErr w:type="spellStart"/>
            <w:r w:rsidRPr="00891EC3">
              <w:rPr>
                <w:spacing w:val="-4"/>
                <w:szCs w:val="24"/>
              </w:rPr>
              <w:t>nhiệt</w:t>
            </w:r>
            <w:proofErr w:type="spellEnd"/>
            <w:r w:rsidRPr="00891EC3">
              <w:rPr>
                <w:spacing w:val="-4"/>
                <w:szCs w:val="24"/>
              </w:rPr>
              <w:t xml:space="preserve"> BOPP/PP </w:t>
            </w:r>
            <w:proofErr w:type="spellStart"/>
            <w:r w:rsidRPr="00891EC3">
              <w:rPr>
                <w:spacing w:val="-4"/>
                <w:szCs w:val="24"/>
              </w:rPr>
              <w:t>dày</w:t>
            </w:r>
            <w:proofErr w:type="spellEnd"/>
            <w:r w:rsidRPr="00891EC3">
              <w:rPr>
                <w:spacing w:val="-4"/>
                <w:szCs w:val="24"/>
              </w:rPr>
              <w:t xml:space="preserve"> 17 µm ± 5%, </w:t>
            </w:r>
            <w:proofErr w:type="spellStart"/>
            <w:r w:rsidRPr="00891EC3">
              <w:rPr>
                <w:spacing w:val="-4"/>
                <w:szCs w:val="24"/>
              </w:rPr>
              <w:t>mặt</w:t>
            </w:r>
            <w:proofErr w:type="spellEnd"/>
            <w:r w:rsidRPr="00891EC3">
              <w:rPr>
                <w:spacing w:val="-4"/>
                <w:szCs w:val="24"/>
              </w:rPr>
              <w:t xml:space="preserve"> </w:t>
            </w:r>
            <w:proofErr w:type="spellStart"/>
            <w:r w:rsidRPr="00891EC3">
              <w:rPr>
                <w:spacing w:val="-4"/>
                <w:szCs w:val="24"/>
              </w:rPr>
              <w:t>keo</w:t>
            </w:r>
            <w:proofErr w:type="spellEnd"/>
            <w:r w:rsidRPr="00891EC3">
              <w:rPr>
                <w:spacing w:val="-4"/>
                <w:szCs w:val="24"/>
              </w:rPr>
              <w:t xml:space="preserve"> </w:t>
            </w:r>
            <w:proofErr w:type="spellStart"/>
            <w:r w:rsidRPr="00891EC3">
              <w:rPr>
                <w:spacing w:val="-4"/>
                <w:szCs w:val="24"/>
              </w:rPr>
              <w:t>bám</w:t>
            </w:r>
            <w:proofErr w:type="spellEnd"/>
            <w:r w:rsidRPr="00891EC3">
              <w:rPr>
                <w:spacing w:val="-4"/>
                <w:szCs w:val="24"/>
              </w:rPr>
              <w:t xml:space="preserve"> </w:t>
            </w:r>
            <w:proofErr w:type="spellStart"/>
            <w:r w:rsidRPr="00891EC3">
              <w:rPr>
                <w:spacing w:val="-4"/>
                <w:szCs w:val="24"/>
              </w:rPr>
              <w:t>tốt</w:t>
            </w:r>
            <w:proofErr w:type="spellEnd"/>
            <w:r w:rsidRPr="00891EC3">
              <w:rPr>
                <w:spacing w:val="-4"/>
                <w:szCs w:val="24"/>
              </w:rPr>
              <w:t xml:space="preserve"> </w:t>
            </w:r>
            <w:proofErr w:type="spellStart"/>
            <w:r w:rsidRPr="00891EC3">
              <w:rPr>
                <w:spacing w:val="-4"/>
                <w:szCs w:val="24"/>
              </w:rPr>
              <w:t>với</w:t>
            </w:r>
            <w:proofErr w:type="spellEnd"/>
            <w:r w:rsidRPr="00891EC3">
              <w:rPr>
                <w:spacing w:val="-4"/>
                <w:szCs w:val="24"/>
              </w:rPr>
              <w:t xml:space="preserve"> </w:t>
            </w:r>
            <w:proofErr w:type="spellStart"/>
            <w:r w:rsidRPr="00891EC3">
              <w:rPr>
                <w:spacing w:val="-4"/>
                <w:szCs w:val="24"/>
              </w:rPr>
              <w:t>bề</w:t>
            </w:r>
            <w:proofErr w:type="spellEnd"/>
            <w:r w:rsidRPr="00891EC3">
              <w:rPr>
                <w:spacing w:val="-4"/>
                <w:szCs w:val="24"/>
              </w:rPr>
              <w:t xml:space="preserve"> </w:t>
            </w:r>
            <w:proofErr w:type="spellStart"/>
            <w:r w:rsidRPr="00891EC3">
              <w:rPr>
                <w:spacing w:val="-4"/>
                <w:szCs w:val="24"/>
              </w:rPr>
              <w:t>mặt</w:t>
            </w:r>
            <w:proofErr w:type="spellEnd"/>
            <w:r w:rsidRPr="00891EC3">
              <w:rPr>
                <w:spacing w:val="-4"/>
                <w:szCs w:val="24"/>
              </w:rPr>
              <w:t xml:space="preserve"> in offset, </w:t>
            </w:r>
            <w:proofErr w:type="spellStart"/>
            <w:r w:rsidRPr="00891EC3">
              <w:rPr>
                <w:spacing w:val="-4"/>
                <w:szCs w:val="24"/>
              </w:rPr>
              <w:t>không</w:t>
            </w:r>
            <w:proofErr w:type="spellEnd"/>
            <w:r w:rsidRPr="00891EC3">
              <w:rPr>
                <w:spacing w:val="-4"/>
                <w:szCs w:val="24"/>
              </w:rPr>
              <w:t xml:space="preserve"> bong </w:t>
            </w:r>
            <w:proofErr w:type="spellStart"/>
            <w:r w:rsidRPr="00891EC3">
              <w:rPr>
                <w:spacing w:val="-4"/>
                <w:szCs w:val="24"/>
              </w:rPr>
              <w:t>mép</w:t>
            </w:r>
            <w:proofErr w:type="spellEnd"/>
            <w:r w:rsidRPr="00891EC3">
              <w:rPr>
                <w:spacing w:val="-4"/>
                <w:szCs w:val="24"/>
              </w:rPr>
              <w:t xml:space="preserve">, </w:t>
            </w:r>
            <w:proofErr w:type="spellStart"/>
            <w:r w:rsidRPr="00891EC3">
              <w:rPr>
                <w:spacing w:val="-4"/>
                <w:szCs w:val="24"/>
              </w:rPr>
              <w:t>không</w:t>
            </w:r>
            <w:proofErr w:type="spellEnd"/>
            <w:r w:rsidRPr="00891EC3">
              <w:rPr>
                <w:spacing w:val="-4"/>
                <w:szCs w:val="24"/>
              </w:rPr>
              <w:t xml:space="preserve"> </w:t>
            </w:r>
            <w:proofErr w:type="spellStart"/>
            <w:r w:rsidRPr="00891EC3">
              <w:rPr>
                <w:spacing w:val="-4"/>
                <w:szCs w:val="24"/>
              </w:rPr>
              <w:t>nhăn</w:t>
            </w:r>
            <w:proofErr w:type="spellEnd"/>
            <w:r w:rsidRPr="00891EC3">
              <w:rPr>
                <w:spacing w:val="-4"/>
                <w:szCs w:val="24"/>
              </w:rPr>
              <w:t xml:space="preserve"> </w:t>
            </w:r>
            <w:proofErr w:type="spellStart"/>
            <w:r w:rsidRPr="00891EC3">
              <w:rPr>
                <w:spacing w:val="-4"/>
                <w:szCs w:val="24"/>
              </w:rPr>
              <w:t>sau</w:t>
            </w:r>
            <w:proofErr w:type="spellEnd"/>
            <w:r w:rsidRPr="00891EC3">
              <w:rPr>
                <w:spacing w:val="-4"/>
                <w:szCs w:val="24"/>
              </w:rPr>
              <w:t xml:space="preserve"> </w:t>
            </w:r>
            <w:proofErr w:type="spellStart"/>
            <w:r w:rsidRPr="00891EC3">
              <w:rPr>
                <w:spacing w:val="-4"/>
                <w:szCs w:val="24"/>
              </w:rPr>
              <w:t>cán</w:t>
            </w:r>
            <w:proofErr w:type="spellEnd"/>
            <w:r w:rsidRPr="00891EC3">
              <w:rPr>
                <w:spacing w:val="-4"/>
                <w:szCs w:val="24"/>
              </w:rPr>
              <w:t xml:space="preserve">, </w:t>
            </w:r>
            <w:proofErr w:type="spellStart"/>
            <w:r w:rsidRPr="00891EC3">
              <w:rPr>
                <w:spacing w:val="-4"/>
                <w:szCs w:val="24"/>
              </w:rPr>
              <w:t>phù</w:t>
            </w:r>
            <w:proofErr w:type="spellEnd"/>
            <w:r w:rsidRPr="00891EC3">
              <w:rPr>
                <w:spacing w:val="-4"/>
                <w:szCs w:val="24"/>
              </w:rPr>
              <w:t xml:space="preserve"> </w:t>
            </w:r>
            <w:proofErr w:type="spellStart"/>
            <w:r w:rsidRPr="00891EC3">
              <w:rPr>
                <w:spacing w:val="-4"/>
                <w:szCs w:val="24"/>
              </w:rPr>
              <w:t>hợp</w:t>
            </w:r>
            <w:proofErr w:type="spellEnd"/>
            <w:r w:rsidRPr="00891EC3">
              <w:rPr>
                <w:spacing w:val="-4"/>
                <w:szCs w:val="24"/>
              </w:rPr>
              <w:t xml:space="preserve"> </w:t>
            </w:r>
            <w:proofErr w:type="spellStart"/>
            <w:r w:rsidRPr="00891EC3">
              <w:rPr>
                <w:spacing w:val="-4"/>
                <w:szCs w:val="24"/>
              </w:rPr>
              <w:t>nhiệt</w:t>
            </w:r>
            <w:proofErr w:type="spellEnd"/>
            <w:r w:rsidRPr="00891EC3">
              <w:rPr>
                <w:spacing w:val="-4"/>
                <w:szCs w:val="24"/>
              </w:rPr>
              <w:t xml:space="preserve"> </w:t>
            </w:r>
            <w:proofErr w:type="spellStart"/>
            <w:r w:rsidRPr="00891EC3">
              <w:rPr>
                <w:spacing w:val="-4"/>
                <w:szCs w:val="24"/>
              </w:rPr>
              <w:t>độ</w:t>
            </w:r>
            <w:proofErr w:type="spellEnd"/>
            <w:r w:rsidRPr="00891EC3">
              <w:rPr>
                <w:spacing w:val="-4"/>
                <w:szCs w:val="24"/>
              </w:rPr>
              <w:t xml:space="preserve"> </w:t>
            </w:r>
            <w:proofErr w:type="spellStart"/>
            <w:r w:rsidRPr="00891EC3">
              <w:rPr>
                <w:spacing w:val="-4"/>
                <w:szCs w:val="24"/>
              </w:rPr>
              <w:t>cán</w:t>
            </w:r>
            <w:proofErr w:type="spellEnd"/>
            <w:r w:rsidRPr="00891EC3">
              <w:rPr>
                <w:spacing w:val="-4"/>
                <w:szCs w:val="24"/>
              </w:rPr>
              <w:t xml:space="preserve"> 95–120°C. </w:t>
            </w:r>
            <w:proofErr w:type="spellStart"/>
            <w:r w:rsidRPr="00891EC3">
              <w:rPr>
                <w:spacing w:val="-4"/>
                <w:szCs w:val="24"/>
              </w:rPr>
              <w:t>Khổ</w:t>
            </w:r>
            <w:proofErr w:type="spellEnd"/>
            <w:r w:rsidRPr="00891EC3">
              <w:rPr>
                <w:spacing w:val="-4"/>
                <w:szCs w:val="24"/>
              </w:rPr>
              <w:t xml:space="preserve"> </w:t>
            </w:r>
            <w:proofErr w:type="spellStart"/>
            <w:r w:rsidRPr="00891EC3">
              <w:rPr>
                <w:spacing w:val="-4"/>
                <w:szCs w:val="24"/>
              </w:rPr>
              <w:t>màng</w:t>
            </w:r>
            <w:proofErr w:type="spellEnd"/>
            <w:r w:rsidRPr="00891EC3">
              <w:rPr>
                <w:spacing w:val="-4"/>
                <w:szCs w:val="24"/>
              </w:rPr>
              <w:t xml:space="preserve"> 39cm</w:t>
            </w:r>
          </w:p>
        </w:tc>
      </w:tr>
      <w:tr w:rsidR="00D9622E" w:rsidRPr="00FB6122" w14:paraId="1FF8AA9D" w14:textId="77777777" w:rsidTr="004B2420">
        <w:trPr>
          <w:jc w:val="center"/>
        </w:trPr>
        <w:tc>
          <w:tcPr>
            <w:tcW w:w="705" w:type="dxa"/>
            <w:vAlign w:val="center"/>
          </w:tcPr>
          <w:p w14:paraId="0BA6230C" w14:textId="77777777" w:rsidR="00D9622E" w:rsidRPr="00FB6122" w:rsidRDefault="00D9622E" w:rsidP="004B2420">
            <w:pPr>
              <w:jc w:val="center"/>
              <w:rPr>
                <w:sz w:val="20"/>
              </w:rPr>
            </w:pPr>
            <w:r w:rsidRPr="00FB6122">
              <w:rPr>
                <w:sz w:val="20"/>
              </w:rPr>
              <w:t>21</w:t>
            </w:r>
          </w:p>
        </w:tc>
        <w:tc>
          <w:tcPr>
            <w:tcW w:w="3997" w:type="dxa"/>
            <w:vAlign w:val="center"/>
          </w:tcPr>
          <w:p w14:paraId="7F9B35B5" w14:textId="77777777" w:rsidR="00D9622E" w:rsidRPr="00FB6122" w:rsidRDefault="00D9622E" w:rsidP="004B2420">
            <w:pPr>
              <w:rPr>
                <w:sz w:val="20"/>
              </w:rPr>
            </w:pPr>
            <w:r w:rsidRPr="00A2618F">
              <w:rPr>
                <w:color w:val="000000"/>
                <w:sz w:val="20"/>
              </w:rPr>
              <w:t xml:space="preserve">Ghim </w:t>
            </w:r>
            <w:proofErr w:type="spellStart"/>
            <w:r w:rsidRPr="00A2618F">
              <w:rPr>
                <w:color w:val="000000"/>
                <w:sz w:val="20"/>
              </w:rPr>
              <w:t>đóng</w:t>
            </w:r>
            <w:proofErr w:type="spellEnd"/>
            <w:r w:rsidRPr="00A2618F">
              <w:rPr>
                <w:color w:val="000000"/>
                <w:sz w:val="20"/>
              </w:rPr>
              <w:t xml:space="preserve"> </w:t>
            </w:r>
            <w:proofErr w:type="spellStart"/>
            <w:r w:rsidRPr="00A2618F">
              <w:rPr>
                <w:color w:val="000000"/>
                <w:sz w:val="20"/>
              </w:rPr>
              <w:t>sách</w:t>
            </w:r>
            <w:proofErr w:type="spellEnd"/>
            <w:r w:rsidRPr="00A2618F">
              <w:rPr>
                <w:color w:val="000000"/>
                <w:sz w:val="20"/>
              </w:rPr>
              <w:t xml:space="preserve"> 0,5mm</w:t>
            </w:r>
          </w:p>
        </w:tc>
        <w:tc>
          <w:tcPr>
            <w:tcW w:w="4382" w:type="dxa"/>
            <w:vAlign w:val="center"/>
          </w:tcPr>
          <w:p w14:paraId="0068635C" w14:textId="77777777" w:rsidR="00D9622E" w:rsidRPr="00527388" w:rsidRDefault="00D9622E" w:rsidP="004B2420">
            <w:pPr>
              <w:shd w:val="clear" w:color="auto" w:fill="FFFFFF"/>
              <w:jc w:val="left"/>
              <w:rPr>
                <w:rFonts w:asciiTheme="majorHAnsi" w:hAnsiTheme="majorHAnsi" w:cstheme="majorHAnsi"/>
              </w:rPr>
            </w:pPr>
            <w:proofErr w:type="spellStart"/>
            <w:r w:rsidRPr="00527388">
              <w:rPr>
                <w:rFonts w:asciiTheme="majorHAnsi" w:hAnsiTheme="majorHAnsi" w:cstheme="majorHAnsi"/>
              </w:rPr>
              <w:t>Kích</w:t>
            </w:r>
            <w:proofErr w:type="spellEnd"/>
            <w:r w:rsidRPr="00527388">
              <w:rPr>
                <w:rFonts w:asciiTheme="majorHAnsi" w:hAnsiTheme="majorHAnsi" w:cstheme="majorHAnsi"/>
              </w:rPr>
              <w:t xml:space="preserve"> </w:t>
            </w:r>
            <w:proofErr w:type="spellStart"/>
            <w:r w:rsidRPr="00527388">
              <w:rPr>
                <w:rFonts w:asciiTheme="majorHAnsi" w:hAnsiTheme="majorHAnsi" w:cstheme="majorHAnsi"/>
              </w:rPr>
              <w:t>cỡ</w:t>
            </w:r>
            <w:proofErr w:type="spellEnd"/>
            <w:r w:rsidRPr="00527388">
              <w:rPr>
                <w:rFonts w:asciiTheme="majorHAnsi" w:hAnsiTheme="majorHAnsi" w:cstheme="majorHAnsi"/>
              </w:rPr>
              <w:t xml:space="preserve"> </w:t>
            </w:r>
            <w:proofErr w:type="spellStart"/>
            <w:r w:rsidRPr="00527388">
              <w:rPr>
                <w:rFonts w:asciiTheme="majorHAnsi" w:hAnsiTheme="majorHAnsi" w:cstheme="majorHAnsi"/>
              </w:rPr>
              <w:t>dây</w:t>
            </w:r>
            <w:proofErr w:type="spellEnd"/>
            <w:r w:rsidRPr="00527388">
              <w:rPr>
                <w:rFonts w:asciiTheme="majorHAnsi" w:hAnsiTheme="majorHAnsi" w:cstheme="majorHAnsi"/>
              </w:rPr>
              <w:t xml:space="preserve"> </w:t>
            </w:r>
            <w:proofErr w:type="spellStart"/>
            <w:r w:rsidRPr="00527388">
              <w:rPr>
                <w:rFonts w:asciiTheme="majorHAnsi" w:hAnsiTheme="majorHAnsi" w:cstheme="majorHAnsi"/>
              </w:rPr>
              <w:t>ghim</w:t>
            </w:r>
            <w:proofErr w:type="spellEnd"/>
            <w:r w:rsidRPr="00527388">
              <w:rPr>
                <w:rFonts w:asciiTheme="majorHAnsi" w:hAnsiTheme="majorHAnsi" w:cstheme="majorHAnsi"/>
              </w:rPr>
              <w:t>: 0,5 mm</w:t>
            </w:r>
            <w:r>
              <w:rPr>
                <w:rFonts w:asciiTheme="majorHAnsi" w:hAnsiTheme="majorHAnsi" w:cstheme="majorHAnsi"/>
              </w:rPr>
              <w:t xml:space="preserve">; </w:t>
            </w:r>
            <w:proofErr w:type="spellStart"/>
            <w:r w:rsidRPr="00527388">
              <w:rPr>
                <w:rFonts w:asciiTheme="majorHAnsi" w:hAnsiTheme="majorHAnsi" w:cstheme="majorHAnsi"/>
              </w:rPr>
              <w:t>Đóng</w:t>
            </w:r>
            <w:proofErr w:type="spellEnd"/>
            <w:r w:rsidRPr="00527388">
              <w:rPr>
                <w:rFonts w:asciiTheme="majorHAnsi" w:hAnsiTheme="majorHAnsi" w:cstheme="majorHAnsi"/>
              </w:rPr>
              <w:t xml:space="preserve"> </w:t>
            </w:r>
            <w:proofErr w:type="spellStart"/>
            <w:r w:rsidRPr="00527388">
              <w:rPr>
                <w:rFonts w:asciiTheme="majorHAnsi" w:hAnsiTheme="majorHAnsi" w:cstheme="majorHAnsi"/>
              </w:rPr>
              <w:t>gói</w:t>
            </w:r>
            <w:proofErr w:type="spellEnd"/>
            <w:r w:rsidRPr="00527388">
              <w:rPr>
                <w:rFonts w:asciiTheme="majorHAnsi" w:hAnsiTheme="majorHAnsi" w:cstheme="majorHAnsi"/>
              </w:rPr>
              <w:t xml:space="preserve">: 2kg/ 1 </w:t>
            </w:r>
            <w:proofErr w:type="spellStart"/>
            <w:r w:rsidRPr="00527388">
              <w:rPr>
                <w:rFonts w:asciiTheme="majorHAnsi" w:hAnsiTheme="majorHAnsi" w:cstheme="majorHAnsi"/>
              </w:rPr>
              <w:t>cuộn</w:t>
            </w:r>
            <w:proofErr w:type="spellEnd"/>
          </w:p>
          <w:p w14:paraId="3FB8649D" w14:textId="77777777" w:rsidR="00D9622E" w:rsidRPr="00FB6122" w:rsidRDefault="00D9622E" w:rsidP="004B2420">
            <w:pPr>
              <w:rPr>
                <w:sz w:val="20"/>
              </w:rPr>
            </w:pPr>
            <w:proofErr w:type="spellStart"/>
            <w:r w:rsidRPr="00527388">
              <w:rPr>
                <w:rFonts w:asciiTheme="majorHAnsi" w:hAnsiTheme="majorHAnsi" w:cstheme="majorHAnsi"/>
              </w:rPr>
              <w:t>Chất</w:t>
            </w:r>
            <w:proofErr w:type="spellEnd"/>
            <w:r w:rsidRPr="00527388">
              <w:rPr>
                <w:rFonts w:asciiTheme="majorHAnsi" w:hAnsiTheme="majorHAnsi" w:cstheme="majorHAnsi"/>
              </w:rPr>
              <w:t xml:space="preserve"> </w:t>
            </w:r>
            <w:proofErr w:type="spellStart"/>
            <w:r w:rsidRPr="00527388">
              <w:rPr>
                <w:rFonts w:asciiTheme="majorHAnsi" w:hAnsiTheme="majorHAnsi" w:cstheme="majorHAnsi"/>
              </w:rPr>
              <w:t>liệu</w:t>
            </w:r>
            <w:proofErr w:type="spellEnd"/>
            <w:r w:rsidRPr="00527388">
              <w:rPr>
                <w:rFonts w:asciiTheme="majorHAnsi" w:hAnsiTheme="majorHAnsi" w:cstheme="majorHAnsi"/>
              </w:rPr>
              <w:t xml:space="preserve">: </w:t>
            </w:r>
            <w:proofErr w:type="spellStart"/>
            <w:r w:rsidRPr="00527388">
              <w:rPr>
                <w:rFonts w:asciiTheme="majorHAnsi" w:hAnsiTheme="majorHAnsi" w:cstheme="majorHAnsi"/>
              </w:rPr>
              <w:t>Mạ</w:t>
            </w:r>
            <w:proofErr w:type="spellEnd"/>
            <w:r w:rsidRPr="00527388">
              <w:rPr>
                <w:rFonts w:asciiTheme="majorHAnsi" w:hAnsiTheme="majorHAnsi" w:cstheme="majorHAnsi"/>
              </w:rPr>
              <w:t xml:space="preserve"> </w:t>
            </w:r>
            <w:proofErr w:type="spellStart"/>
            <w:r w:rsidRPr="00527388">
              <w:rPr>
                <w:rFonts w:asciiTheme="majorHAnsi" w:hAnsiTheme="majorHAnsi" w:cstheme="majorHAnsi"/>
              </w:rPr>
              <w:t>kẽm</w:t>
            </w:r>
            <w:proofErr w:type="spellEnd"/>
            <w:r w:rsidRPr="00527388">
              <w:rPr>
                <w:rFonts w:asciiTheme="majorHAnsi" w:hAnsiTheme="majorHAnsi" w:cstheme="majorHAnsi"/>
              </w:rPr>
              <w:t>.</w:t>
            </w:r>
          </w:p>
        </w:tc>
      </w:tr>
      <w:tr w:rsidR="00D9622E" w:rsidRPr="00FB6122" w14:paraId="2D54B6F9" w14:textId="77777777" w:rsidTr="004B2420">
        <w:trPr>
          <w:jc w:val="center"/>
        </w:trPr>
        <w:tc>
          <w:tcPr>
            <w:tcW w:w="705" w:type="dxa"/>
            <w:vAlign w:val="center"/>
          </w:tcPr>
          <w:p w14:paraId="21B60727" w14:textId="77777777" w:rsidR="00D9622E" w:rsidRPr="00FB6122" w:rsidRDefault="00D9622E" w:rsidP="004B2420">
            <w:pPr>
              <w:jc w:val="center"/>
              <w:rPr>
                <w:sz w:val="20"/>
              </w:rPr>
            </w:pPr>
            <w:r w:rsidRPr="00FB6122">
              <w:rPr>
                <w:sz w:val="20"/>
              </w:rPr>
              <w:t>22</w:t>
            </w:r>
          </w:p>
        </w:tc>
        <w:tc>
          <w:tcPr>
            <w:tcW w:w="3997" w:type="dxa"/>
            <w:vAlign w:val="center"/>
          </w:tcPr>
          <w:p w14:paraId="5F3D2CE5" w14:textId="77777777" w:rsidR="00D9622E" w:rsidRPr="00FB6122" w:rsidRDefault="00D9622E" w:rsidP="004B2420">
            <w:pPr>
              <w:rPr>
                <w:sz w:val="20"/>
              </w:rPr>
            </w:pPr>
            <w:proofErr w:type="spellStart"/>
            <w:r w:rsidRPr="00A2618F">
              <w:rPr>
                <w:color w:val="000000"/>
                <w:sz w:val="20"/>
              </w:rPr>
              <w:t>Băng</w:t>
            </w:r>
            <w:proofErr w:type="spellEnd"/>
            <w:r w:rsidRPr="00A2618F">
              <w:rPr>
                <w:color w:val="000000"/>
                <w:sz w:val="20"/>
              </w:rPr>
              <w:t xml:space="preserve"> </w:t>
            </w:r>
            <w:proofErr w:type="spellStart"/>
            <w:r w:rsidRPr="00A2618F">
              <w:rPr>
                <w:color w:val="000000"/>
                <w:sz w:val="20"/>
              </w:rPr>
              <w:t>keo</w:t>
            </w:r>
            <w:proofErr w:type="spellEnd"/>
            <w:r w:rsidRPr="00A2618F">
              <w:rPr>
                <w:color w:val="000000"/>
                <w:sz w:val="20"/>
              </w:rPr>
              <w:t xml:space="preserve"> s7cm </w:t>
            </w:r>
            <w:r w:rsidRPr="00FB6122">
              <w:rPr>
                <w:color w:val="000000"/>
                <w:sz w:val="20"/>
              </w:rPr>
              <w:t>-</w:t>
            </w:r>
            <w:r w:rsidRPr="00A2618F">
              <w:rPr>
                <w:color w:val="000000"/>
                <w:sz w:val="20"/>
              </w:rPr>
              <w:t xml:space="preserve"> </w:t>
            </w:r>
            <w:proofErr w:type="gramStart"/>
            <w:r w:rsidRPr="00A2618F">
              <w:rPr>
                <w:color w:val="000000"/>
                <w:sz w:val="20"/>
              </w:rPr>
              <w:t>12 yard</w:t>
            </w:r>
            <w:proofErr w:type="gramEnd"/>
            <w:r w:rsidRPr="00A2618F">
              <w:rPr>
                <w:color w:val="000000"/>
                <w:sz w:val="20"/>
              </w:rPr>
              <w:t xml:space="preserve"> </w:t>
            </w:r>
            <w:proofErr w:type="spellStart"/>
            <w:r w:rsidRPr="00A2618F">
              <w:rPr>
                <w:color w:val="000000"/>
                <w:sz w:val="20"/>
              </w:rPr>
              <w:t>xanh</w:t>
            </w:r>
            <w:proofErr w:type="spellEnd"/>
            <w:r w:rsidRPr="00A2618F">
              <w:rPr>
                <w:color w:val="000000"/>
                <w:sz w:val="20"/>
              </w:rPr>
              <w:t xml:space="preserve"> </w:t>
            </w:r>
            <w:proofErr w:type="spellStart"/>
            <w:r w:rsidRPr="00A2618F">
              <w:rPr>
                <w:color w:val="000000"/>
                <w:sz w:val="20"/>
              </w:rPr>
              <w:t>dương</w:t>
            </w:r>
            <w:proofErr w:type="spellEnd"/>
          </w:p>
        </w:tc>
        <w:tc>
          <w:tcPr>
            <w:tcW w:w="4382" w:type="dxa"/>
            <w:vAlign w:val="center"/>
          </w:tcPr>
          <w:p w14:paraId="48F04334" w14:textId="77777777" w:rsidR="00D9622E" w:rsidRPr="00527388" w:rsidRDefault="00D9622E" w:rsidP="004B2420">
            <w:pPr>
              <w:jc w:val="left"/>
              <w:rPr>
                <w:szCs w:val="24"/>
              </w:rPr>
            </w:pPr>
            <w:proofErr w:type="spellStart"/>
            <w:r w:rsidRPr="00527388">
              <w:rPr>
                <w:szCs w:val="24"/>
              </w:rPr>
              <w:t>Chiều</w:t>
            </w:r>
            <w:proofErr w:type="spellEnd"/>
            <w:r w:rsidRPr="00527388">
              <w:rPr>
                <w:szCs w:val="24"/>
              </w:rPr>
              <w:t xml:space="preserve"> </w:t>
            </w:r>
            <w:proofErr w:type="spellStart"/>
            <w:r w:rsidRPr="00527388">
              <w:rPr>
                <w:szCs w:val="24"/>
              </w:rPr>
              <w:t>rộng</w:t>
            </w:r>
            <w:proofErr w:type="spellEnd"/>
            <w:r w:rsidRPr="00527388">
              <w:rPr>
                <w:szCs w:val="24"/>
              </w:rPr>
              <w:t xml:space="preserve">: 7cm, </w:t>
            </w:r>
            <w:proofErr w:type="spellStart"/>
            <w:r w:rsidRPr="00527388">
              <w:rPr>
                <w:szCs w:val="24"/>
              </w:rPr>
              <w:t>chiều</w:t>
            </w:r>
            <w:proofErr w:type="spellEnd"/>
            <w:r w:rsidRPr="00527388">
              <w:rPr>
                <w:szCs w:val="24"/>
              </w:rPr>
              <w:t xml:space="preserve"> </w:t>
            </w:r>
            <w:proofErr w:type="spellStart"/>
            <w:r w:rsidRPr="00527388">
              <w:rPr>
                <w:szCs w:val="24"/>
              </w:rPr>
              <w:t>dài</w:t>
            </w:r>
            <w:proofErr w:type="spellEnd"/>
            <w:r w:rsidRPr="00527388">
              <w:rPr>
                <w:szCs w:val="24"/>
              </w:rPr>
              <w:t xml:space="preserve"> 12 yards </w:t>
            </w:r>
          </w:p>
          <w:p w14:paraId="444EFEF4" w14:textId="77777777" w:rsidR="00D9622E" w:rsidRPr="00527388" w:rsidRDefault="00D9622E" w:rsidP="004B2420">
            <w:pPr>
              <w:jc w:val="left"/>
              <w:rPr>
                <w:szCs w:val="24"/>
              </w:rPr>
            </w:pPr>
            <w:proofErr w:type="spellStart"/>
            <w:r w:rsidRPr="00527388">
              <w:rPr>
                <w:szCs w:val="24"/>
                <w:shd w:val="clear" w:color="auto" w:fill="FFFFFF"/>
              </w:rPr>
              <w:t>Nhựa</w:t>
            </w:r>
            <w:proofErr w:type="spellEnd"/>
            <w:r w:rsidRPr="00527388">
              <w:rPr>
                <w:szCs w:val="24"/>
                <w:shd w:val="clear" w:color="auto" w:fill="FFFFFF"/>
              </w:rPr>
              <w:t xml:space="preserve"> </w:t>
            </w:r>
            <w:proofErr w:type="spellStart"/>
            <w:r w:rsidRPr="00527388">
              <w:rPr>
                <w:szCs w:val="24"/>
                <w:shd w:val="clear" w:color="auto" w:fill="FFFFFF"/>
              </w:rPr>
              <w:t>dẻo</w:t>
            </w:r>
            <w:proofErr w:type="spellEnd"/>
            <w:r w:rsidRPr="00527388">
              <w:rPr>
                <w:szCs w:val="24"/>
                <w:shd w:val="clear" w:color="auto" w:fill="FFFFFF"/>
              </w:rPr>
              <w:t xml:space="preserve">, </w:t>
            </w:r>
            <w:proofErr w:type="spellStart"/>
            <w:r w:rsidRPr="00527388">
              <w:rPr>
                <w:szCs w:val="24"/>
                <w:shd w:val="clear" w:color="auto" w:fill="FFFFFF"/>
              </w:rPr>
              <w:t>dán</w:t>
            </w:r>
            <w:proofErr w:type="spellEnd"/>
            <w:r w:rsidRPr="00527388">
              <w:rPr>
                <w:szCs w:val="24"/>
                <w:shd w:val="clear" w:color="auto" w:fill="FFFFFF"/>
              </w:rPr>
              <w:t xml:space="preserve"> 1 </w:t>
            </w:r>
            <w:proofErr w:type="spellStart"/>
            <w:r w:rsidRPr="00527388">
              <w:rPr>
                <w:szCs w:val="24"/>
                <w:shd w:val="clear" w:color="auto" w:fill="FFFFFF"/>
              </w:rPr>
              <w:t>mặt</w:t>
            </w:r>
            <w:proofErr w:type="spellEnd"/>
            <w:r w:rsidRPr="00527388">
              <w:rPr>
                <w:szCs w:val="24"/>
                <w:shd w:val="clear" w:color="auto" w:fill="FFFFFF"/>
              </w:rPr>
              <w:t xml:space="preserve">, </w:t>
            </w:r>
            <w:proofErr w:type="spellStart"/>
            <w:r w:rsidRPr="00527388">
              <w:rPr>
                <w:szCs w:val="24"/>
                <w:shd w:val="clear" w:color="auto" w:fill="FFFFFF"/>
              </w:rPr>
              <w:t>chống</w:t>
            </w:r>
            <w:proofErr w:type="spellEnd"/>
            <w:r w:rsidRPr="00527388">
              <w:rPr>
                <w:szCs w:val="24"/>
                <w:shd w:val="clear" w:color="auto" w:fill="FFFFFF"/>
              </w:rPr>
              <w:t xml:space="preserve"> </w:t>
            </w:r>
            <w:proofErr w:type="spellStart"/>
            <w:r w:rsidRPr="00527388">
              <w:rPr>
                <w:szCs w:val="24"/>
                <w:shd w:val="clear" w:color="auto" w:fill="FFFFFF"/>
              </w:rPr>
              <w:t>thấm</w:t>
            </w:r>
            <w:proofErr w:type="spellEnd"/>
            <w:r w:rsidRPr="00527388">
              <w:rPr>
                <w:szCs w:val="24"/>
                <w:shd w:val="clear" w:color="auto" w:fill="FFFFFF"/>
              </w:rPr>
              <w:t xml:space="preserve">, </w:t>
            </w:r>
            <w:proofErr w:type="spellStart"/>
            <w:r w:rsidRPr="00527388">
              <w:rPr>
                <w:szCs w:val="24"/>
                <w:shd w:val="clear" w:color="auto" w:fill="FFFFFF"/>
              </w:rPr>
              <w:t>độ</w:t>
            </w:r>
            <w:proofErr w:type="spellEnd"/>
            <w:r w:rsidRPr="00527388">
              <w:rPr>
                <w:szCs w:val="24"/>
                <w:shd w:val="clear" w:color="auto" w:fill="FFFFFF"/>
              </w:rPr>
              <w:t xml:space="preserve"> </w:t>
            </w:r>
            <w:proofErr w:type="spellStart"/>
            <w:r w:rsidRPr="00527388">
              <w:rPr>
                <w:szCs w:val="24"/>
                <w:shd w:val="clear" w:color="auto" w:fill="FFFFFF"/>
              </w:rPr>
              <w:t>dính</w:t>
            </w:r>
            <w:proofErr w:type="spellEnd"/>
            <w:r w:rsidRPr="00527388">
              <w:rPr>
                <w:szCs w:val="24"/>
                <w:shd w:val="clear" w:color="auto" w:fill="FFFFFF"/>
              </w:rPr>
              <w:t xml:space="preserve"> </w:t>
            </w:r>
            <w:proofErr w:type="spellStart"/>
            <w:r w:rsidRPr="00527388">
              <w:rPr>
                <w:szCs w:val="24"/>
                <w:shd w:val="clear" w:color="auto" w:fill="FFFFFF"/>
              </w:rPr>
              <w:t>cao</w:t>
            </w:r>
            <w:proofErr w:type="spellEnd"/>
            <w:r w:rsidRPr="00527388">
              <w:rPr>
                <w:szCs w:val="24"/>
                <w:shd w:val="clear" w:color="auto" w:fill="FFFFFF"/>
              </w:rPr>
              <w:t>.</w:t>
            </w:r>
          </w:p>
          <w:p w14:paraId="2597A10C" w14:textId="77777777" w:rsidR="00D9622E" w:rsidRPr="00527388" w:rsidRDefault="00D9622E" w:rsidP="004B2420">
            <w:pPr>
              <w:jc w:val="left"/>
              <w:rPr>
                <w:szCs w:val="24"/>
              </w:rPr>
            </w:pPr>
            <w:proofErr w:type="spellStart"/>
            <w:r w:rsidRPr="00527388">
              <w:rPr>
                <w:szCs w:val="24"/>
              </w:rPr>
              <w:t>Màu</w:t>
            </w:r>
            <w:proofErr w:type="spellEnd"/>
            <w:r w:rsidRPr="00527388">
              <w:rPr>
                <w:szCs w:val="24"/>
              </w:rPr>
              <w:t xml:space="preserve"> </w:t>
            </w:r>
            <w:proofErr w:type="spellStart"/>
            <w:r w:rsidRPr="00527388">
              <w:rPr>
                <w:szCs w:val="24"/>
              </w:rPr>
              <w:t>sắc</w:t>
            </w:r>
            <w:proofErr w:type="spellEnd"/>
            <w:r w:rsidRPr="00527388">
              <w:rPr>
                <w:szCs w:val="24"/>
              </w:rPr>
              <w:t xml:space="preserve">: </w:t>
            </w:r>
            <w:proofErr w:type="spellStart"/>
            <w:r w:rsidRPr="00527388">
              <w:rPr>
                <w:szCs w:val="24"/>
              </w:rPr>
              <w:t>xanh</w:t>
            </w:r>
            <w:proofErr w:type="spellEnd"/>
            <w:r w:rsidRPr="00527388">
              <w:rPr>
                <w:szCs w:val="24"/>
              </w:rPr>
              <w:t xml:space="preserve"> </w:t>
            </w:r>
            <w:proofErr w:type="spellStart"/>
            <w:r w:rsidRPr="00527388">
              <w:rPr>
                <w:szCs w:val="24"/>
              </w:rPr>
              <w:t>dương</w:t>
            </w:r>
            <w:proofErr w:type="spellEnd"/>
          </w:p>
          <w:p w14:paraId="450A0AFF" w14:textId="77777777" w:rsidR="00D9622E" w:rsidRPr="00FB6122" w:rsidRDefault="00D9622E" w:rsidP="004B2420">
            <w:pPr>
              <w:rPr>
                <w:sz w:val="20"/>
              </w:rPr>
            </w:pPr>
            <w:proofErr w:type="spellStart"/>
            <w:r w:rsidRPr="00527388">
              <w:rPr>
                <w:szCs w:val="24"/>
              </w:rPr>
              <w:t>Đóng</w:t>
            </w:r>
            <w:proofErr w:type="spellEnd"/>
            <w:r w:rsidRPr="00527388">
              <w:rPr>
                <w:szCs w:val="24"/>
              </w:rPr>
              <w:t xml:space="preserve"> </w:t>
            </w:r>
            <w:proofErr w:type="spellStart"/>
            <w:r w:rsidRPr="00527388">
              <w:rPr>
                <w:szCs w:val="24"/>
              </w:rPr>
              <w:t>gói</w:t>
            </w:r>
            <w:proofErr w:type="spellEnd"/>
            <w:r w:rsidRPr="00527388">
              <w:rPr>
                <w:szCs w:val="24"/>
              </w:rPr>
              <w:t xml:space="preserve">: 5 </w:t>
            </w:r>
            <w:proofErr w:type="spellStart"/>
            <w:r w:rsidRPr="00527388">
              <w:rPr>
                <w:szCs w:val="24"/>
              </w:rPr>
              <w:t>cuộn</w:t>
            </w:r>
            <w:proofErr w:type="spellEnd"/>
            <w:r w:rsidRPr="00527388">
              <w:rPr>
                <w:szCs w:val="24"/>
              </w:rPr>
              <w:t>/</w:t>
            </w:r>
            <w:proofErr w:type="spellStart"/>
            <w:r w:rsidRPr="00527388">
              <w:rPr>
                <w:szCs w:val="24"/>
              </w:rPr>
              <w:t>cây</w:t>
            </w:r>
            <w:proofErr w:type="spellEnd"/>
          </w:p>
        </w:tc>
      </w:tr>
      <w:tr w:rsidR="00D9622E" w:rsidRPr="00FB6122" w14:paraId="403B9470" w14:textId="77777777" w:rsidTr="004B2420">
        <w:trPr>
          <w:jc w:val="center"/>
        </w:trPr>
        <w:tc>
          <w:tcPr>
            <w:tcW w:w="705" w:type="dxa"/>
            <w:vAlign w:val="center"/>
          </w:tcPr>
          <w:p w14:paraId="25FC3C3C" w14:textId="77777777" w:rsidR="00D9622E" w:rsidRPr="00FB6122" w:rsidRDefault="00D9622E" w:rsidP="004B2420">
            <w:pPr>
              <w:jc w:val="center"/>
              <w:rPr>
                <w:sz w:val="20"/>
              </w:rPr>
            </w:pPr>
            <w:r w:rsidRPr="00FB6122">
              <w:rPr>
                <w:sz w:val="20"/>
              </w:rPr>
              <w:t>23</w:t>
            </w:r>
          </w:p>
        </w:tc>
        <w:tc>
          <w:tcPr>
            <w:tcW w:w="3997" w:type="dxa"/>
            <w:vAlign w:val="center"/>
          </w:tcPr>
          <w:p w14:paraId="589F921A" w14:textId="77777777" w:rsidR="00D9622E" w:rsidRPr="00FB6122" w:rsidRDefault="00D9622E" w:rsidP="004B2420">
            <w:pPr>
              <w:rPr>
                <w:sz w:val="20"/>
              </w:rPr>
            </w:pPr>
            <w:proofErr w:type="spellStart"/>
            <w:r w:rsidRPr="00A2618F">
              <w:rPr>
                <w:color w:val="000000"/>
                <w:sz w:val="20"/>
              </w:rPr>
              <w:t>Vải</w:t>
            </w:r>
            <w:proofErr w:type="spellEnd"/>
            <w:r w:rsidRPr="00A2618F">
              <w:rPr>
                <w:color w:val="000000"/>
                <w:sz w:val="20"/>
              </w:rPr>
              <w:t xml:space="preserve"> </w:t>
            </w:r>
            <w:proofErr w:type="spellStart"/>
            <w:r w:rsidRPr="00A2618F">
              <w:rPr>
                <w:color w:val="000000"/>
                <w:sz w:val="20"/>
              </w:rPr>
              <w:t>xanh</w:t>
            </w:r>
            <w:proofErr w:type="spellEnd"/>
            <w:r w:rsidRPr="00A2618F">
              <w:rPr>
                <w:color w:val="000000"/>
                <w:sz w:val="20"/>
              </w:rPr>
              <w:t xml:space="preserve"> </w:t>
            </w:r>
            <w:proofErr w:type="spellStart"/>
            <w:r w:rsidRPr="00A2618F">
              <w:rPr>
                <w:color w:val="000000"/>
                <w:sz w:val="20"/>
              </w:rPr>
              <w:t>chéo</w:t>
            </w:r>
            <w:proofErr w:type="spellEnd"/>
          </w:p>
        </w:tc>
        <w:tc>
          <w:tcPr>
            <w:tcW w:w="4382" w:type="dxa"/>
            <w:vAlign w:val="center"/>
          </w:tcPr>
          <w:p w14:paraId="7CB4D425" w14:textId="77777777" w:rsidR="00D9622E" w:rsidRPr="00FB6122" w:rsidRDefault="00D9622E" w:rsidP="004B2420">
            <w:pPr>
              <w:rPr>
                <w:sz w:val="20"/>
              </w:rPr>
            </w:pPr>
            <w:proofErr w:type="spellStart"/>
            <w:r w:rsidRPr="00527388">
              <w:rPr>
                <w:rFonts w:asciiTheme="majorHAnsi" w:hAnsiTheme="majorHAnsi" w:cstheme="majorHAnsi"/>
                <w:szCs w:val="24"/>
              </w:rPr>
              <w:t>Vải</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xanh</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chéo</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cắt</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thành</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khổ</w:t>
            </w:r>
            <w:proofErr w:type="spellEnd"/>
            <w:r w:rsidRPr="00527388">
              <w:rPr>
                <w:rFonts w:asciiTheme="majorHAnsi" w:hAnsiTheme="majorHAnsi" w:cstheme="majorHAnsi"/>
                <w:szCs w:val="24"/>
              </w:rPr>
              <w:t xml:space="preserve"> 1m.</w:t>
            </w:r>
          </w:p>
        </w:tc>
      </w:tr>
      <w:tr w:rsidR="00D9622E" w:rsidRPr="00FB6122" w14:paraId="72621F38" w14:textId="77777777" w:rsidTr="004B2420">
        <w:trPr>
          <w:jc w:val="center"/>
        </w:trPr>
        <w:tc>
          <w:tcPr>
            <w:tcW w:w="705" w:type="dxa"/>
            <w:vAlign w:val="center"/>
          </w:tcPr>
          <w:p w14:paraId="48BA7669" w14:textId="77777777" w:rsidR="00D9622E" w:rsidRPr="00FB6122" w:rsidRDefault="00D9622E" w:rsidP="004B2420">
            <w:pPr>
              <w:jc w:val="center"/>
              <w:rPr>
                <w:sz w:val="20"/>
              </w:rPr>
            </w:pPr>
            <w:r w:rsidRPr="00FB6122">
              <w:rPr>
                <w:sz w:val="20"/>
              </w:rPr>
              <w:t>24</w:t>
            </w:r>
          </w:p>
        </w:tc>
        <w:tc>
          <w:tcPr>
            <w:tcW w:w="3997" w:type="dxa"/>
            <w:vAlign w:val="center"/>
          </w:tcPr>
          <w:p w14:paraId="345D7F4C" w14:textId="77777777" w:rsidR="00D9622E" w:rsidRPr="00FB6122" w:rsidRDefault="00D9622E" w:rsidP="004B2420">
            <w:pPr>
              <w:rPr>
                <w:sz w:val="20"/>
              </w:rPr>
            </w:pPr>
            <w:r w:rsidRPr="00A2618F">
              <w:rPr>
                <w:color w:val="000000"/>
                <w:sz w:val="20"/>
              </w:rPr>
              <w:t xml:space="preserve">Keo </w:t>
            </w:r>
            <w:proofErr w:type="spellStart"/>
            <w:r w:rsidRPr="00A2618F">
              <w:rPr>
                <w:color w:val="000000"/>
                <w:sz w:val="20"/>
              </w:rPr>
              <w:t>sữa</w:t>
            </w:r>
            <w:proofErr w:type="spellEnd"/>
            <w:r w:rsidRPr="00A2618F">
              <w:rPr>
                <w:color w:val="000000"/>
                <w:sz w:val="20"/>
              </w:rPr>
              <w:t xml:space="preserve"> </w:t>
            </w:r>
          </w:p>
        </w:tc>
        <w:tc>
          <w:tcPr>
            <w:tcW w:w="4382" w:type="dxa"/>
            <w:vAlign w:val="center"/>
          </w:tcPr>
          <w:p w14:paraId="01E968B2" w14:textId="77777777" w:rsidR="00D9622E" w:rsidRPr="00FB6122" w:rsidRDefault="00D9622E" w:rsidP="004B2420">
            <w:pPr>
              <w:rPr>
                <w:sz w:val="20"/>
              </w:rPr>
            </w:pPr>
            <w:r w:rsidRPr="00527388">
              <w:rPr>
                <w:rFonts w:asciiTheme="majorHAnsi" w:hAnsiTheme="majorHAnsi" w:cstheme="majorHAnsi"/>
                <w:szCs w:val="24"/>
              </w:rPr>
              <w:t xml:space="preserve">Keo </w:t>
            </w:r>
            <w:proofErr w:type="spellStart"/>
            <w:r w:rsidRPr="00527388">
              <w:rPr>
                <w:rFonts w:asciiTheme="majorHAnsi" w:hAnsiTheme="majorHAnsi" w:cstheme="majorHAnsi"/>
                <w:szCs w:val="24"/>
              </w:rPr>
              <w:t>sữa</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Techchem</w:t>
            </w:r>
            <w:proofErr w:type="spellEnd"/>
            <w:r w:rsidRPr="00527388">
              <w:rPr>
                <w:rFonts w:asciiTheme="majorHAnsi" w:hAnsiTheme="majorHAnsi" w:cstheme="majorHAnsi"/>
                <w:szCs w:val="24"/>
              </w:rPr>
              <w:t xml:space="preserve"> P115A </w:t>
            </w:r>
            <w:proofErr w:type="spellStart"/>
            <w:r w:rsidRPr="00527388">
              <w:rPr>
                <w:rFonts w:asciiTheme="majorHAnsi" w:hAnsiTheme="majorHAnsi" w:cstheme="majorHAnsi"/>
                <w:szCs w:val="24"/>
              </w:rPr>
              <w:t>hoặc</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chất</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lượng</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tương</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đương</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quy</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cách</w:t>
            </w:r>
            <w:proofErr w:type="spellEnd"/>
            <w:r w:rsidRPr="00527388">
              <w:rPr>
                <w:rFonts w:asciiTheme="majorHAnsi" w:hAnsiTheme="majorHAnsi" w:cstheme="majorHAnsi"/>
                <w:szCs w:val="24"/>
              </w:rPr>
              <w:t xml:space="preserve"> bao </w:t>
            </w:r>
            <w:proofErr w:type="spellStart"/>
            <w:r w:rsidRPr="00527388">
              <w:rPr>
                <w:rFonts w:asciiTheme="majorHAnsi" w:hAnsiTheme="majorHAnsi" w:cstheme="majorHAnsi"/>
                <w:szCs w:val="24"/>
              </w:rPr>
              <w:t>gói</w:t>
            </w:r>
            <w:proofErr w:type="spellEnd"/>
            <w:r w:rsidRPr="00527388">
              <w:rPr>
                <w:rFonts w:asciiTheme="majorHAnsi" w:hAnsiTheme="majorHAnsi" w:cstheme="majorHAnsi"/>
                <w:szCs w:val="24"/>
              </w:rPr>
              <w:t>: 1kg/</w:t>
            </w:r>
            <w:proofErr w:type="spellStart"/>
            <w:r w:rsidRPr="00527388">
              <w:rPr>
                <w:rFonts w:asciiTheme="majorHAnsi" w:hAnsiTheme="majorHAnsi" w:cstheme="majorHAnsi"/>
                <w:szCs w:val="24"/>
              </w:rPr>
              <w:t>túi</w:t>
            </w:r>
            <w:proofErr w:type="spellEnd"/>
          </w:p>
        </w:tc>
      </w:tr>
      <w:tr w:rsidR="00D9622E" w:rsidRPr="00FB6122" w14:paraId="20CA6F9D" w14:textId="77777777" w:rsidTr="004B2420">
        <w:trPr>
          <w:jc w:val="center"/>
        </w:trPr>
        <w:tc>
          <w:tcPr>
            <w:tcW w:w="705" w:type="dxa"/>
            <w:vAlign w:val="center"/>
          </w:tcPr>
          <w:p w14:paraId="3954AE25" w14:textId="77777777" w:rsidR="00D9622E" w:rsidRPr="00FB6122" w:rsidRDefault="00D9622E" w:rsidP="004B2420">
            <w:pPr>
              <w:jc w:val="center"/>
              <w:rPr>
                <w:sz w:val="20"/>
              </w:rPr>
            </w:pPr>
            <w:r w:rsidRPr="00FB6122">
              <w:rPr>
                <w:sz w:val="20"/>
              </w:rPr>
              <w:lastRenderedPageBreak/>
              <w:t>25</w:t>
            </w:r>
          </w:p>
        </w:tc>
        <w:tc>
          <w:tcPr>
            <w:tcW w:w="3997" w:type="dxa"/>
            <w:vAlign w:val="center"/>
          </w:tcPr>
          <w:p w14:paraId="00A98328" w14:textId="77777777" w:rsidR="00D9622E" w:rsidRPr="00FB6122" w:rsidRDefault="00D9622E" w:rsidP="004B2420">
            <w:pPr>
              <w:rPr>
                <w:sz w:val="20"/>
              </w:rPr>
            </w:pPr>
            <w:r w:rsidRPr="00A2618F">
              <w:rPr>
                <w:color w:val="000000"/>
                <w:sz w:val="20"/>
              </w:rPr>
              <w:t xml:space="preserve">Dung </w:t>
            </w:r>
            <w:proofErr w:type="spellStart"/>
            <w:r w:rsidRPr="00A2618F">
              <w:rPr>
                <w:color w:val="000000"/>
                <w:sz w:val="20"/>
              </w:rPr>
              <w:t>dịch</w:t>
            </w:r>
            <w:proofErr w:type="spellEnd"/>
            <w:r w:rsidRPr="00A2618F">
              <w:rPr>
                <w:color w:val="000000"/>
                <w:sz w:val="20"/>
              </w:rPr>
              <w:t xml:space="preserve"> </w:t>
            </w:r>
            <w:proofErr w:type="spellStart"/>
            <w:r w:rsidRPr="00A2618F">
              <w:rPr>
                <w:color w:val="000000"/>
                <w:sz w:val="20"/>
              </w:rPr>
              <w:t>rửa</w:t>
            </w:r>
            <w:proofErr w:type="spellEnd"/>
            <w:r w:rsidRPr="00A2618F">
              <w:rPr>
                <w:color w:val="000000"/>
                <w:sz w:val="20"/>
              </w:rPr>
              <w:t xml:space="preserve"> </w:t>
            </w:r>
            <w:proofErr w:type="spellStart"/>
            <w:r w:rsidRPr="00A2618F">
              <w:rPr>
                <w:color w:val="000000"/>
                <w:sz w:val="20"/>
              </w:rPr>
              <w:t>lô</w:t>
            </w:r>
            <w:proofErr w:type="spellEnd"/>
            <w:r w:rsidRPr="00A2618F">
              <w:rPr>
                <w:color w:val="000000"/>
                <w:sz w:val="20"/>
              </w:rPr>
              <w:t xml:space="preserve"> </w:t>
            </w:r>
            <w:proofErr w:type="spellStart"/>
            <w:r w:rsidRPr="00A2618F">
              <w:rPr>
                <w:color w:val="000000"/>
                <w:sz w:val="20"/>
              </w:rPr>
              <w:t>và</w:t>
            </w:r>
            <w:proofErr w:type="spellEnd"/>
            <w:r w:rsidRPr="00A2618F">
              <w:rPr>
                <w:color w:val="000000"/>
                <w:sz w:val="20"/>
              </w:rPr>
              <w:t xml:space="preserve"> </w:t>
            </w:r>
            <w:proofErr w:type="spellStart"/>
            <w:r w:rsidRPr="00A2618F">
              <w:rPr>
                <w:color w:val="000000"/>
                <w:sz w:val="20"/>
              </w:rPr>
              <w:t>cao</w:t>
            </w:r>
            <w:proofErr w:type="spellEnd"/>
            <w:r w:rsidRPr="00A2618F">
              <w:rPr>
                <w:color w:val="000000"/>
                <w:sz w:val="20"/>
              </w:rPr>
              <w:t xml:space="preserve"> </w:t>
            </w:r>
            <w:proofErr w:type="spellStart"/>
            <w:r w:rsidRPr="00A2618F">
              <w:rPr>
                <w:color w:val="000000"/>
                <w:sz w:val="20"/>
              </w:rPr>
              <w:t>su</w:t>
            </w:r>
            <w:proofErr w:type="spellEnd"/>
          </w:p>
        </w:tc>
        <w:tc>
          <w:tcPr>
            <w:tcW w:w="4382" w:type="dxa"/>
            <w:vAlign w:val="center"/>
          </w:tcPr>
          <w:p w14:paraId="0219547A" w14:textId="77777777" w:rsidR="00D9622E" w:rsidRPr="00FB6122" w:rsidRDefault="00D9622E" w:rsidP="004B2420">
            <w:pPr>
              <w:rPr>
                <w:sz w:val="20"/>
              </w:rPr>
            </w:pPr>
            <w:r w:rsidRPr="00891EC3">
              <w:rPr>
                <w:szCs w:val="24"/>
              </w:rPr>
              <w:t xml:space="preserve">Dung </w:t>
            </w:r>
            <w:proofErr w:type="spellStart"/>
            <w:r w:rsidRPr="00891EC3">
              <w:rPr>
                <w:szCs w:val="24"/>
              </w:rPr>
              <w:t>dịch</w:t>
            </w:r>
            <w:proofErr w:type="spellEnd"/>
            <w:r w:rsidRPr="00891EC3">
              <w:rPr>
                <w:szCs w:val="24"/>
              </w:rPr>
              <w:t xml:space="preserve"> </w:t>
            </w:r>
            <w:proofErr w:type="spellStart"/>
            <w:r w:rsidRPr="00891EC3">
              <w:rPr>
                <w:szCs w:val="24"/>
              </w:rPr>
              <w:t>rửa</w:t>
            </w:r>
            <w:proofErr w:type="spellEnd"/>
            <w:r w:rsidRPr="00891EC3">
              <w:rPr>
                <w:szCs w:val="24"/>
              </w:rPr>
              <w:t xml:space="preserve"> </w:t>
            </w:r>
            <w:proofErr w:type="spellStart"/>
            <w:r w:rsidRPr="00891EC3">
              <w:rPr>
                <w:szCs w:val="24"/>
              </w:rPr>
              <w:t>lô</w:t>
            </w:r>
            <w:proofErr w:type="spellEnd"/>
            <w:r w:rsidRPr="00891EC3">
              <w:rPr>
                <w:szCs w:val="24"/>
              </w:rPr>
              <w:t xml:space="preserve"> </w:t>
            </w:r>
            <w:proofErr w:type="spellStart"/>
            <w:r w:rsidRPr="00891EC3">
              <w:rPr>
                <w:szCs w:val="24"/>
              </w:rPr>
              <w:t>cao</w:t>
            </w:r>
            <w:proofErr w:type="spellEnd"/>
            <w:r w:rsidRPr="00891EC3">
              <w:rPr>
                <w:szCs w:val="24"/>
              </w:rPr>
              <w:t xml:space="preserve"> </w:t>
            </w:r>
            <w:proofErr w:type="spellStart"/>
            <w:r w:rsidRPr="00891EC3">
              <w:rPr>
                <w:szCs w:val="24"/>
              </w:rPr>
              <w:t>su</w:t>
            </w:r>
            <w:proofErr w:type="spellEnd"/>
            <w:r w:rsidRPr="00891EC3">
              <w:rPr>
                <w:szCs w:val="24"/>
              </w:rPr>
              <w:t xml:space="preserve">, </w:t>
            </w:r>
            <w:proofErr w:type="spellStart"/>
            <w:r w:rsidRPr="00891EC3">
              <w:rPr>
                <w:szCs w:val="24"/>
              </w:rPr>
              <w:t>có</w:t>
            </w:r>
            <w:proofErr w:type="spellEnd"/>
            <w:r w:rsidRPr="00891EC3">
              <w:rPr>
                <w:szCs w:val="24"/>
              </w:rPr>
              <w:t xml:space="preserve"> </w:t>
            </w:r>
            <w:proofErr w:type="spellStart"/>
            <w:r w:rsidRPr="00891EC3">
              <w:rPr>
                <w:szCs w:val="24"/>
              </w:rPr>
              <w:t>khả</w:t>
            </w:r>
            <w:proofErr w:type="spellEnd"/>
            <w:r w:rsidRPr="00891EC3">
              <w:rPr>
                <w:szCs w:val="24"/>
              </w:rPr>
              <w:t xml:space="preserve"> </w:t>
            </w:r>
            <w:proofErr w:type="spellStart"/>
            <w:r w:rsidRPr="00891EC3">
              <w:rPr>
                <w:szCs w:val="24"/>
              </w:rPr>
              <w:t>năng</w:t>
            </w:r>
            <w:proofErr w:type="spellEnd"/>
            <w:r w:rsidRPr="00891EC3">
              <w:rPr>
                <w:szCs w:val="24"/>
              </w:rPr>
              <w:t xml:space="preserve"> </w:t>
            </w:r>
            <w:proofErr w:type="spellStart"/>
            <w:r w:rsidRPr="00891EC3">
              <w:rPr>
                <w:szCs w:val="24"/>
              </w:rPr>
              <w:t>hòa</w:t>
            </w:r>
            <w:proofErr w:type="spellEnd"/>
            <w:r w:rsidRPr="00891EC3">
              <w:rPr>
                <w:szCs w:val="24"/>
              </w:rPr>
              <w:t xml:space="preserve"> tan </w:t>
            </w:r>
            <w:proofErr w:type="spellStart"/>
            <w:r w:rsidRPr="00891EC3">
              <w:rPr>
                <w:szCs w:val="24"/>
              </w:rPr>
              <w:t>mực</w:t>
            </w:r>
            <w:proofErr w:type="spellEnd"/>
            <w:r w:rsidRPr="00891EC3">
              <w:rPr>
                <w:szCs w:val="24"/>
              </w:rPr>
              <w:t xml:space="preserve">, </w:t>
            </w:r>
            <w:proofErr w:type="spellStart"/>
            <w:r w:rsidRPr="00891EC3">
              <w:rPr>
                <w:szCs w:val="24"/>
              </w:rPr>
              <w:t>dầu</w:t>
            </w:r>
            <w:proofErr w:type="spellEnd"/>
            <w:r w:rsidRPr="00891EC3">
              <w:rPr>
                <w:szCs w:val="24"/>
              </w:rPr>
              <w:t xml:space="preserve"> </w:t>
            </w:r>
            <w:proofErr w:type="spellStart"/>
            <w:r w:rsidRPr="00891EC3">
              <w:rPr>
                <w:szCs w:val="24"/>
              </w:rPr>
              <w:t>mỡ</w:t>
            </w:r>
            <w:proofErr w:type="spellEnd"/>
            <w:r w:rsidRPr="00891EC3">
              <w:rPr>
                <w:szCs w:val="24"/>
              </w:rPr>
              <w:t xml:space="preserve"> </w:t>
            </w:r>
            <w:proofErr w:type="spellStart"/>
            <w:r w:rsidRPr="00891EC3">
              <w:rPr>
                <w:szCs w:val="24"/>
              </w:rPr>
              <w:t>tốt</w:t>
            </w:r>
            <w:proofErr w:type="spellEnd"/>
            <w:r w:rsidRPr="00891EC3">
              <w:rPr>
                <w:szCs w:val="24"/>
              </w:rPr>
              <w:t xml:space="preserve">, bay </w:t>
            </w:r>
            <w:proofErr w:type="spellStart"/>
            <w:r w:rsidRPr="00891EC3">
              <w:rPr>
                <w:szCs w:val="24"/>
              </w:rPr>
              <w:t>hơi</w:t>
            </w:r>
            <w:proofErr w:type="spellEnd"/>
            <w:r w:rsidRPr="00891EC3">
              <w:rPr>
                <w:szCs w:val="24"/>
              </w:rPr>
              <w:t xml:space="preserve"> </w:t>
            </w:r>
            <w:proofErr w:type="spellStart"/>
            <w:r w:rsidRPr="00891EC3">
              <w:rPr>
                <w:szCs w:val="24"/>
              </w:rPr>
              <w:t>vừa</w:t>
            </w:r>
            <w:proofErr w:type="spellEnd"/>
            <w:r w:rsidRPr="00891EC3">
              <w:rPr>
                <w:szCs w:val="24"/>
              </w:rPr>
              <w:t xml:space="preserve"> </w:t>
            </w:r>
            <w:proofErr w:type="spellStart"/>
            <w:r w:rsidRPr="00891EC3">
              <w:rPr>
                <w:szCs w:val="24"/>
              </w:rPr>
              <w:t>phải</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làm</w:t>
            </w:r>
            <w:proofErr w:type="spellEnd"/>
            <w:r w:rsidRPr="00891EC3">
              <w:rPr>
                <w:szCs w:val="24"/>
              </w:rPr>
              <w:t xml:space="preserve"> </w:t>
            </w:r>
            <w:proofErr w:type="spellStart"/>
            <w:r w:rsidRPr="00891EC3">
              <w:rPr>
                <w:szCs w:val="24"/>
              </w:rPr>
              <w:t>trương</w:t>
            </w:r>
            <w:proofErr w:type="spellEnd"/>
            <w:r w:rsidRPr="00891EC3">
              <w:rPr>
                <w:szCs w:val="24"/>
              </w:rPr>
              <w:t xml:space="preserve"> </w:t>
            </w:r>
            <w:proofErr w:type="spellStart"/>
            <w:r w:rsidRPr="00891EC3">
              <w:rPr>
                <w:szCs w:val="24"/>
              </w:rPr>
              <w:t>nở</w:t>
            </w:r>
            <w:proofErr w:type="spellEnd"/>
            <w:r w:rsidRPr="00891EC3">
              <w:rPr>
                <w:szCs w:val="24"/>
              </w:rPr>
              <w:t xml:space="preserve"> </w:t>
            </w:r>
            <w:proofErr w:type="spellStart"/>
            <w:r w:rsidRPr="00891EC3">
              <w:rPr>
                <w:szCs w:val="24"/>
              </w:rPr>
              <w:t>hoặc</w:t>
            </w:r>
            <w:proofErr w:type="spellEnd"/>
            <w:r w:rsidRPr="00891EC3">
              <w:rPr>
                <w:szCs w:val="24"/>
              </w:rPr>
              <w:t xml:space="preserve"> </w:t>
            </w:r>
            <w:proofErr w:type="spellStart"/>
            <w:r w:rsidRPr="00891EC3">
              <w:rPr>
                <w:szCs w:val="24"/>
              </w:rPr>
              <w:t>lão</w:t>
            </w:r>
            <w:proofErr w:type="spellEnd"/>
            <w:r w:rsidRPr="00891EC3">
              <w:rPr>
                <w:szCs w:val="24"/>
              </w:rPr>
              <w:t xml:space="preserve"> </w:t>
            </w:r>
            <w:proofErr w:type="spellStart"/>
            <w:r w:rsidRPr="00891EC3">
              <w:rPr>
                <w:szCs w:val="24"/>
              </w:rPr>
              <w:t>hóa</w:t>
            </w:r>
            <w:proofErr w:type="spellEnd"/>
            <w:r w:rsidRPr="00891EC3">
              <w:rPr>
                <w:szCs w:val="24"/>
              </w:rPr>
              <w:t xml:space="preserve"> </w:t>
            </w:r>
            <w:proofErr w:type="spellStart"/>
            <w:r w:rsidRPr="00891EC3">
              <w:rPr>
                <w:szCs w:val="24"/>
              </w:rPr>
              <w:t>cao</w:t>
            </w:r>
            <w:proofErr w:type="spellEnd"/>
            <w:r w:rsidRPr="00891EC3">
              <w:rPr>
                <w:szCs w:val="24"/>
              </w:rPr>
              <w:t xml:space="preserve"> </w:t>
            </w:r>
            <w:proofErr w:type="spellStart"/>
            <w:r w:rsidRPr="00891EC3">
              <w:rPr>
                <w:szCs w:val="24"/>
              </w:rPr>
              <w:t>su</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gây</w:t>
            </w:r>
            <w:proofErr w:type="spellEnd"/>
            <w:r w:rsidRPr="00891EC3">
              <w:rPr>
                <w:szCs w:val="24"/>
              </w:rPr>
              <w:t xml:space="preserve"> </w:t>
            </w:r>
            <w:proofErr w:type="spellStart"/>
            <w:r w:rsidRPr="00891EC3">
              <w:rPr>
                <w:szCs w:val="24"/>
              </w:rPr>
              <w:t>ăn</w:t>
            </w:r>
            <w:proofErr w:type="spellEnd"/>
            <w:r w:rsidRPr="00891EC3">
              <w:rPr>
                <w:szCs w:val="24"/>
              </w:rPr>
              <w:t xml:space="preserve"> </w:t>
            </w:r>
            <w:proofErr w:type="spellStart"/>
            <w:r w:rsidRPr="00891EC3">
              <w:rPr>
                <w:szCs w:val="24"/>
              </w:rPr>
              <w:t>mòn</w:t>
            </w:r>
            <w:proofErr w:type="spellEnd"/>
            <w:r w:rsidRPr="00891EC3">
              <w:rPr>
                <w:szCs w:val="24"/>
              </w:rPr>
              <w:t xml:space="preserve"> </w:t>
            </w:r>
            <w:proofErr w:type="spellStart"/>
            <w:r w:rsidRPr="00891EC3">
              <w:rPr>
                <w:szCs w:val="24"/>
              </w:rPr>
              <w:t>kim</w:t>
            </w:r>
            <w:proofErr w:type="spellEnd"/>
            <w:r w:rsidRPr="00891EC3">
              <w:rPr>
                <w:szCs w:val="24"/>
              </w:rPr>
              <w:t xml:space="preserve"> </w:t>
            </w:r>
            <w:proofErr w:type="spellStart"/>
            <w:r w:rsidRPr="00891EC3">
              <w:rPr>
                <w:szCs w:val="24"/>
              </w:rPr>
              <w:t>loại</w:t>
            </w:r>
            <w:proofErr w:type="spellEnd"/>
            <w:r w:rsidRPr="00891EC3">
              <w:rPr>
                <w:szCs w:val="24"/>
              </w:rPr>
              <w:t>.</w:t>
            </w:r>
          </w:p>
        </w:tc>
      </w:tr>
      <w:tr w:rsidR="00D9622E" w:rsidRPr="00FB6122" w14:paraId="42AD1B45" w14:textId="77777777" w:rsidTr="004B2420">
        <w:trPr>
          <w:jc w:val="center"/>
        </w:trPr>
        <w:tc>
          <w:tcPr>
            <w:tcW w:w="705" w:type="dxa"/>
            <w:vAlign w:val="center"/>
          </w:tcPr>
          <w:p w14:paraId="1128AE38" w14:textId="77777777" w:rsidR="00D9622E" w:rsidRPr="00FB6122" w:rsidRDefault="00D9622E" w:rsidP="004B2420">
            <w:pPr>
              <w:jc w:val="center"/>
              <w:rPr>
                <w:sz w:val="20"/>
              </w:rPr>
            </w:pPr>
            <w:r w:rsidRPr="00FB6122">
              <w:rPr>
                <w:sz w:val="20"/>
              </w:rPr>
              <w:t>26</w:t>
            </w:r>
          </w:p>
        </w:tc>
        <w:tc>
          <w:tcPr>
            <w:tcW w:w="3997" w:type="dxa"/>
            <w:vAlign w:val="center"/>
          </w:tcPr>
          <w:p w14:paraId="60B04CCE" w14:textId="77777777" w:rsidR="00D9622E" w:rsidRPr="00FB6122" w:rsidRDefault="00D9622E" w:rsidP="004B2420">
            <w:pPr>
              <w:rPr>
                <w:sz w:val="20"/>
              </w:rPr>
            </w:pPr>
            <w:proofErr w:type="spellStart"/>
            <w:r w:rsidRPr="00A2618F">
              <w:rPr>
                <w:color w:val="000000"/>
                <w:sz w:val="20"/>
              </w:rPr>
              <w:t>Giẻ</w:t>
            </w:r>
            <w:proofErr w:type="spellEnd"/>
            <w:r w:rsidRPr="00A2618F">
              <w:rPr>
                <w:color w:val="000000"/>
                <w:sz w:val="20"/>
              </w:rPr>
              <w:t xml:space="preserve"> </w:t>
            </w:r>
            <w:proofErr w:type="spellStart"/>
            <w:r w:rsidRPr="00A2618F">
              <w:rPr>
                <w:color w:val="000000"/>
                <w:sz w:val="20"/>
              </w:rPr>
              <w:t>lau</w:t>
            </w:r>
            <w:proofErr w:type="spellEnd"/>
            <w:r w:rsidRPr="00A2618F">
              <w:rPr>
                <w:color w:val="000000"/>
                <w:sz w:val="20"/>
              </w:rPr>
              <w:t xml:space="preserve"> cotton </w:t>
            </w:r>
            <w:proofErr w:type="spellStart"/>
            <w:r w:rsidRPr="00A2618F">
              <w:rPr>
                <w:color w:val="000000"/>
                <w:sz w:val="20"/>
              </w:rPr>
              <w:t>màu</w:t>
            </w:r>
            <w:proofErr w:type="spellEnd"/>
            <w:r w:rsidRPr="00A2618F">
              <w:rPr>
                <w:color w:val="000000"/>
                <w:sz w:val="20"/>
              </w:rPr>
              <w:t xml:space="preserve"> </w:t>
            </w:r>
            <w:proofErr w:type="spellStart"/>
            <w:r w:rsidRPr="00A2618F">
              <w:rPr>
                <w:color w:val="000000"/>
                <w:sz w:val="20"/>
              </w:rPr>
              <w:t>trắng</w:t>
            </w:r>
            <w:proofErr w:type="spellEnd"/>
            <w:r w:rsidRPr="00A2618F">
              <w:rPr>
                <w:color w:val="000000"/>
                <w:sz w:val="20"/>
              </w:rPr>
              <w:t xml:space="preserve"> </w:t>
            </w:r>
            <w:proofErr w:type="spellStart"/>
            <w:r w:rsidRPr="00A2618F">
              <w:rPr>
                <w:color w:val="000000"/>
                <w:sz w:val="20"/>
              </w:rPr>
              <w:t>khổ</w:t>
            </w:r>
            <w:proofErr w:type="spellEnd"/>
            <w:r w:rsidRPr="00A2618F">
              <w:rPr>
                <w:color w:val="000000"/>
                <w:sz w:val="20"/>
              </w:rPr>
              <w:t xml:space="preserve"> A4, </w:t>
            </w:r>
            <w:proofErr w:type="spellStart"/>
            <w:r w:rsidRPr="00A2618F">
              <w:rPr>
                <w:color w:val="000000"/>
                <w:sz w:val="20"/>
              </w:rPr>
              <w:t>không</w:t>
            </w:r>
            <w:proofErr w:type="spellEnd"/>
            <w:r w:rsidRPr="00A2618F">
              <w:rPr>
                <w:color w:val="000000"/>
                <w:sz w:val="20"/>
              </w:rPr>
              <w:t xml:space="preserve"> may</w:t>
            </w:r>
          </w:p>
        </w:tc>
        <w:tc>
          <w:tcPr>
            <w:tcW w:w="4382" w:type="dxa"/>
            <w:vAlign w:val="center"/>
          </w:tcPr>
          <w:p w14:paraId="667F74B4" w14:textId="77777777" w:rsidR="00D9622E" w:rsidRPr="00FB6122" w:rsidRDefault="00D9622E" w:rsidP="004B2420">
            <w:pPr>
              <w:rPr>
                <w:spacing w:val="-4"/>
                <w:sz w:val="20"/>
              </w:rPr>
            </w:pPr>
            <w:proofErr w:type="spellStart"/>
            <w:r w:rsidRPr="00891EC3">
              <w:rPr>
                <w:szCs w:val="24"/>
              </w:rPr>
              <w:t>Giẻ</w:t>
            </w:r>
            <w:proofErr w:type="spellEnd"/>
            <w:r w:rsidRPr="00891EC3">
              <w:rPr>
                <w:szCs w:val="24"/>
              </w:rPr>
              <w:t xml:space="preserve"> cotton </w:t>
            </w:r>
            <w:proofErr w:type="spellStart"/>
            <w:r w:rsidRPr="00891EC3">
              <w:rPr>
                <w:szCs w:val="24"/>
              </w:rPr>
              <w:t>trắng</w:t>
            </w:r>
            <w:proofErr w:type="spellEnd"/>
            <w:r w:rsidRPr="00891EC3">
              <w:rPr>
                <w:szCs w:val="24"/>
              </w:rPr>
              <w:t xml:space="preserve"> </w:t>
            </w:r>
            <w:proofErr w:type="spellStart"/>
            <w:r w:rsidRPr="00891EC3">
              <w:rPr>
                <w:szCs w:val="24"/>
              </w:rPr>
              <w:t>hoặc</w:t>
            </w:r>
            <w:proofErr w:type="spellEnd"/>
            <w:r w:rsidRPr="00891EC3">
              <w:rPr>
                <w:szCs w:val="24"/>
              </w:rPr>
              <w:t xml:space="preserve"> </w:t>
            </w:r>
            <w:proofErr w:type="spellStart"/>
            <w:r w:rsidRPr="00891EC3">
              <w:rPr>
                <w:szCs w:val="24"/>
              </w:rPr>
              <w:t>sáng</w:t>
            </w:r>
            <w:proofErr w:type="spellEnd"/>
            <w:r w:rsidRPr="00891EC3">
              <w:rPr>
                <w:szCs w:val="24"/>
              </w:rPr>
              <w:t xml:space="preserve"> </w:t>
            </w:r>
            <w:proofErr w:type="spellStart"/>
            <w:r w:rsidRPr="00891EC3">
              <w:rPr>
                <w:szCs w:val="24"/>
              </w:rPr>
              <w:t>màu</w:t>
            </w:r>
            <w:proofErr w:type="spellEnd"/>
            <w:r w:rsidRPr="00891EC3">
              <w:rPr>
                <w:szCs w:val="24"/>
              </w:rPr>
              <w:t xml:space="preserve">, </w:t>
            </w:r>
            <w:proofErr w:type="spellStart"/>
            <w:r w:rsidRPr="00891EC3">
              <w:rPr>
                <w:szCs w:val="24"/>
              </w:rPr>
              <w:t>cắt</w:t>
            </w:r>
            <w:proofErr w:type="spellEnd"/>
            <w:r w:rsidRPr="00891EC3">
              <w:rPr>
                <w:szCs w:val="24"/>
              </w:rPr>
              <w:t xml:space="preserve"> </w:t>
            </w:r>
            <w:proofErr w:type="spellStart"/>
            <w:r w:rsidRPr="00891EC3">
              <w:rPr>
                <w:szCs w:val="24"/>
              </w:rPr>
              <w:t>khổ</w:t>
            </w:r>
            <w:proofErr w:type="spellEnd"/>
            <w:r w:rsidRPr="00891EC3">
              <w:rPr>
                <w:szCs w:val="24"/>
              </w:rPr>
              <w:t xml:space="preserve"> </w:t>
            </w:r>
            <w:proofErr w:type="spellStart"/>
            <w:r w:rsidRPr="00891EC3">
              <w:rPr>
                <w:szCs w:val="24"/>
              </w:rPr>
              <w:t>tương</w:t>
            </w:r>
            <w:proofErr w:type="spellEnd"/>
            <w:r w:rsidRPr="00891EC3">
              <w:rPr>
                <w:szCs w:val="24"/>
              </w:rPr>
              <w:t xml:space="preserve"> </w:t>
            </w:r>
            <w:proofErr w:type="spellStart"/>
            <w:r w:rsidRPr="00891EC3">
              <w:rPr>
                <w:szCs w:val="24"/>
              </w:rPr>
              <w:t>đương</w:t>
            </w:r>
            <w:proofErr w:type="spellEnd"/>
            <w:r w:rsidRPr="00891EC3">
              <w:rPr>
                <w:szCs w:val="24"/>
              </w:rPr>
              <w:t xml:space="preserve"> A4, </w:t>
            </w:r>
            <w:proofErr w:type="spellStart"/>
            <w:r w:rsidRPr="00891EC3">
              <w:rPr>
                <w:szCs w:val="24"/>
              </w:rPr>
              <w:t>thấm</w:t>
            </w:r>
            <w:proofErr w:type="spellEnd"/>
            <w:r w:rsidRPr="00891EC3">
              <w:rPr>
                <w:szCs w:val="24"/>
              </w:rPr>
              <w:t xml:space="preserve"> </w:t>
            </w:r>
            <w:proofErr w:type="spellStart"/>
            <w:r w:rsidRPr="00891EC3">
              <w:rPr>
                <w:szCs w:val="24"/>
              </w:rPr>
              <w:t>hút</w:t>
            </w:r>
            <w:proofErr w:type="spellEnd"/>
            <w:r w:rsidRPr="00891EC3">
              <w:rPr>
                <w:szCs w:val="24"/>
              </w:rPr>
              <w:t xml:space="preserve"> </w:t>
            </w:r>
            <w:proofErr w:type="spellStart"/>
            <w:r w:rsidRPr="00891EC3">
              <w:rPr>
                <w:szCs w:val="24"/>
              </w:rPr>
              <w:t>tốt</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bụi</w:t>
            </w:r>
            <w:proofErr w:type="spellEnd"/>
            <w:r w:rsidRPr="00891EC3">
              <w:rPr>
                <w:szCs w:val="24"/>
              </w:rPr>
              <w:t xml:space="preserve">, </w:t>
            </w:r>
            <w:proofErr w:type="spellStart"/>
            <w:r w:rsidRPr="00891EC3">
              <w:rPr>
                <w:szCs w:val="24"/>
              </w:rPr>
              <w:t>xơ</w:t>
            </w:r>
            <w:proofErr w:type="spellEnd"/>
          </w:p>
        </w:tc>
      </w:tr>
      <w:tr w:rsidR="00D9622E" w:rsidRPr="00FB6122" w14:paraId="28178B5B" w14:textId="77777777" w:rsidTr="004B2420">
        <w:trPr>
          <w:jc w:val="center"/>
        </w:trPr>
        <w:tc>
          <w:tcPr>
            <w:tcW w:w="705" w:type="dxa"/>
            <w:vAlign w:val="center"/>
          </w:tcPr>
          <w:p w14:paraId="05FC05E7" w14:textId="77777777" w:rsidR="00D9622E" w:rsidRPr="00FB6122" w:rsidRDefault="00D9622E" w:rsidP="004B2420">
            <w:pPr>
              <w:jc w:val="center"/>
              <w:rPr>
                <w:sz w:val="20"/>
              </w:rPr>
            </w:pPr>
            <w:r w:rsidRPr="00FB6122">
              <w:rPr>
                <w:sz w:val="20"/>
              </w:rPr>
              <w:t>27</w:t>
            </w:r>
          </w:p>
        </w:tc>
        <w:tc>
          <w:tcPr>
            <w:tcW w:w="3997" w:type="dxa"/>
            <w:vAlign w:val="center"/>
          </w:tcPr>
          <w:p w14:paraId="307B2E9C" w14:textId="77777777" w:rsidR="00D9622E" w:rsidRPr="00FB6122" w:rsidRDefault="00D9622E" w:rsidP="004B2420">
            <w:pPr>
              <w:rPr>
                <w:sz w:val="20"/>
              </w:rPr>
            </w:pPr>
            <w:proofErr w:type="spellStart"/>
            <w:r w:rsidRPr="00A2618F">
              <w:rPr>
                <w:color w:val="000000"/>
                <w:sz w:val="20"/>
              </w:rPr>
              <w:t>Mực</w:t>
            </w:r>
            <w:proofErr w:type="spellEnd"/>
            <w:r w:rsidRPr="00A2618F">
              <w:rPr>
                <w:color w:val="000000"/>
                <w:sz w:val="20"/>
              </w:rPr>
              <w:t xml:space="preserve"> in cartridge 303</w:t>
            </w:r>
          </w:p>
        </w:tc>
        <w:tc>
          <w:tcPr>
            <w:tcW w:w="4382" w:type="dxa"/>
            <w:vAlign w:val="center"/>
          </w:tcPr>
          <w:p w14:paraId="00B7D94A" w14:textId="77777777" w:rsidR="00D9622E" w:rsidRPr="00FB6122" w:rsidRDefault="00D9622E" w:rsidP="004B2420">
            <w:pPr>
              <w:rPr>
                <w:sz w:val="20"/>
              </w:rPr>
            </w:pPr>
            <w:proofErr w:type="spellStart"/>
            <w:r w:rsidRPr="00891EC3">
              <w:rPr>
                <w:szCs w:val="24"/>
              </w:rPr>
              <w:t>Hộp</w:t>
            </w:r>
            <w:proofErr w:type="spellEnd"/>
            <w:r w:rsidRPr="00891EC3">
              <w:rPr>
                <w:szCs w:val="24"/>
              </w:rPr>
              <w:t xml:space="preserve"> </w:t>
            </w:r>
            <w:proofErr w:type="spellStart"/>
            <w:r w:rsidRPr="00891EC3">
              <w:rPr>
                <w:szCs w:val="24"/>
              </w:rPr>
              <w:t>mực</w:t>
            </w:r>
            <w:proofErr w:type="spellEnd"/>
            <w:r w:rsidRPr="00891EC3">
              <w:rPr>
                <w:szCs w:val="24"/>
              </w:rPr>
              <w:t xml:space="preserve"> in laser </w:t>
            </w:r>
            <w:proofErr w:type="spellStart"/>
            <w:r w:rsidRPr="00891EC3">
              <w:rPr>
                <w:szCs w:val="24"/>
              </w:rPr>
              <w:t>tương</w:t>
            </w:r>
            <w:proofErr w:type="spellEnd"/>
            <w:r w:rsidRPr="00891EC3">
              <w:rPr>
                <w:szCs w:val="24"/>
              </w:rPr>
              <w:t xml:space="preserve"> </w:t>
            </w:r>
            <w:proofErr w:type="spellStart"/>
            <w:r w:rsidRPr="00891EC3">
              <w:rPr>
                <w:szCs w:val="24"/>
              </w:rPr>
              <w:t>thích</w:t>
            </w:r>
            <w:proofErr w:type="spellEnd"/>
            <w:r w:rsidRPr="00891EC3">
              <w:rPr>
                <w:szCs w:val="24"/>
              </w:rPr>
              <w:t xml:space="preserve"> cartridge 303 </w:t>
            </w:r>
            <w:proofErr w:type="spellStart"/>
            <w:r w:rsidRPr="00891EC3">
              <w:rPr>
                <w:szCs w:val="24"/>
              </w:rPr>
              <w:t>hoặc</w:t>
            </w:r>
            <w:proofErr w:type="spellEnd"/>
            <w:r w:rsidRPr="00891EC3">
              <w:rPr>
                <w:szCs w:val="24"/>
              </w:rPr>
              <w:t xml:space="preserve"> </w:t>
            </w:r>
            <w:proofErr w:type="spellStart"/>
            <w:r w:rsidRPr="00891EC3">
              <w:rPr>
                <w:szCs w:val="24"/>
              </w:rPr>
              <w:t>tương</w:t>
            </w:r>
            <w:proofErr w:type="spellEnd"/>
            <w:r w:rsidRPr="00891EC3">
              <w:rPr>
                <w:szCs w:val="24"/>
              </w:rPr>
              <w:t xml:space="preserve"> </w:t>
            </w:r>
            <w:proofErr w:type="spellStart"/>
            <w:r w:rsidRPr="00891EC3">
              <w:rPr>
                <w:szCs w:val="24"/>
              </w:rPr>
              <w:t>đương</w:t>
            </w:r>
            <w:proofErr w:type="spellEnd"/>
            <w:r w:rsidRPr="00891EC3">
              <w:rPr>
                <w:szCs w:val="24"/>
              </w:rPr>
              <w:t xml:space="preserve">, </w:t>
            </w:r>
            <w:proofErr w:type="spellStart"/>
            <w:r w:rsidRPr="00891EC3">
              <w:rPr>
                <w:szCs w:val="24"/>
              </w:rPr>
              <w:t>dùng</w:t>
            </w:r>
            <w:proofErr w:type="spellEnd"/>
            <w:r w:rsidRPr="00891EC3">
              <w:rPr>
                <w:szCs w:val="24"/>
              </w:rPr>
              <w:t xml:space="preserve"> </w:t>
            </w:r>
            <w:proofErr w:type="spellStart"/>
            <w:r w:rsidRPr="00891EC3">
              <w:rPr>
                <w:szCs w:val="24"/>
              </w:rPr>
              <w:t>cho</w:t>
            </w:r>
            <w:proofErr w:type="spellEnd"/>
            <w:r w:rsidRPr="00891EC3">
              <w:rPr>
                <w:szCs w:val="24"/>
              </w:rPr>
              <w:t xml:space="preserve"> </w:t>
            </w:r>
            <w:proofErr w:type="spellStart"/>
            <w:r w:rsidRPr="00891EC3">
              <w:rPr>
                <w:szCs w:val="24"/>
              </w:rPr>
              <w:t>máy</w:t>
            </w:r>
            <w:proofErr w:type="spellEnd"/>
            <w:r w:rsidRPr="00891EC3">
              <w:rPr>
                <w:szCs w:val="24"/>
              </w:rPr>
              <w:t xml:space="preserve"> in </w:t>
            </w:r>
            <w:proofErr w:type="spellStart"/>
            <w:r w:rsidRPr="00891EC3">
              <w:rPr>
                <w:szCs w:val="24"/>
              </w:rPr>
              <w:t>cùng</w:t>
            </w:r>
            <w:proofErr w:type="spellEnd"/>
            <w:r w:rsidRPr="00891EC3">
              <w:rPr>
                <w:szCs w:val="24"/>
              </w:rPr>
              <w:t xml:space="preserve"> </w:t>
            </w:r>
            <w:proofErr w:type="spellStart"/>
            <w:r w:rsidRPr="00891EC3">
              <w:rPr>
                <w:szCs w:val="24"/>
              </w:rPr>
              <w:t>chuẩn</w:t>
            </w:r>
            <w:proofErr w:type="spellEnd"/>
            <w:r w:rsidRPr="00891EC3">
              <w:rPr>
                <w:szCs w:val="24"/>
              </w:rPr>
              <w:t xml:space="preserve">, </w:t>
            </w:r>
            <w:proofErr w:type="spellStart"/>
            <w:r w:rsidRPr="00891EC3">
              <w:rPr>
                <w:szCs w:val="24"/>
              </w:rPr>
              <w:t>bản</w:t>
            </w:r>
            <w:proofErr w:type="spellEnd"/>
            <w:r w:rsidRPr="00891EC3">
              <w:rPr>
                <w:szCs w:val="24"/>
              </w:rPr>
              <w:t xml:space="preserve"> in </w:t>
            </w:r>
            <w:proofErr w:type="spellStart"/>
            <w:r w:rsidRPr="00891EC3">
              <w:rPr>
                <w:szCs w:val="24"/>
              </w:rPr>
              <w:t>đậm</w:t>
            </w:r>
            <w:proofErr w:type="spellEnd"/>
            <w:r w:rsidRPr="00891EC3">
              <w:rPr>
                <w:szCs w:val="24"/>
              </w:rPr>
              <w:t xml:space="preserve">, </w:t>
            </w:r>
            <w:proofErr w:type="spellStart"/>
            <w:r w:rsidRPr="00891EC3">
              <w:rPr>
                <w:szCs w:val="24"/>
              </w:rPr>
              <w:t>nét</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lem</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gây</w:t>
            </w:r>
            <w:proofErr w:type="spellEnd"/>
            <w:r w:rsidRPr="00891EC3">
              <w:rPr>
                <w:szCs w:val="24"/>
              </w:rPr>
              <w:t xml:space="preserve"> </w:t>
            </w:r>
            <w:proofErr w:type="spellStart"/>
            <w:r w:rsidRPr="00891EC3">
              <w:rPr>
                <w:szCs w:val="24"/>
              </w:rPr>
              <w:t>kẹt</w:t>
            </w:r>
            <w:proofErr w:type="spellEnd"/>
            <w:r w:rsidRPr="00891EC3">
              <w:rPr>
                <w:szCs w:val="24"/>
              </w:rPr>
              <w:t xml:space="preserve"> </w:t>
            </w:r>
            <w:proofErr w:type="spellStart"/>
            <w:r w:rsidRPr="00891EC3">
              <w:rPr>
                <w:szCs w:val="24"/>
              </w:rPr>
              <w:t>giấy</w:t>
            </w:r>
            <w:proofErr w:type="spellEnd"/>
            <w:r w:rsidRPr="00891EC3">
              <w:rPr>
                <w:szCs w:val="24"/>
              </w:rPr>
              <w:t xml:space="preserve">, </w:t>
            </w:r>
            <w:proofErr w:type="spellStart"/>
            <w:r w:rsidRPr="00891EC3">
              <w:rPr>
                <w:szCs w:val="24"/>
              </w:rPr>
              <w:t>số</w:t>
            </w:r>
            <w:proofErr w:type="spellEnd"/>
            <w:r w:rsidRPr="00891EC3">
              <w:rPr>
                <w:szCs w:val="24"/>
              </w:rPr>
              <w:t xml:space="preserve"> </w:t>
            </w:r>
            <w:proofErr w:type="spellStart"/>
            <w:r w:rsidRPr="00891EC3">
              <w:rPr>
                <w:szCs w:val="24"/>
              </w:rPr>
              <w:t>lượng</w:t>
            </w:r>
            <w:proofErr w:type="spellEnd"/>
            <w:r w:rsidRPr="00891EC3">
              <w:rPr>
                <w:szCs w:val="24"/>
              </w:rPr>
              <w:t xml:space="preserve"> </w:t>
            </w:r>
            <w:proofErr w:type="spellStart"/>
            <w:r w:rsidRPr="00891EC3">
              <w:rPr>
                <w:szCs w:val="24"/>
              </w:rPr>
              <w:t>bản</w:t>
            </w:r>
            <w:proofErr w:type="spellEnd"/>
            <w:r w:rsidRPr="00891EC3">
              <w:rPr>
                <w:szCs w:val="24"/>
              </w:rPr>
              <w:t xml:space="preserve"> in </w:t>
            </w:r>
            <w:proofErr w:type="spellStart"/>
            <w:r w:rsidRPr="00891EC3">
              <w:rPr>
                <w:szCs w:val="24"/>
              </w:rPr>
              <w:t>tối</w:t>
            </w:r>
            <w:proofErr w:type="spellEnd"/>
            <w:r w:rsidRPr="00891EC3">
              <w:rPr>
                <w:szCs w:val="24"/>
              </w:rPr>
              <w:t xml:space="preserve"> </w:t>
            </w:r>
            <w:proofErr w:type="spellStart"/>
            <w:r w:rsidRPr="00891EC3">
              <w:rPr>
                <w:szCs w:val="24"/>
              </w:rPr>
              <w:t>thiểu</w:t>
            </w:r>
            <w:proofErr w:type="spellEnd"/>
            <w:r w:rsidRPr="00891EC3">
              <w:rPr>
                <w:szCs w:val="24"/>
              </w:rPr>
              <w:t xml:space="preserve"> </w:t>
            </w:r>
            <w:proofErr w:type="spellStart"/>
            <w:r w:rsidRPr="00891EC3">
              <w:rPr>
                <w:szCs w:val="24"/>
              </w:rPr>
              <w:t>bằng</w:t>
            </w:r>
            <w:proofErr w:type="spellEnd"/>
            <w:r w:rsidRPr="00891EC3">
              <w:rPr>
                <w:szCs w:val="24"/>
              </w:rPr>
              <w:t xml:space="preserve"> </w:t>
            </w:r>
            <w:proofErr w:type="spellStart"/>
            <w:r w:rsidRPr="00891EC3">
              <w:rPr>
                <w:szCs w:val="24"/>
              </w:rPr>
              <w:t>thông</w:t>
            </w:r>
            <w:proofErr w:type="spellEnd"/>
            <w:r w:rsidRPr="00891EC3">
              <w:rPr>
                <w:szCs w:val="24"/>
              </w:rPr>
              <w:t xml:space="preserve"> </w:t>
            </w:r>
            <w:proofErr w:type="spellStart"/>
            <w:r w:rsidRPr="00891EC3">
              <w:rPr>
                <w:szCs w:val="24"/>
              </w:rPr>
              <w:t>số</w:t>
            </w:r>
            <w:proofErr w:type="spellEnd"/>
            <w:r w:rsidRPr="00891EC3">
              <w:rPr>
                <w:szCs w:val="24"/>
              </w:rPr>
              <w:t xml:space="preserve"> </w:t>
            </w:r>
            <w:proofErr w:type="spellStart"/>
            <w:r w:rsidRPr="00891EC3">
              <w:rPr>
                <w:szCs w:val="24"/>
              </w:rPr>
              <w:t>kỹ</w:t>
            </w:r>
            <w:proofErr w:type="spellEnd"/>
            <w:r w:rsidRPr="00891EC3">
              <w:rPr>
                <w:szCs w:val="24"/>
              </w:rPr>
              <w:t xml:space="preserve"> </w:t>
            </w:r>
            <w:proofErr w:type="spellStart"/>
            <w:r w:rsidRPr="00891EC3">
              <w:rPr>
                <w:szCs w:val="24"/>
              </w:rPr>
              <w:t>thuật</w:t>
            </w:r>
            <w:proofErr w:type="spellEnd"/>
            <w:r w:rsidRPr="00891EC3">
              <w:rPr>
                <w:szCs w:val="24"/>
              </w:rPr>
              <w:t xml:space="preserve"> </w:t>
            </w:r>
            <w:proofErr w:type="spellStart"/>
            <w:r w:rsidRPr="00891EC3">
              <w:rPr>
                <w:szCs w:val="24"/>
              </w:rPr>
              <w:t>nhà</w:t>
            </w:r>
            <w:proofErr w:type="spellEnd"/>
            <w:r w:rsidRPr="00891EC3">
              <w:rPr>
                <w:szCs w:val="24"/>
              </w:rPr>
              <w:t xml:space="preserve"> </w:t>
            </w:r>
            <w:proofErr w:type="spellStart"/>
            <w:r w:rsidRPr="00891EC3">
              <w:rPr>
                <w:szCs w:val="24"/>
              </w:rPr>
              <w:t>sản</w:t>
            </w:r>
            <w:proofErr w:type="spellEnd"/>
            <w:r w:rsidRPr="00891EC3">
              <w:rPr>
                <w:szCs w:val="24"/>
              </w:rPr>
              <w:t xml:space="preserve"> </w:t>
            </w:r>
            <w:proofErr w:type="spellStart"/>
            <w:r w:rsidRPr="00891EC3">
              <w:rPr>
                <w:szCs w:val="24"/>
              </w:rPr>
              <w:t>xuất</w:t>
            </w:r>
            <w:proofErr w:type="spellEnd"/>
            <w:r w:rsidRPr="00891EC3">
              <w:rPr>
                <w:szCs w:val="24"/>
              </w:rPr>
              <w:t xml:space="preserve"> </w:t>
            </w:r>
            <w:proofErr w:type="spellStart"/>
            <w:r w:rsidRPr="00891EC3">
              <w:rPr>
                <w:szCs w:val="24"/>
              </w:rPr>
              <w:t>gốc</w:t>
            </w:r>
            <w:proofErr w:type="spellEnd"/>
            <w:r w:rsidRPr="00891EC3">
              <w:rPr>
                <w:szCs w:val="24"/>
              </w:rPr>
              <w:t>.</w:t>
            </w:r>
          </w:p>
        </w:tc>
      </w:tr>
      <w:tr w:rsidR="00D9622E" w:rsidRPr="00FB6122" w14:paraId="4BB34B9D" w14:textId="77777777" w:rsidTr="004B2420">
        <w:trPr>
          <w:jc w:val="center"/>
        </w:trPr>
        <w:tc>
          <w:tcPr>
            <w:tcW w:w="705" w:type="dxa"/>
            <w:vAlign w:val="center"/>
          </w:tcPr>
          <w:p w14:paraId="2A49E0A0" w14:textId="77777777" w:rsidR="00D9622E" w:rsidRPr="00FB6122" w:rsidRDefault="00D9622E" w:rsidP="004B2420">
            <w:pPr>
              <w:jc w:val="center"/>
              <w:rPr>
                <w:sz w:val="20"/>
              </w:rPr>
            </w:pPr>
            <w:r w:rsidRPr="00FB6122">
              <w:rPr>
                <w:sz w:val="20"/>
              </w:rPr>
              <w:t>28</w:t>
            </w:r>
          </w:p>
        </w:tc>
        <w:tc>
          <w:tcPr>
            <w:tcW w:w="3997" w:type="dxa"/>
            <w:vAlign w:val="center"/>
          </w:tcPr>
          <w:p w14:paraId="6F3B32CD" w14:textId="77777777" w:rsidR="00D9622E" w:rsidRPr="00FB6122" w:rsidRDefault="00D9622E" w:rsidP="004B2420">
            <w:pPr>
              <w:rPr>
                <w:sz w:val="20"/>
              </w:rPr>
            </w:pPr>
            <w:proofErr w:type="spellStart"/>
            <w:r w:rsidRPr="00A2618F">
              <w:rPr>
                <w:color w:val="000000"/>
                <w:sz w:val="20"/>
              </w:rPr>
              <w:t>Giấy</w:t>
            </w:r>
            <w:proofErr w:type="spellEnd"/>
            <w:r w:rsidRPr="00A2618F">
              <w:rPr>
                <w:color w:val="000000"/>
                <w:sz w:val="20"/>
              </w:rPr>
              <w:t xml:space="preserve"> </w:t>
            </w:r>
            <w:proofErr w:type="spellStart"/>
            <w:r w:rsidRPr="00A2618F">
              <w:rPr>
                <w:color w:val="000000"/>
                <w:sz w:val="20"/>
              </w:rPr>
              <w:t>lót</w:t>
            </w:r>
            <w:proofErr w:type="spellEnd"/>
            <w:r w:rsidRPr="00A2618F">
              <w:rPr>
                <w:color w:val="000000"/>
                <w:sz w:val="20"/>
              </w:rPr>
              <w:t xml:space="preserve"> </w:t>
            </w:r>
            <w:proofErr w:type="spellStart"/>
            <w:r w:rsidRPr="00A2618F">
              <w:rPr>
                <w:color w:val="000000"/>
                <w:sz w:val="20"/>
              </w:rPr>
              <w:t>ống</w:t>
            </w:r>
            <w:proofErr w:type="spellEnd"/>
            <w:r w:rsidRPr="00A2618F">
              <w:rPr>
                <w:color w:val="000000"/>
                <w:sz w:val="20"/>
              </w:rPr>
              <w:t xml:space="preserve"> </w:t>
            </w:r>
          </w:p>
        </w:tc>
        <w:tc>
          <w:tcPr>
            <w:tcW w:w="4382" w:type="dxa"/>
            <w:vAlign w:val="center"/>
          </w:tcPr>
          <w:p w14:paraId="4D18CE68" w14:textId="77777777" w:rsidR="00D9622E" w:rsidRPr="00FB6122" w:rsidRDefault="00D9622E" w:rsidP="004B2420">
            <w:pPr>
              <w:rPr>
                <w:sz w:val="20"/>
              </w:rPr>
            </w:pPr>
            <w:proofErr w:type="spellStart"/>
            <w:r w:rsidRPr="00527388">
              <w:rPr>
                <w:rFonts w:asciiTheme="majorHAnsi" w:hAnsiTheme="majorHAnsi" w:cstheme="majorHAnsi"/>
                <w:szCs w:val="24"/>
                <w:shd w:val="clear" w:color="auto" w:fill="FFFFFF"/>
              </w:rPr>
              <w:t>Lót</w:t>
            </w:r>
            <w:proofErr w:type="spellEnd"/>
            <w:r w:rsidRPr="00527388">
              <w:rPr>
                <w:rFonts w:asciiTheme="majorHAnsi" w:hAnsiTheme="majorHAnsi" w:cstheme="majorHAnsi"/>
                <w:szCs w:val="24"/>
                <w:shd w:val="clear" w:color="auto" w:fill="FFFFFF"/>
              </w:rPr>
              <w:t xml:space="preserve"> </w:t>
            </w:r>
            <w:proofErr w:type="spellStart"/>
            <w:r w:rsidRPr="00527388">
              <w:rPr>
                <w:rFonts w:asciiTheme="majorHAnsi" w:hAnsiTheme="majorHAnsi" w:cstheme="majorHAnsi"/>
                <w:szCs w:val="24"/>
                <w:shd w:val="clear" w:color="auto" w:fill="FFFFFF"/>
              </w:rPr>
              <w:t>ống</w:t>
            </w:r>
            <w:proofErr w:type="spellEnd"/>
            <w:r w:rsidRPr="00527388">
              <w:rPr>
                <w:rFonts w:asciiTheme="majorHAnsi" w:hAnsiTheme="majorHAnsi" w:cstheme="majorHAnsi"/>
                <w:szCs w:val="24"/>
                <w:shd w:val="clear" w:color="auto" w:fill="FFFFFF"/>
              </w:rPr>
              <w:t xml:space="preserve"> </w:t>
            </w:r>
            <w:proofErr w:type="spellStart"/>
            <w:r w:rsidRPr="00527388">
              <w:rPr>
                <w:rFonts w:asciiTheme="majorHAnsi" w:hAnsiTheme="majorHAnsi" w:cstheme="majorHAnsi"/>
                <w:szCs w:val="24"/>
                <w:shd w:val="clear" w:color="auto" w:fill="FFFFFF"/>
              </w:rPr>
              <w:t>máy</w:t>
            </w:r>
            <w:proofErr w:type="spellEnd"/>
            <w:r w:rsidRPr="00527388">
              <w:rPr>
                <w:rFonts w:asciiTheme="majorHAnsi" w:hAnsiTheme="majorHAnsi" w:cstheme="majorHAnsi"/>
                <w:szCs w:val="24"/>
                <w:shd w:val="clear" w:color="auto" w:fill="FFFFFF"/>
              </w:rPr>
              <w:t xml:space="preserve"> in Offset</w:t>
            </w:r>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có</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độ</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dày</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giấy</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lót</w:t>
            </w:r>
            <w:proofErr w:type="spellEnd"/>
            <w:r w:rsidRPr="00527388">
              <w:rPr>
                <w:rFonts w:asciiTheme="majorHAnsi" w:hAnsiTheme="majorHAnsi" w:cstheme="majorHAnsi"/>
                <w:szCs w:val="24"/>
              </w:rPr>
              <w:t xml:space="preserve"> 0,1mm; </w:t>
            </w:r>
            <w:proofErr w:type="spellStart"/>
            <w:r w:rsidRPr="00527388">
              <w:rPr>
                <w:rFonts w:asciiTheme="majorHAnsi" w:hAnsiTheme="majorHAnsi" w:cstheme="majorHAnsi"/>
                <w:szCs w:val="24"/>
              </w:rPr>
              <w:t>bề</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mặt</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phẳng</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mịn</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đồng</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đều</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Giấy</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có</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độ</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dày</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sai</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số</w:t>
            </w:r>
            <w:proofErr w:type="spellEnd"/>
            <w:r w:rsidRPr="00527388">
              <w:rPr>
                <w:rFonts w:asciiTheme="majorHAnsi" w:hAnsiTheme="majorHAnsi" w:cstheme="majorHAnsi"/>
                <w:szCs w:val="24"/>
              </w:rPr>
              <w:t xml:space="preserve"> +/- 0,01 mm.</w:t>
            </w:r>
          </w:p>
        </w:tc>
      </w:tr>
      <w:tr w:rsidR="00D9622E" w:rsidRPr="00305B55" w14:paraId="0C566C08" w14:textId="77777777" w:rsidTr="004B2420">
        <w:trPr>
          <w:jc w:val="center"/>
        </w:trPr>
        <w:tc>
          <w:tcPr>
            <w:tcW w:w="705" w:type="dxa"/>
            <w:vAlign w:val="center"/>
          </w:tcPr>
          <w:p w14:paraId="3868AC17" w14:textId="77777777" w:rsidR="00D9622E" w:rsidRPr="00FB6122" w:rsidRDefault="00D9622E" w:rsidP="004B2420">
            <w:pPr>
              <w:jc w:val="center"/>
              <w:rPr>
                <w:sz w:val="20"/>
              </w:rPr>
            </w:pPr>
            <w:r w:rsidRPr="00FB6122">
              <w:rPr>
                <w:sz w:val="20"/>
              </w:rPr>
              <w:t>29</w:t>
            </w:r>
          </w:p>
        </w:tc>
        <w:tc>
          <w:tcPr>
            <w:tcW w:w="3997" w:type="dxa"/>
            <w:vAlign w:val="center"/>
          </w:tcPr>
          <w:p w14:paraId="229EB0F8" w14:textId="77777777" w:rsidR="00D9622E" w:rsidRPr="00305B55" w:rsidRDefault="00D9622E" w:rsidP="004B2420">
            <w:pPr>
              <w:rPr>
                <w:sz w:val="20"/>
                <w:lang w:val="pt-BR"/>
              </w:rPr>
            </w:pPr>
            <w:r w:rsidRPr="00305B55">
              <w:rPr>
                <w:color w:val="000000"/>
                <w:sz w:val="20"/>
                <w:lang w:val="pt-BR"/>
              </w:rPr>
              <w:t>Mài dao máy xén kyodo seike</w:t>
            </w:r>
          </w:p>
        </w:tc>
        <w:tc>
          <w:tcPr>
            <w:tcW w:w="4382" w:type="dxa"/>
            <w:vAlign w:val="center"/>
          </w:tcPr>
          <w:p w14:paraId="3CF7DFED" w14:textId="77777777" w:rsidR="00D9622E" w:rsidRPr="00305B55" w:rsidRDefault="00D9622E" w:rsidP="004B2420">
            <w:pPr>
              <w:rPr>
                <w:sz w:val="20"/>
                <w:lang w:val="pt-BR"/>
              </w:rPr>
            </w:pPr>
            <w:r w:rsidRPr="00305B55">
              <w:rPr>
                <w:szCs w:val="24"/>
                <w:lang w:val="pt-BR"/>
              </w:rPr>
              <w:t>Đảm bảo lưỡi dao sắc, độ phẳng và góc mài đúng chuẩn máy, sau mài cắt không xơ mép giấy.</w:t>
            </w:r>
          </w:p>
        </w:tc>
      </w:tr>
      <w:tr w:rsidR="00D9622E" w:rsidRPr="00FB6122" w14:paraId="5ED6853F" w14:textId="77777777" w:rsidTr="004B2420">
        <w:trPr>
          <w:jc w:val="center"/>
        </w:trPr>
        <w:tc>
          <w:tcPr>
            <w:tcW w:w="705" w:type="dxa"/>
            <w:vAlign w:val="center"/>
          </w:tcPr>
          <w:p w14:paraId="6A7B15B8" w14:textId="77777777" w:rsidR="00D9622E" w:rsidRPr="00FB6122" w:rsidRDefault="00D9622E" w:rsidP="004B2420">
            <w:pPr>
              <w:jc w:val="center"/>
              <w:rPr>
                <w:sz w:val="20"/>
              </w:rPr>
            </w:pPr>
            <w:r w:rsidRPr="00FB6122">
              <w:rPr>
                <w:sz w:val="20"/>
              </w:rPr>
              <w:t>30</w:t>
            </w:r>
          </w:p>
        </w:tc>
        <w:tc>
          <w:tcPr>
            <w:tcW w:w="3997" w:type="dxa"/>
            <w:vAlign w:val="center"/>
          </w:tcPr>
          <w:p w14:paraId="0EFD1122" w14:textId="77777777" w:rsidR="00D9622E" w:rsidRPr="00FB6122" w:rsidRDefault="00D9622E" w:rsidP="004B2420">
            <w:pPr>
              <w:rPr>
                <w:sz w:val="20"/>
              </w:rPr>
            </w:pPr>
            <w:r w:rsidRPr="00A2618F">
              <w:rPr>
                <w:color w:val="000000"/>
                <w:sz w:val="20"/>
              </w:rPr>
              <w:t xml:space="preserve">Thanh </w:t>
            </w:r>
            <w:proofErr w:type="spellStart"/>
            <w:r w:rsidRPr="00A2618F">
              <w:rPr>
                <w:color w:val="000000"/>
                <w:sz w:val="20"/>
              </w:rPr>
              <w:t>lót</w:t>
            </w:r>
            <w:proofErr w:type="spellEnd"/>
            <w:r w:rsidRPr="00A2618F">
              <w:rPr>
                <w:color w:val="000000"/>
                <w:sz w:val="20"/>
              </w:rPr>
              <w:t xml:space="preserve"> dao </w:t>
            </w:r>
            <w:proofErr w:type="spellStart"/>
            <w:r w:rsidRPr="00A2618F">
              <w:rPr>
                <w:color w:val="000000"/>
                <w:sz w:val="20"/>
              </w:rPr>
              <w:t>cắt</w:t>
            </w:r>
            <w:proofErr w:type="spellEnd"/>
            <w:r w:rsidRPr="00A2618F">
              <w:rPr>
                <w:color w:val="000000"/>
                <w:sz w:val="20"/>
              </w:rPr>
              <w:t xml:space="preserve"> </w:t>
            </w:r>
            <w:proofErr w:type="spellStart"/>
            <w:r w:rsidRPr="00A2618F">
              <w:rPr>
                <w:color w:val="000000"/>
                <w:sz w:val="20"/>
              </w:rPr>
              <w:t>giấy</w:t>
            </w:r>
            <w:proofErr w:type="spellEnd"/>
            <w:r w:rsidRPr="00A2618F">
              <w:rPr>
                <w:color w:val="000000"/>
                <w:sz w:val="20"/>
              </w:rPr>
              <w:t xml:space="preserve"> </w:t>
            </w:r>
            <w:proofErr w:type="spellStart"/>
            <w:r w:rsidRPr="00A2618F">
              <w:rPr>
                <w:color w:val="000000"/>
                <w:sz w:val="20"/>
              </w:rPr>
              <w:t>vuông</w:t>
            </w:r>
            <w:proofErr w:type="spellEnd"/>
            <w:r w:rsidRPr="00A2618F">
              <w:rPr>
                <w:color w:val="000000"/>
                <w:sz w:val="20"/>
              </w:rPr>
              <w:t xml:space="preserve"> 20x1200mm</w:t>
            </w:r>
          </w:p>
        </w:tc>
        <w:tc>
          <w:tcPr>
            <w:tcW w:w="4382" w:type="dxa"/>
            <w:vAlign w:val="center"/>
          </w:tcPr>
          <w:p w14:paraId="1D86FE4D" w14:textId="77777777" w:rsidR="00D9622E" w:rsidRPr="00FB6122" w:rsidRDefault="00D9622E" w:rsidP="004B2420">
            <w:pPr>
              <w:rPr>
                <w:sz w:val="20"/>
              </w:rPr>
            </w:pPr>
            <w:r w:rsidRPr="00EB3336">
              <w:rPr>
                <w:szCs w:val="24"/>
              </w:rPr>
              <w:t xml:space="preserve">Thanh </w:t>
            </w:r>
            <w:proofErr w:type="spellStart"/>
            <w:r w:rsidRPr="00EB3336">
              <w:rPr>
                <w:szCs w:val="24"/>
              </w:rPr>
              <w:t>lót</w:t>
            </w:r>
            <w:proofErr w:type="spellEnd"/>
            <w:r w:rsidRPr="00EB3336">
              <w:rPr>
                <w:szCs w:val="24"/>
              </w:rPr>
              <w:t xml:space="preserve"> dao </w:t>
            </w:r>
            <w:proofErr w:type="spellStart"/>
            <w:r w:rsidRPr="00EB3336">
              <w:rPr>
                <w:szCs w:val="24"/>
              </w:rPr>
              <w:t>bằng</w:t>
            </w:r>
            <w:proofErr w:type="spellEnd"/>
            <w:r w:rsidRPr="00EB3336">
              <w:rPr>
                <w:szCs w:val="24"/>
              </w:rPr>
              <w:t xml:space="preserve"> </w:t>
            </w:r>
            <w:proofErr w:type="spellStart"/>
            <w:r w:rsidRPr="00EB3336">
              <w:rPr>
                <w:szCs w:val="24"/>
              </w:rPr>
              <w:t>nhựa</w:t>
            </w:r>
            <w:proofErr w:type="spellEnd"/>
            <w:r w:rsidRPr="00EB3336">
              <w:rPr>
                <w:szCs w:val="24"/>
              </w:rPr>
              <w:t xml:space="preserve">, </w:t>
            </w:r>
            <w:proofErr w:type="spellStart"/>
            <w:r w:rsidRPr="00EB3336">
              <w:rPr>
                <w:szCs w:val="24"/>
              </w:rPr>
              <w:t>kích</w:t>
            </w:r>
            <w:proofErr w:type="spellEnd"/>
            <w:r w:rsidRPr="00EB3336">
              <w:rPr>
                <w:szCs w:val="24"/>
              </w:rPr>
              <w:t xml:space="preserve"> </w:t>
            </w:r>
            <w:proofErr w:type="spellStart"/>
            <w:r w:rsidRPr="00EB3336">
              <w:rPr>
                <w:szCs w:val="24"/>
              </w:rPr>
              <w:t>thước</w:t>
            </w:r>
            <w:proofErr w:type="spellEnd"/>
            <w:r w:rsidRPr="00EB3336">
              <w:rPr>
                <w:szCs w:val="24"/>
              </w:rPr>
              <w:t xml:space="preserve"> 20×1200 mm, </w:t>
            </w:r>
            <w:proofErr w:type="spellStart"/>
            <w:r w:rsidRPr="00EB3336">
              <w:rPr>
                <w:szCs w:val="24"/>
              </w:rPr>
              <w:t>bề</w:t>
            </w:r>
            <w:proofErr w:type="spellEnd"/>
            <w:r w:rsidRPr="00EB3336">
              <w:rPr>
                <w:szCs w:val="24"/>
              </w:rPr>
              <w:t xml:space="preserve"> </w:t>
            </w:r>
            <w:proofErr w:type="spellStart"/>
            <w:r w:rsidRPr="00EB3336">
              <w:rPr>
                <w:szCs w:val="24"/>
              </w:rPr>
              <w:t>mặt</w:t>
            </w:r>
            <w:proofErr w:type="spellEnd"/>
            <w:r w:rsidRPr="00EB3336">
              <w:rPr>
                <w:szCs w:val="24"/>
              </w:rPr>
              <w:t xml:space="preserve"> </w:t>
            </w:r>
            <w:proofErr w:type="spellStart"/>
            <w:r w:rsidRPr="00EB3336">
              <w:rPr>
                <w:szCs w:val="24"/>
              </w:rPr>
              <w:t>phẳng</w:t>
            </w:r>
            <w:proofErr w:type="spellEnd"/>
            <w:r w:rsidRPr="00EB3336">
              <w:rPr>
                <w:szCs w:val="24"/>
              </w:rPr>
              <w:t xml:space="preserve">, </w:t>
            </w:r>
            <w:proofErr w:type="spellStart"/>
            <w:r w:rsidRPr="00EB3336">
              <w:rPr>
                <w:szCs w:val="24"/>
              </w:rPr>
              <w:t>độ</w:t>
            </w:r>
            <w:proofErr w:type="spellEnd"/>
            <w:r w:rsidRPr="00EB3336">
              <w:rPr>
                <w:szCs w:val="24"/>
              </w:rPr>
              <w:t xml:space="preserve"> </w:t>
            </w:r>
            <w:proofErr w:type="spellStart"/>
            <w:r w:rsidRPr="00EB3336">
              <w:rPr>
                <w:szCs w:val="24"/>
              </w:rPr>
              <w:t>cứng</w:t>
            </w:r>
            <w:proofErr w:type="spellEnd"/>
            <w:r w:rsidRPr="00EB3336">
              <w:rPr>
                <w:szCs w:val="24"/>
              </w:rPr>
              <w:t xml:space="preserve"> </w:t>
            </w:r>
            <w:proofErr w:type="spellStart"/>
            <w:r w:rsidRPr="00EB3336">
              <w:rPr>
                <w:szCs w:val="24"/>
              </w:rPr>
              <w:t>phù</w:t>
            </w:r>
            <w:proofErr w:type="spellEnd"/>
            <w:r w:rsidRPr="00EB3336">
              <w:rPr>
                <w:szCs w:val="24"/>
              </w:rPr>
              <w:t xml:space="preserve"> </w:t>
            </w:r>
            <w:proofErr w:type="spellStart"/>
            <w:r w:rsidRPr="00EB3336">
              <w:rPr>
                <w:szCs w:val="24"/>
              </w:rPr>
              <w:t>hợp</w:t>
            </w:r>
            <w:proofErr w:type="spellEnd"/>
            <w:r w:rsidRPr="00EB3336">
              <w:rPr>
                <w:szCs w:val="24"/>
              </w:rPr>
              <w:t xml:space="preserve">, </w:t>
            </w:r>
            <w:proofErr w:type="spellStart"/>
            <w:r w:rsidRPr="00EB3336">
              <w:rPr>
                <w:szCs w:val="24"/>
              </w:rPr>
              <w:t>không</w:t>
            </w:r>
            <w:proofErr w:type="spellEnd"/>
            <w:r w:rsidRPr="00EB3336">
              <w:rPr>
                <w:szCs w:val="24"/>
              </w:rPr>
              <w:t xml:space="preserve"> </w:t>
            </w:r>
            <w:proofErr w:type="spellStart"/>
            <w:r w:rsidRPr="00EB3336">
              <w:rPr>
                <w:szCs w:val="24"/>
              </w:rPr>
              <w:t>cong</w:t>
            </w:r>
            <w:proofErr w:type="spellEnd"/>
            <w:r w:rsidRPr="00EB3336">
              <w:rPr>
                <w:szCs w:val="24"/>
              </w:rPr>
              <w:t xml:space="preserve"> </w:t>
            </w:r>
            <w:proofErr w:type="spellStart"/>
            <w:r w:rsidRPr="00EB3336">
              <w:rPr>
                <w:szCs w:val="24"/>
              </w:rPr>
              <w:t>vênh</w:t>
            </w:r>
            <w:proofErr w:type="spellEnd"/>
            <w:r w:rsidRPr="00EB3336">
              <w:rPr>
                <w:szCs w:val="24"/>
              </w:rPr>
              <w:t xml:space="preserve">, </w:t>
            </w:r>
            <w:proofErr w:type="spellStart"/>
            <w:r w:rsidRPr="00EB3336">
              <w:rPr>
                <w:szCs w:val="24"/>
              </w:rPr>
              <w:t>dùng</w:t>
            </w:r>
            <w:proofErr w:type="spellEnd"/>
            <w:r w:rsidRPr="00EB3336">
              <w:rPr>
                <w:szCs w:val="24"/>
              </w:rPr>
              <w:t xml:space="preserve"> </w:t>
            </w:r>
            <w:proofErr w:type="spellStart"/>
            <w:r w:rsidRPr="00EB3336">
              <w:rPr>
                <w:szCs w:val="24"/>
              </w:rPr>
              <w:t>cho</w:t>
            </w:r>
            <w:proofErr w:type="spellEnd"/>
            <w:r w:rsidRPr="00EB3336">
              <w:rPr>
                <w:szCs w:val="24"/>
              </w:rPr>
              <w:t xml:space="preserve"> </w:t>
            </w:r>
            <w:proofErr w:type="spellStart"/>
            <w:r w:rsidRPr="00EB3336">
              <w:rPr>
                <w:szCs w:val="24"/>
              </w:rPr>
              <w:t>máy</w:t>
            </w:r>
            <w:proofErr w:type="spellEnd"/>
            <w:r w:rsidRPr="00EB3336">
              <w:rPr>
                <w:szCs w:val="24"/>
              </w:rPr>
              <w:t xml:space="preserve"> </w:t>
            </w:r>
            <w:proofErr w:type="spellStart"/>
            <w:r w:rsidRPr="00EB3336">
              <w:rPr>
                <w:szCs w:val="24"/>
              </w:rPr>
              <w:t>xén</w:t>
            </w:r>
            <w:proofErr w:type="spellEnd"/>
            <w:r w:rsidRPr="00EB3336">
              <w:rPr>
                <w:szCs w:val="24"/>
              </w:rPr>
              <w:t xml:space="preserve"> </w:t>
            </w:r>
            <w:proofErr w:type="spellStart"/>
            <w:r w:rsidRPr="00EB3336">
              <w:rPr>
                <w:szCs w:val="24"/>
              </w:rPr>
              <w:t>giấy</w:t>
            </w:r>
            <w:proofErr w:type="spellEnd"/>
          </w:p>
        </w:tc>
      </w:tr>
      <w:tr w:rsidR="00D9622E" w:rsidRPr="00FB6122" w14:paraId="5CBF7BE4" w14:textId="77777777" w:rsidTr="004B2420">
        <w:trPr>
          <w:jc w:val="center"/>
        </w:trPr>
        <w:tc>
          <w:tcPr>
            <w:tcW w:w="705" w:type="dxa"/>
            <w:vAlign w:val="center"/>
          </w:tcPr>
          <w:p w14:paraId="66C2A158" w14:textId="77777777" w:rsidR="00D9622E" w:rsidRPr="00FB6122" w:rsidRDefault="00D9622E" w:rsidP="004B2420">
            <w:pPr>
              <w:jc w:val="center"/>
              <w:rPr>
                <w:sz w:val="20"/>
              </w:rPr>
            </w:pPr>
            <w:r w:rsidRPr="00FB6122">
              <w:rPr>
                <w:sz w:val="20"/>
              </w:rPr>
              <w:t>31</w:t>
            </w:r>
          </w:p>
        </w:tc>
        <w:tc>
          <w:tcPr>
            <w:tcW w:w="3997" w:type="dxa"/>
            <w:vAlign w:val="center"/>
          </w:tcPr>
          <w:p w14:paraId="53B4968B" w14:textId="77777777" w:rsidR="00D9622E" w:rsidRPr="00FB6122" w:rsidRDefault="00D9622E" w:rsidP="004B2420">
            <w:pPr>
              <w:rPr>
                <w:sz w:val="20"/>
              </w:rPr>
            </w:pPr>
            <w:proofErr w:type="spellStart"/>
            <w:r w:rsidRPr="00A2618F">
              <w:rPr>
                <w:color w:val="000000"/>
                <w:sz w:val="20"/>
              </w:rPr>
              <w:t>Dầu</w:t>
            </w:r>
            <w:proofErr w:type="spellEnd"/>
            <w:r w:rsidRPr="00A2618F">
              <w:rPr>
                <w:color w:val="000000"/>
                <w:sz w:val="20"/>
              </w:rPr>
              <w:t xml:space="preserve"> </w:t>
            </w:r>
            <w:proofErr w:type="spellStart"/>
            <w:r w:rsidRPr="00A2618F">
              <w:rPr>
                <w:color w:val="000000"/>
                <w:sz w:val="20"/>
              </w:rPr>
              <w:t>thủy</w:t>
            </w:r>
            <w:proofErr w:type="spellEnd"/>
            <w:r w:rsidRPr="00A2618F">
              <w:rPr>
                <w:color w:val="000000"/>
                <w:sz w:val="20"/>
              </w:rPr>
              <w:t xml:space="preserve"> </w:t>
            </w:r>
            <w:proofErr w:type="spellStart"/>
            <w:r w:rsidRPr="00A2618F">
              <w:rPr>
                <w:color w:val="000000"/>
                <w:sz w:val="20"/>
              </w:rPr>
              <w:t>lực</w:t>
            </w:r>
            <w:proofErr w:type="spellEnd"/>
            <w:r w:rsidRPr="00A2618F">
              <w:rPr>
                <w:color w:val="000000"/>
                <w:sz w:val="20"/>
              </w:rPr>
              <w:t xml:space="preserve"> 68 </w:t>
            </w:r>
          </w:p>
        </w:tc>
        <w:tc>
          <w:tcPr>
            <w:tcW w:w="4382" w:type="dxa"/>
            <w:vAlign w:val="center"/>
          </w:tcPr>
          <w:p w14:paraId="520029B6" w14:textId="77777777" w:rsidR="00D9622E" w:rsidRPr="00527388" w:rsidRDefault="00D9622E" w:rsidP="004B2420">
            <w:pPr>
              <w:tabs>
                <w:tab w:val="left" w:pos="4852"/>
              </w:tabs>
              <w:jc w:val="left"/>
              <w:rPr>
                <w:rFonts w:asciiTheme="majorHAnsi" w:hAnsiTheme="majorHAnsi" w:cstheme="majorHAnsi"/>
                <w:szCs w:val="24"/>
              </w:rPr>
            </w:pPr>
            <w:proofErr w:type="spellStart"/>
            <w:r w:rsidRPr="00527388">
              <w:rPr>
                <w:rFonts w:asciiTheme="majorHAnsi" w:hAnsiTheme="majorHAnsi" w:cstheme="majorHAnsi"/>
                <w:szCs w:val="24"/>
              </w:rPr>
              <w:t>Dầu</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thuỷ</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lực</w:t>
            </w:r>
            <w:proofErr w:type="spellEnd"/>
            <w:r w:rsidRPr="00527388">
              <w:rPr>
                <w:rFonts w:asciiTheme="majorHAnsi" w:hAnsiTheme="majorHAnsi" w:cstheme="majorHAnsi"/>
                <w:szCs w:val="24"/>
              </w:rPr>
              <w:t xml:space="preserve"> Caltex Hydraulic AW 68 </w:t>
            </w:r>
            <w:proofErr w:type="spellStart"/>
            <w:r w:rsidRPr="00527388">
              <w:rPr>
                <w:rFonts w:asciiTheme="majorHAnsi" w:hAnsiTheme="majorHAnsi" w:cstheme="majorHAnsi"/>
                <w:szCs w:val="24"/>
              </w:rPr>
              <w:t>hoặc</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chất</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lượng</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tương</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đương</w:t>
            </w:r>
            <w:proofErr w:type="spellEnd"/>
          </w:p>
          <w:p w14:paraId="6B4D1570" w14:textId="77777777" w:rsidR="00D9622E" w:rsidRPr="00527388" w:rsidRDefault="00D9622E" w:rsidP="004B2420">
            <w:pPr>
              <w:tabs>
                <w:tab w:val="left" w:pos="4852"/>
              </w:tabs>
              <w:jc w:val="left"/>
              <w:rPr>
                <w:rFonts w:asciiTheme="majorHAnsi" w:hAnsiTheme="majorHAnsi" w:cstheme="majorHAnsi"/>
                <w:szCs w:val="24"/>
              </w:rPr>
            </w:pPr>
            <w:proofErr w:type="spellStart"/>
            <w:r w:rsidRPr="00527388">
              <w:rPr>
                <w:rFonts w:asciiTheme="majorHAnsi" w:hAnsiTheme="majorHAnsi" w:cstheme="majorHAnsi"/>
                <w:szCs w:val="24"/>
              </w:rPr>
              <w:t>Độ</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nhớt</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động</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học</w:t>
            </w:r>
            <w:proofErr w:type="spellEnd"/>
            <w:r w:rsidRPr="00527388">
              <w:rPr>
                <w:rFonts w:asciiTheme="majorHAnsi" w:hAnsiTheme="majorHAnsi" w:cstheme="majorHAnsi"/>
                <w:szCs w:val="24"/>
              </w:rPr>
              <w:t xml:space="preserve"> (40°C, </w:t>
            </w:r>
            <w:proofErr w:type="spellStart"/>
            <w:r w:rsidRPr="00527388">
              <w:rPr>
                <w:rFonts w:asciiTheme="majorHAnsi" w:hAnsiTheme="majorHAnsi" w:cstheme="majorHAnsi"/>
                <w:szCs w:val="24"/>
              </w:rPr>
              <w:t>cSt</w:t>
            </w:r>
            <w:proofErr w:type="spellEnd"/>
            <w:r w:rsidRPr="00527388">
              <w:rPr>
                <w:rFonts w:asciiTheme="majorHAnsi" w:hAnsiTheme="majorHAnsi" w:cstheme="majorHAnsi"/>
                <w:szCs w:val="24"/>
              </w:rPr>
              <w:t>): 68</w:t>
            </w:r>
          </w:p>
          <w:p w14:paraId="073C603A" w14:textId="77777777" w:rsidR="00D9622E" w:rsidRPr="00527388" w:rsidRDefault="00D9622E" w:rsidP="004B2420">
            <w:pPr>
              <w:tabs>
                <w:tab w:val="left" w:pos="4852"/>
              </w:tabs>
              <w:jc w:val="left"/>
              <w:rPr>
                <w:rFonts w:asciiTheme="majorHAnsi" w:hAnsiTheme="majorHAnsi" w:cstheme="majorHAnsi"/>
                <w:szCs w:val="24"/>
              </w:rPr>
            </w:pPr>
            <w:proofErr w:type="spellStart"/>
            <w:r w:rsidRPr="00527388">
              <w:rPr>
                <w:rFonts w:asciiTheme="majorHAnsi" w:hAnsiTheme="majorHAnsi" w:cstheme="majorHAnsi"/>
                <w:szCs w:val="24"/>
              </w:rPr>
              <w:t>Độ</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nhớt</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động</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học</w:t>
            </w:r>
            <w:proofErr w:type="spellEnd"/>
            <w:r w:rsidRPr="00527388">
              <w:rPr>
                <w:rFonts w:asciiTheme="majorHAnsi" w:hAnsiTheme="majorHAnsi" w:cstheme="majorHAnsi"/>
                <w:szCs w:val="24"/>
              </w:rPr>
              <w:t xml:space="preserve"> (100°C, </w:t>
            </w:r>
            <w:proofErr w:type="spellStart"/>
            <w:r w:rsidRPr="00527388">
              <w:rPr>
                <w:rFonts w:asciiTheme="majorHAnsi" w:hAnsiTheme="majorHAnsi" w:cstheme="majorHAnsi"/>
                <w:szCs w:val="24"/>
              </w:rPr>
              <w:t>cSt</w:t>
            </w:r>
            <w:proofErr w:type="spellEnd"/>
            <w:r w:rsidRPr="00527388">
              <w:rPr>
                <w:rFonts w:asciiTheme="majorHAnsi" w:hAnsiTheme="majorHAnsi" w:cstheme="majorHAnsi"/>
                <w:szCs w:val="24"/>
              </w:rPr>
              <w:t>): 8.9</w:t>
            </w:r>
          </w:p>
          <w:p w14:paraId="32445256" w14:textId="77777777" w:rsidR="00D9622E" w:rsidRPr="00527388" w:rsidRDefault="00D9622E" w:rsidP="004B2420">
            <w:pPr>
              <w:tabs>
                <w:tab w:val="left" w:pos="4852"/>
              </w:tabs>
              <w:jc w:val="left"/>
              <w:rPr>
                <w:rFonts w:asciiTheme="majorHAnsi" w:hAnsiTheme="majorHAnsi" w:cstheme="majorHAnsi"/>
                <w:szCs w:val="24"/>
              </w:rPr>
            </w:pPr>
            <w:proofErr w:type="spellStart"/>
            <w:r w:rsidRPr="00527388">
              <w:rPr>
                <w:rFonts w:asciiTheme="majorHAnsi" w:hAnsiTheme="majorHAnsi" w:cstheme="majorHAnsi"/>
                <w:szCs w:val="24"/>
              </w:rPr>
              <w:t>Điểm</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chớp</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cháy</w:t>
            </w:r>
            <w:proofErr w:type="spellEnd"/>
            <w:r w:rsidRPr="00527388">
              <w:rPr>
                <w:rFonts w:asciiTheme="majorHAnsi" w:hAnsiTheme="majorHAnsi" w:cstheme="majorHAnsi"/>
                <w:szCs w:val="24"/>
              </w:rPr>
              <w:t xml:space="preserve"> (°C): 240</w:t>
            </w:r>
          </w:p>
          <w:p w14:paraId="021768BD" w14:textId="77777777" w:rsidR="00D9622E" w:rsidRPr="00527388" w:rsidRDefault="00D9622E" w:rsidP="004B2420">
            <w:pPr>
              <w:tabs>
                <w:tab w:val="left" w:pos="4852"/>
              </w:tabs>
              <w:jc w:val="left"/>
              <w:rPr>
                <w:rFonts w:asciiTheme="majorHAnsi" w:hAnsiTheme="majorHAnsi" w:cstheme="majorHAnsi"/>
                <w:szCs w:val="24"/>
              </w:rPr>
            </w:pPr>
            <w:proofErr w:type="spellStart"/>
            <w:r w:rsidRPr="00527388">
              <w:rPr>
                <w:rFonts w:asciiTheme="majorHAnsi" w:hAnsiTheme="majorHAnsi" w:cstheme="majorHAnsi"/>
                <w:szCs w:val="24"/>
              </w:rPr>
              <w:t>Chỉ</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số</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nhớt</w:t>
            </w:r>
            <w:proofErr w:type="spellEnd"/>
            <w:r w:rsidRPr="00527388">
              <w:rPr>
                <w:rFonts w:asciiTheme="majorHAnsi" w:hAnsiTheme="majorHAnsi" w:cstheme="majorHAnsi"/>
                <w:szCs w:val="24"/>
              </w:rPr>
              <w:t xml:space="preserve"> ((V.I): 110</w:t>
            </w:r>
          </w:p>
          <w:p w14:paraId="5719D6AD" w14:textId="77777777" w:rsidR="00D9622E" w:rsidRPr="00527388" w:rsidRDefault="00D9622E" w:rsidP="004B2420">
            <w:pPr>
              <w:tabs>
                <w:tab w:val="left" w:pos="4852"/>
              </w:tabs>
              <w:jc w:val="left"/>
              <w:rPr>
                <w:rFonts w:asciiTheme="majorHAnsi" w:hAnsiTheme="majorHAnsi" w:cstheme="majorHAnsi"/>
                <w:szCs w:val="24"/>
              </w:rPr>
            </w:pPr>
            <w:proofErr w:type="spellStart"/>
            <w:r w:rsidRPr="00527388">
              <w:rPr>
                <w:rFonts w:asciiTheme="majorHAnsi" w:hAnsiTheme="majorHAnsi" w:cstheme="majorHAnsi"/>
                <w:szCs w:val="24"/>
              </w:rPr>
              <w:t>Điểm</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đông</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đặc</w:t>
            </w:r>
            <w:proofErr w:type="spellEnd"/>
            <w:r w:rsidRPr="00527388">
              <w:rPr>
                <w:rFonts w:asciiTheme="majorHAnsi" w:hAnsiTheme="majorHAnsi" w:cstheme="majorHAnsi"/>
                <w:szCs w:val="24"/>
              </w:rPr>
              <w:t>(°C): -25 ↓</w:t>
            </w:r>
          </w:p>
          <w:p w14:paraId="154D97A6" w14:textId="77777777" w:rsidR="00D9622E" w:rsidRPr="00063626" w:rsidRDefault="00D9622E" w:rsidP="004B2420">
            <w:pPr>
              <w:jc w:val="left"/>
              <w:rPr>
                <w:rFonts w:asciiTheme="majorHAnsi" w:hAnsiTheme="majorHAnsi" w:cstheme="majorHAnsi"/>
                <w:szCs w:val="24"/>
              </w:rPr>
            </w:pPr>
            <w:proofErr w:type="spellStart"/>
            <w:r w:rsidRPr="00527388">
              <w:rPr>
                <w:rFonts w:asciiTheme="majorHAnsi" w:hAnsiTheme="majorHAnsi" w:cstheme="majorHAnsi"/>
                <w:szCs w:val="24"/>
              </w:rPr>
              <w:t>Độ</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ăn</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mòn</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tấm</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đồng</w:t>
            </w:r>
            <w:proofErr w:type="spellEnd"/>
            <w:r w:rsidRPr="00527388">
              <w:rPr>
                <w:rFonts w:asciiTheme="majorHAnsi" w:hAnsiTheme="majorHAnsi" w:cstheme="majorHAnsi"/>
                <w:szCs w:val="24"/>
              </w:rPr>
              <w:t xml:space="preserve"> (100°C, 3 </w:t>
            </w:r>
            <w:proofErr w:type="spellStart"/>
            <w:r w:rsidRPr="00527388">
              <w:rPr>
                <w:rFonts w:asciiTheme="majorHAnsi" w:hAnsiTheme="majorHAnsi" w:cstheme="majorHAnsi"/>
                <w:szCs w:val="24"/>
              </w:rPr>
              <w:t>giờ</w:t>
            </w:r>
            <w:proofErr w:type="spellEnd"/>
            <w:r w:rsidRPr="00527388">
              <w:rPr>
                <w:rFonts w:asciiTheme="majorHAnsi" w:hAnsiTheme="majorHAnsi" w:cstheme="majorHAnsi"/>
                <w:szCs w:val="24"/>
              </w:rPr>
              <w:t>): 1A</w:t>
            </w:r>
          </w:p>
        </w:tc>
      </w:tr>
      <w:tr w:rsidR="00D9622E" w:rsidRPr="00FB6122" w14:paraId="632371A0" w14:textId="77777777" w:rsidTr="004B2420">
        <w:trPr>
          <w:jc w:val="center"/>
        </w:trPr>
        <w:tc>
          <w:tcPr>
            <w:tcW w:w="705" w:type="dxa"/>
            <w:vAlign w:val="center"/>
          </w:tcPr>
          <w:p w14:paraId="3900C9B2" w14:textId="77777777" w:rsidR="00D9622E" w:rsidRPr="00FB6122" w:rsidRDefault="00D9622E" w:rsidP="004B2420">
            <w:pPr>
              <w:jc w:val="center"/>
              <w:rPr>
                <w:sz w:val="20"/>
              </w:rPr>
            </w:pPr>
            <w:r w:rsidRPr="00FB6122">
              <w:rPr>
                <w:sz w:val="20"/>
              </w:rPr>
              <w:t>32</w:t>
            </w:r>
          </w:p>
        </w:tc>
        <w:tc>
          <w:tcPr>
            <w:tcW w:w="3997" w:type="dxa"/>
            <w:vAlign w:val="center"/>
          </w:tcPr>
          <w:p w14:paraId="6E4692C5" w14:textId="77777777" w:rsidR="00D9622E" w:rsidRPr="00FB6122" w:rsidRDefault="00D9622E" w:rsidP="004B2420">
            <w:pPr>
              <w:rPr>
                <w:sz w:val="20"/>
              </w:rPr>
            </w:pPr>
            <w:proofErr w:type="spellStart"/>
            <w:r w:rsidRPr="00A2618F">
              <w:rPr>
                <w:color w:val="000000"/>
                <w:sz w:val="20"/>
              </w:rPr>
              <w:t>Găng</w:t>
            </w:r>
            <w:proofErr w:type="spellEnd"/>
            <w:r w:rsidRPr="00A2618F">
              <w:rPr>
                <w:color w:val="000000"/>
                <w:sz w:val="20"/>
              </w:rPr>
              <w:t xml:space="preserve"> </w:t>
            </w:r>
            <w:proofErr w:type="spellStart"/>
            <w:r w:rsidRPr="00A2618F">
              <w:rPr>
                <w:color w:val="000000"/>
                <w:sz w:val="20"/>
              </w:rPr>
              <w:t>tay</w:t>
            </w:r>
            <w:proofErr w:type="spellEnd"/>
            <w:r w:rsidRPr="00A2618F">
              <w:rPr>
                <w:color w:val="000000"/>
                <w:sz w:val="20"/>
              </w:rPr>
              <w:t xml:space="preserve"> </w:t>
            </w:r>
            <w:proofErr w:type="spellStart"/>
            <w:r w:rsidRPr="00A2618F">
              <w:rPr>
                <w:color w:val="000000"/>
                <w:sz w:val="20"/>
              </w:rPr>
              <w:t>cao</w:t>
            </w:r>
            <w:proofErr w:type="spellEnd"/>
            <w:r w:rsidRPr="00A2618F">
              <w:rPr>
                <w:color w:val="000000"/>
                <w:sz w:val="20"/>
              </w:rPr>
              <w:t xml:space="preserve"> </w:t>
            </w:r>
            <w:proofErr w:type="spellStart"/>
            <w:r w:rsidRPr="00A2618F">
              <w:rPr>
                <w:color w:val="000000"/>
                <w:sz w:val="20"/>
              </w:rPr>
              <w:t>su</w:t>
            </w:r>
            <w:proofErr w:type="spellEnd"/>
            <w:r w:rsidRPr="00A2618F">
              <w:rPr>
                <w:color w:val="000000"/>
                <w:sz w:val="20"/>
              </w:rPr>
              <w:t xml:space="preserve"> 0,4x330mm</w:t>
            </w:r>
          </w:p>
        </w:tc>
        <w:tc>
          <w:tcPr>
            <w:tcW w:w="4382" w:type="dxa"/>
            <w:vAlign w:val="center"/>
          </w:tcPr>
          <w:p w14:paraId="247978FE" w14:textId="77777777" w:rsidR="00D9622E" w:rsidRPr="00FB6122" w:rsidRDefault="00D9622E" w:rsidP="004B2420">
            <w:pPr>
              <w:rPr>
                <w:sz w:val="20"/>
              </w:rPr>
            </w:pPr>
            <w:proofErr w:type="spellStart"/>
            <w:r w:rsidRPr="00527388">
              <w:rPr>
                <w:rFonts w:asciiTheme="majorHAnsi" w:hAnsiTheme="majorHAnsi" w:cstheme="majorHAnsi"/>
                <w:spacing w:val="-6"/>
                <w:szCs w:val="24"/>
              </w:rPr>
              <w:t>Chống</w:t>
            </w:r>
            <w:proofErr w:type="spellEnd"/>
            <w:r w:rsidRPr="00527388">
              <w:rPr>
                <w:rFonts w:asciiTheme="majorHAnsi" w:hAnsiTheme="majorHAnsi" w:cstheme="majorHAnsi"/>
                <w:spacing w:val="-6"/>
                <w:szCs w:val="24"/>
              </w:rPr>
              <w:t xml:space="preserve"> </w:t>
            </w:r>
            <w:proofErr w:type="spellStart"/>
            <w:r w:rsidRPr="00527388">
              <w:rPr>
                <w:rFonts w:asciiTheme="majorHAnsi" w:hAnsiTheme="majorHAnsi" w:cstheme="majorHAnsi"/>
                <w:spacing w:val="-6"/>
                <w:szCs w:val="24"/>
              </w:rPr>
              <w:t>dầu</w:t>
            </w:r>
            <w:proofErr w:type="spellEnd"/>
            <w:r w:rsidRPr="00527388">
              <w:rPr>
                <w:rFonts w:asciiTheme="majorHAnsi" w:hAnsiTheme="majorHAnsi" w:cstheme="majorHAnsi"/>
                <w:spacing w:val="-6"/>
                <w:szCs w:val="24"/>
              </w:rPr>
              <w:t xml:space="preserve">, </w:t>
            </w:r>
            <w:proofErr w:type="spellStart"/>
            <w:r w:rsidRPr="00527388">
              <w:rPr>
                <w:rFonts w:asciiTheme="majorHAnsi" w:hAnsiTheme="majorHAnsi" w:cstheme="majorHAnsi"/>
                <w:spacing w:val="-6"/>
                <w:szCs w:val="24"/>
              </w:rPr>
              <w:t>chống</w:t>
            </w:r>
            <w:proofErr w:type="spellEnd"/>
            <w:r w:rsidRPr="00527388">
              <w:rPr>
                <w:rFonts w:asciiTheme="majorHAnsi" w:hAnsiTheme="majorHAnsi" w:cstheme="majorHAnsi"/>
                <w:spacing w:val="-6"/>
                <w:szCs w:val="24"/>
              </w:rPr>
              <w:t xml:space="preserve"> </w:t>
            </w:r>
            <w:proofErr w:type="spellStart"/>
            <w:r w:rsidRPr="00527388">
              <w:rPr>
                <w:rFonts w:asciiTheme="majorHAnsi" w:hAnsiTheme="majorHAnsi" w:cstheme="majorHAnsi"/>
                <w:spacing w:val="-6"/>
                <w:szCs w:val="24"/>
              </w:rPr>
              <w:t>nước</w:t>
            </w:r>
            <w:proofErr w:type="spellEnd"/>
            <w:r w:rsidRPr="00527388">
              <w:rPr>
                <w:rFonts w:asciiTheme="majorHAnsi" w:hAnsiTheme="majorHAnsi" w:cstheme="majorHAnsi"/>
                <w:spacing w:val="-6"/>
                <w:szCs w:val="24"/>
              </w:rPr>
              <w:t xml:space="preserve">, </w:t>
            </w:r>
            <w:proofErr w:type="spellStart"/>
            <w:r w:rsidRPr="00527388">
              <w:rPr>
                <w:rFonts w:asciiTheme="majorHAnsi" w:hAnsiTheme="majorHAnsi" w:cstheme="majorHAnsi"/>
                <w:spacing w:val="-6"/>
                <w:szCs w:val="24"/>
              </w:rPr>
              <w:t>chống</w:t>
            </w:r>
            <w:proofErr w:type="spellEnd"/>
            <w:r w:rsidRPr="00527388">
              <w:rPr>
                <w:rFonts w:asciiTheme="majorHAnsi" w:hAnsiTheme="majorHAnsi" w:cstheme="majorHAnsi"/>
                <w:spacing w:val="-6"/>
                <w:szCs w:val="24"/>
              </w:rPr>
              <w:t xml:space="preserve"> </w:t>
            </w:r>
            <w:proofErr w:type="spellStart"/>
            <w:r w:rsidRPr="00527388">
              <w:rPr>
                <w:rFonts w:asciiTheme="majorHAnsi" w:hAnsiTheme="majorHAnsi" w:cstheme="majorHAnsi"/>
                <w:spacing w:val="-6"/>
                <w:szCs w:val="24"/>
              </w:rPr>
              <w:t>hoá</w:t>
            </w:r>
            <w:proofErr w:type="spellEnd"/>
            <w:r w:rsidRPr="00527388">
              <w:rPr>
                <w:rFonts w:asciiTheme="majorHAnsi" w:hAnsiTheme="majorHAnsi" w:cstheme="majorHAnsi"/>
                <w:spacing w:val="-6"/>
                <w:szCs w:val="24"/>
              </w:rPr>
              <w:t xml:space="preserve"> </w:t>
            </w:r>
            <w:proofErr w:type="spellStart"/>
            <w:r w:rsidRPr="00527388">
              <w:rPr>
                <w:rFonts w:asciiTheme="majorHAnsi" w:hAnsiTheme="majorHAnsi" w:cstheme="majorHAnsi"/>
                <w:spacing w:val="-6"/>
                <w:szCs w:val="24"/>
              </w:rPr>
              <w:t>chất</w:t>
            </w:r>
            <w:proofErr w:type="spellEnd"/>
            <w:r w:rsidRPr="00527388">
              <w:rPr>
                <w:rFonts w:asciiTheme="majorHAnsi" w:hAnsiTheme="majorHAnsi" w:cstheme="majorHAnsi"/>
                <w:spacing w:val="-6"/>
                <w:szCs w:val="24"/>
              </w:rPr>
              <w:t xml:space="preserve">; </w:t>
            </w:r>
            <w:proofErr w:type="spellStart"/>
            <w:r w:rsidRPr="00527388">
              <w:rPr>
                <w:rFonts w:asciiTheme="majorHAnsi" w:hAnsiTheme="majorHAnsi" w:cstheme="majorHAnsi"/>
                <w:spacing w:val="-6"/>
                <w:szCs w:val="24"/>
              </w:rPr>
              <w:t>độ</w:t>
            </w:r>
            <w:proofErr w:type="spellEnd"/>
            <w:r w:rsidRPr="00527388">
              <w:rPr>
                <w:rFonts w:asciiTheme="majorHAnsi" w:hAnsiTheme="majorHAnsi" w:cstheme="majorHAnsi"/>
                <w:spacing w:val="-6"/>
                <w:szCs w:val="24"/>
              </w:rPr>
              <w:t xml:space="preserve"> </w:t>
            </w:r>
            <w:proofErr w:type="spellStart"/>
            <w:r w:rsidRPr="00527388">
              <w:rPr>
                <w:rFonts w:asciiTheme="majorHAnsi" w:hAnsiTheme="majorHAnsi" w:cstheme="majorHAnsi"/>
                <w:spacing w:val="-6"/>
                <w:szCs w:val="24"/>
              </w:rPr>
              <w:t>dày</w:t>
            </w:r>
            <w:proofErr w:type="spellEnd"/>
            <w:r w:rsidRPr="00527388">
              <w:rPr>
                <w:rFonts w:asciiTheme="majorHAnsi" w:hAnsiTheme="majorHAnsi" w:cstheme="majorHAnsi"/>
                <w:spacing w:val="-6"/>
                <w:szCs w:val="24"/>
              </w:rPr>
              <w:t xml:space="preserve"> 0,4mm, </w:t>
            </w:r>
            <w:proofErr w:type="spellStart"/>
            <w:r w:rsidRPr="00527388">
              <w:rPr>
                <w:rFonts w:asciiTheme="majorHAnsi" w:hAnsiTheme="majorHAnsi" w:cstheme="majorHAnsi"/>
                <w:spacing w:val="-6"/>
                <w:szCs w:val="24"/>
              </w:rPr>
              <w:t>chiều</w:t>
            </w:r>
            <w:proofErr w:type="spellEnd"/>
            <w:r w:rsidRPr="00527388">
              <w:rPr>
                <w:rFonts w:asciiTheme="majorHAnsi" w:hAnsiTheme="majorHAnsi" w:cstheme="majorHAnsi"/>
                <w:spacing w:val="-6"/>
                <w:szCs w:val="24"/>
              </w:rPr>
              <w:t xml:space="preserve"> </w:t>
            </w:r>
            <w:proofErr w:type="spellStart"/>
            <w:r w:rsidRPr="00527388">
              <w:rPr>
                <w:rFonts w:asciiTheme="majorHAnsi" w:hAnsiTheme="majorHAnsi" w:cstheme="majorHAnsi"/>
                <w:spacing w:val="-6"/>
                <w:szCs w:val="24"/>
              </w:rPr>
              <w:t>dài</w:t>
            </w:r>
            <w:proofErr w:type="spellEnd"/>
            <w:r w:rsidRPr="00527388">
              <w:rPr>
                <w:rFonts w:asciiTheme="majorHAnsi" w:hAnsiTheme="majorHAnsi" w:cstheme="majorHAnsi"/>
                <w:spacing w:val="-6"/>
                <w:szCs w:val="24"/>
              </w:rPr>
              <w:t xml:space="preserve"> 330mm</w:t>
            </w:r>
          </w:p>
        </w:tc>
      </w:tr>
      <w:tr w:rsidR="00D9622E" w:rsidRPr="00FB6122" w14:paraId="31921E32" w14:textId="77777777" w:rsidTr="004B2420">
        <w:trPr>
          <w:jc w:val="center"/>
        </w:trPr>
        <w:tc>
          <w:tcPr>
            <w:tcW w:w="705" w:type="dxa"/>
            <w:vAlign w:val="center"/>
          </w:tcPr>
          <w:p w14:paraId="61CB00A8" w14:textId="77777777" w:rsidR="00D9622E" w:rsidRPr="00FB6122" w:rsidRDefault="00D9622E" w:rsidP="004B2420">
            <w:pPr>
              <w:jc w:val="center"/>
              <w:rPr>
                <w:sz w:val="20"/>
              </w:rPr>
            </w:pPr>
            <w:r w:rsidRPr="00FB6122">
              <w:rPr>
                <w:sz w:val="20"/>
              </w:rPr>
              <w:t>33</w:t>
            </w:r>
          </w:p>
        </w:tc>
        <w:tc>
          <w:tcPr>
            <w:tcW w:w="3997" w:type="dxa"/>
            <w:vAlign w:val="center"/>
          </w:tcPr>
          <w:p w14:paraId="43E51EB3" w14:textId="77777777" w:rsidR="00D9622E" w:rsidRPr="00FB6122" w:rsidRDefault="00D9622E" w:rsidP="004B2420">
            <w:pPr>
              <w:rPr>
                <w:sz w:val="20"/>
              </w:rPr>
            </w:pPr>
            <w:r w:rsidRPr="00A2618F">
              <w:rPr>
                <w:color w:val="000000"/>
                <w:sz w:val="20"/>
              </w:rPr>
              <w:t xml:space="preserve">Kem </w:t>
            </w:r>
            <w:proofErr w:type="spellStart"/>
            <w:r w:rsidRPr="00A2618F">
              <w:rPr>
                <w:color w:val="000000"/>
                <w:sz w:val="20"/>
              </w:rPr>
              <w:t>giặt</w:t>
            </w:r>
            <w:proofErr w:type="spellEnd"/>
            <w:r w:rsidRPr="00A2618F">
              <w:rPr>
                <w:color w:val="000000"/>
                <w:sz w:val="20"/>
              </w:rPr>
              <w:t xml:space="preserve"> </w:t>
            </w:r>
          </w:p>
        </w:tc>
        <w:tc>
          <w:tcPr>
            <w:tcW w:w="4382" w:type="dxa"/>
            <w:vAlign w:val="center"/>
          </w:tcPr>
          <w:p w14:paraId="47D7818F" w14:textId="77777777" w:rsidR="00D9622E" w:rsidRPr="00FB6122" w:rsidRDefault="00D9622E" w:rsidP="004B2420">
            <w:pPr>
              <w:rPr>
                <w:sz w:val="20"/>
              </w:rPr>
            </w:pPr>
            <w:r w:rsidRPr="00EB3336">
              <w:rPr>
                <w:szCs w:val="24"/>
              </w:rPr>
              <w:t xml:space="preserve">Kem </w:t>
            </w:r>
            <w:proofErr w:type="spellStart"/>
            <w:r w:rsidRPr="00EB3336">
              <w:rPr>
                <w:szCs w:val="24"/>
              </w:rPr>
              <w:t>giặt</w:t>
            </w:r>
            <w:proofErr w:type="spellEnd"/>
            <w:r w:rsidRPr="00EB3336">
              <w:rPr>
                <w:szCs w:val="24"/>
              </w:rPr>
              <w:t xml:space="preserve"> </w:t>
            </w:r>
            <w:proofErr w:type="spellStart"/>
            <w:r w:rsidRPr="00EB3336">
              <w:rPr>
                <w:szCs w:val="24"/>
              </w:rPr>
              <w:t>dùng</w:t>
            </w:r>
            <w:proofErr w:type="spellEnd"/>
            <w:r w:rsidRPr="00EB3336">
              <w:rPr>
                <w:szCs w:val="24"/>
              </w:rPr>
              <w:t xml:space="preserve"> </w:t>
            </w:r>
            <w:proofErr w:type="spellStart"/>
            <w:r w:rsidRPr="00EB3336">
              <w:rPr>
                <w:szCs w:val="24"/>
              </w:rPr>
              <w:t>vệ</w:t>
            </w:r>
            <w:proofErr w:type="spellEnd"/>
            <w:r w:rsidRPr="00EB3336">
              <w:rPr>
                <w:szCs w:val="24"/>
              </w:rPr>
              <w:t xml:space="preserve"> </w:t>
            </w:r>
            <w:proofErr w:type="spellStart"/>
            <w:r w:rsidRPr="00EB3336">
              <w:rPr>
                <w:szCs w:val="24"/>
              </w:rPr>
              <w:t>sinh</w:t>
            </w:r>
            <w:proofErr w:type="spellEnd"/>
            <w:r w:rsidRPr="00EB3336">
              <w:rPr>
                <w:szCs w:val="24"/>
              </w:rPr>
              <w:t xml:space="preserve"> </w:t>
            </w:r>
            <w:proofErr w:type="spellStart"/>
            <w:r w:rsidRPr="00EB3336">
              <w:rPr>
                <w:szCs w:val="24"/>
              </w:rPr>
              <w:t>vải</w:t>
            </w:r>
            <w:proofErr w:type="spellEnd"/>
            <w:r w:rsidRPr="00EB3336">
              <w:rPr>
                <w:szCs w:val="24"/>
              </w:rPr>
              <w:t xml:space="preserve">, </w:t>
            </w:r>
            <w:proofErr w:type="spellStart"/>
            <w:r w:rsidRPr="00EB3336">
              <w:rPr>
                <w:szCs w:val="24"/>
              </w:rPr>
              <w:t>vật</w:t>
            </w:r>
            <w:proofErr w:type="spellEnd"/>
            <w:r w:rsidRPr="00EB3336">
              <w:rPr>
                <w:szCs w:val="24"/>
              </w:rPr>
              <w:t xml:space="preserve"> </w:t>
            </w:r>
            <w:proofErr w:type="spellStart"/>
            <w:r w:rsidRPr="00EB3336">
              <w:rPr>
                <w:szCs w:val="24"/>
              </w:rPr>
              <w:t>tư</w:t>
            </w:r>
            <w:proofErr w:type="spellEnd"/>
            <w:r w:rsidRPr="00EB3336">
              <w:rPr>
                <w:szCs w:val="24"/>
              </w:rPr>
              <w:t xml:space="preserve"> </w:t>
            </w:r>
            <w:proofErr w:type="spellStart"/>
            <w:r w:rsidRPr="00EB3336">
              <w:rPr>
                <w:szCs w:val="24"/>
              </w:rPr>
              <w:t>phục</w:t>
            </w:r>
            <w:proofErr w:type="spellEnd"/>
            <w:r w:rsidRPr="00EB3336">
              <w:rPr>
                <w:szCs w:val="24"/>
              </w:rPr>
              <w:t xml:space="preserve"> </w:t>
            </w:r>
            <w:proofErr w:type="spellStart"/>
            <w:r w:rsidRPr="00EB3336">
              <w:rPr>
                <w:szCs w:val="24"/>
              </w:rPr>
              <w:t>vụ</w:t>
            </w:r>
            <w:proofErr w:type="spellEnd"/>
            <w:r w:rsidRPr="00EB3336">
              <w:rPr>
                <w:szCs w:val="24"/>
              </w:rPr>
              <w:t xml:space="preserve"> in, </w:t>
            </w:r>
            <w:proofErr w:type="spellStart"/>
            <w:r w:rsidRPr="00EB3336">
              <w:rPr>
                <w:szCs w:val="24"/>
              </w:rPr>
              <w:t>có</w:t>
            </w:r>
            <w:proofErr w:type="spellEnd"/>
            <w:r w:rsidRPr="00EB3336">
              <w:rPr>
                <w:szCs w:val="24"/>
              </w:rPr>
              <w:t xml:space="preserve"> </w:t>
            </w:r>
            <w:proofErr w:type="spellStart"/>
            <w:r w:rsidRPr="00EB3336">
              <w:rPr>
                <w:szCs w:val="24"/>
              </w:rPr>
              <w:t>khả</w:t>
            </w:r>
            <w:proofErr w:type="spellEnd"/>
            <w:r w:rsidRPr="00EB3336">
              <w:rPr>
                <w:szCs w:val="24"/>
              </w:rPr>
              <w:t xml:space="preserve"> </w:t>
            </w:r>
            <w:proofErr w:type="spellStart"/>
            <w:r w:rsidRPr="00EB3336">
              <w:rPr>
                <w:szCs w:val="24"/>
              </w:rPr>
              <w:t>năng</w:t>
            </w:r>
            <w:proofErr w:type="spellEnd"/>
            <w:r w:rsidRPr="00EB3336">
              <w:rPr>
                <w:szCs w:val="24"/>
              </w:rPr>
              <w:t xml:space="preserve"> </w:t>
            </w:r>
            <w:proofErr w:type="spellStart"/>
            <w:r w:rsidRPr="00EB3336">
              <w:rPr>
                <w:szCs w:val="24"/>
              </w:rPr>
              <w:t>tẩy</w:t>
            </w:r>
            <w:proofErr w:type="spellEnd"/>
            <w:r w:rsidRPr="00EB3336">
              <w:rPr>
                <w:szCs w:val="24"/>
              </w:rPr>
              <w:t xml:space="preserve"> </w:t>
            </w:r>
            <w:proofErr w:type="spellStart"/>
            <w:r w:rsidRPr="00EB3336">
              <w:rPr>
                <w:szCs w:val="24"/>
              </w:rPr>
              <w:t>sạch</w:t>
            </w:r>
            <w:proofErr w:type="spellEnd"/>
            <w:r w:rsidRPr="00EB3336">
              <w:rPr>
                <w:szCs w:val="24"/>
              </w:rPr>
              <w:t xml:space="preserve"> </w:t>
            </w:r>
            <w:proofErr w:type="spellStart"/>
            <w:r w:rsidRPr="00EB3336">
              <w:rPr>
                <w:szCs w:val="24"/>
              </w:rPr>
              <w:t>bẩn</w:t>
            </w:r>
            <w:proofErr w:type="spellEnd"/>
            <w:r w:rsidRPr="00EB3336">
              <w:rPr>
                <w:szCs w:val="24"/>
              </w:rPr>
              <w:t xml:space="preserve"> </w:t>
            </w:r>
            <w:proofErr w:type="spellStart"/>
            <w:r w:rsidRPr="00EB3336">
              <w:rPr>
                <w:szCs w:val="24"/>
              </w:rPr>
              <w:t>mực</w:t>
            </w:r>
            <w:proofErr w:type="spellEnd"/>
            <w:r w:rsidRPr="00EB3336">
              <w:rPr>
                <w:szCs w:val="24"/>
              </w:rPr>
              <w:t>/</w:t>
            </w:r>
            <w:proofErr w:type="spellStart"/>
            <w:r w:rsidRPr="00EB3336">
              <w:rPr>
                <w:szCs w:val="24"/>
              </w:rPr>
              <w:t>dầu</w:t>
            </w:r>
            <w:proofErr w:type="spellEnd"/>
            <w:r w:rsidRPr="00EB3336">
              <w:rPr>
                <w:szCs w:val="24"/>
              </w:rPr>
              <w:t xml:space="preserve">, </w:t>
            </w:r>
            <w:proofErr w:type="spellStart"/>
            <w:r w:rsidRPr="00EB3336">
              <w:rPr>
                <w:szCs w:val="24"/>
              </w:rPr>
              <w:t>không</w:t>
            </w:r>
            <w:proofErr w:type="spellEnd"/>
            <w:r w:rsidRPr="00EB3336">
              <w:rPr>
                <w:szCs w:val="24"/>
              </w:rPr>
              <w:t xml:space="preserve"> </w:t>
            </w:r>
            <w:proofErr w:type="spellStart"/>
            <w:r w:rsidRPr="00EB3336">
              <w:rPr>
                <w:szCs w:val="24"/>
              </w:rPr>
              <w:t>ăn</w:t>
            </w:r>
            <w:proofErr w:type="spellEnd"/>
            <w:r w:rsidRPr="00EB3336">
              <w:rPr>
                <w:szCs w:val="24"/>
              </w:rPr>
              <w:t xml:space="preserve"> </w:t>
            </w:r>
            <w:proofErr w:type="spellStart"/>
            <w:r w:rsidRPr="00EB3336">
              <w:rPr>
                <w:szCs w:val="24"/>
              </w:rPr>
              <w:t>mòn</w:t>
            </w:r>
            <w:proofErr w:type="spellEnd"/>
            <w:r w:rsidRPr="00EB3336">
              <w:rPr>
                <w:szCs w:val="24"/>
              </w:rPr>
              <w:t xml:space="preserve"> </w:t>
            </w:r>
            <w:proofErr w:type="spellStart"/>
            <w:r w:rsidRPr="00EB3336">
              <w:rPr>
                <w:szCs w:val="24"/>
              </w:rPr>
              <w:t>kim</w:t>
            </w:r>
            <w:proofErr w:type="spellEnd"/>
            <w:r w:rsidRPr="00EB3336">
              <w:rPr>
                <w:szCs w:val="24"/>
              </w:rPr>
              <w:t xml:space="preserve"> </w:t>
            </w:r>
            <w:proofErr w:type="spellStart"/>
            <w:r w:rsidRPr="00EB3336">
              <w:rPr>
                <w:szCs w:val="24"/>
              </w:rPr>
              <w:t>loại</w:t>
            </w:r>
            <w:proofErr w:type="spellEnd"/>
            <w:r w:rsidRPr="00EB3336">
              <w:rPr>
                <w:szCs w:val="24"/>
              </w:rPr>
              <w:t xml:space="preserve">, </w:t>
            </w:r>
            <w:proofErr w:type="spellStart"/>
            <w:r w:rsidRPr="00EB3336">
              <w:rPr>
                <w:szCs w:val="24"/>
              </w:rPr>
              <w:t>không</w:t>
            </w:r>
            <w:proofErr w:type="spellEnd"/>
            <w:r w:rsidRPr="00EB3336">
              <w:rPr>
                <w:szCs w:val="24"/>
              </w:rPr>
              <w:t xml:space="preserve"> </w:t>
            </w:r>
            <w:proofErr w:type="spellStart"/>
            <w:r w:rsidRPr="00EB3336">
              <w:rPr>
                <w:szCs w:val="24"/>
              </w:rPr>
              <w:t>gây</w:t>
            </w:r>
            <w:proofErr w:type="spellEnd"/>
            <w:r w:rsidRPr="00EB3336">
              <w:rPr>
                <w:szCs w:val="24"/>
              </w:rPr>
              <w:t xml:space="preserve"> </w:t>
            </w:r>
            <w:proofErr w:type="spellStart"/>
            <w:r w:rsidRPr="00EB3336">
              <w:rPr>
                <w:szCs w:val="24"/>
              </w:rPr>
              <w:t>kích</w:t>
            </w:r>
            <w:proofErr w:type="spellEnd"/>
            <w:r w:rsidRPr="00EB3336">
              <w:rPr>
                <w:szCs w:val="24"/>
              </w:rPr>
              <w:t xml:space="preserve"> </w:t>
            </w:r>
            <w:proofErr w:type="spellStart"/>
            <w:r w:rsidRPr="00EB3336">
              <w:rPr>
                <w:szCs w:val="24"/>
              </w:rPr>
              <w:t>ứng</w:t>
            </w:r>
            <w:proofErr w:type="spellEnd"/>
            <w:r w:rsidRPr="00EB3336">
              <w:rPr>
                <w:szCs w:val="24"/>
              </w:rPr>
              <w:t xml:space="preserve"> </w:t>
            </w:r>
            <w:proofErr w:type="spellStart"/>
            <w:r w:rsidRPr="00EB3336">
              <w:rPr>
                <w:szCs w:val="24"/>
              </w:rPr>
              <w:t>mạnh</w:t>
            </w:r>
            <w:proofErr w:type="spellEnd"/>
            <w:r w:rsidRPr="00EB3336">
              <w:rPr>
                <w:szCs w:val="24"/>
              </w:rPr>
              <w:t xml:space="preserve"> </w:t>
            </w:r>
            <w:proofErr w:type="spellStart"/>
            <w:r w:rsidRPr="00EB3336">
              <w:rPr>
                <w:szCs w:val="24"/>
              </w:rPr>
              <w:t>cho</w:t>
            </w:r>
            <w:proofErr w:type="spellEnd"/>
            <w:r w:rsidRPr="00EB3336">
              <w:rPr>
                <w:szCs w:val="24"/>
              </w:rPr>
              <w:t xml:space="preserve"> da </w:t>
            </w:r>
            <w:proofErr w:type="spellStart"/>
            <w:r w:rsidRPr="00EB3336">
              <w:rPr>
                <w:szCs w:val="24"/>
              </w:rPr>
              <w:t>tay</w:t>
            </w:r>
            <w:proofErr w:type="spellEnd"/>
            <w:r w:rsidRPr="00EB3336">
              <w:rPr>
                <w:szCs w:val="24"/>
              </w:rPr>
              <w:t xml:space="preserve"> </w:t>
            </w:r>
            <w:proofErr w:type="spellStart"/>
            <w:r w:rsidRPr="00EB3336">
              <w:rPr>
                <w:szCs w:val="24"/>
              </w:rPr>
              <w:t>khi</w:t>
            </w:r>
            <w:proofErr w:type="spellEnd"/>
            <w:r w:rsidRPr="00EB3336">
              <w:rPr>
                <w:szCs w:val="24"/>
              </w:rPr>
              <w:t xml:space="preserve"> </w:t>
            </w:r>
            <w:proofErr w:type="spellStart"/>
            <w:r w:rsidRPr="00EB3336">
              <w:rPr>
                <w:szCs w:val="24"/>
              </w:rPr>
              <w:t>sử</w:t>
            </w:r>
            <w:proofErr w:type="spellEnd"/>
            <w:r w:rsidRPr="00EB3336">
              <w:rPr>
                <w:szCs w:val="24"/>
              </w:rPr>
              <w:t xml:space="preserve"> </w:t>
            </w:r>
            <w:proofErr w:type="spellStart"/>
            <w:r w:rsidRPr="00EB3336">
              <w:rPr>
                <w:szCs w:val="24"/>
              </w:rPr>
              <w:t>dụng</w:t>
            </w:r>
            <w:proofErr w:type="spellEnd"/>
            <w:r w:rsidRPr="00EB3336">
              <w:rPr>
                <w:szCs w:val="24"/>
              </w:rPr>
              <w:t>.</w:t>
            </w:r>
          </w:p>
        </w:tc>
      </w:tr>
      <w:tr w:rsidR="00D9622E" w:rsidRPr="00FB6122" w14:paraId="0C679525" w14:textId="77777777" w:rsidTr="004B2420">
        <w:trPr>
          <w:jc w:val="center"/>
        </w:trPr>
        <w:tc>
          <w:tcPr>
            <w:tcW w:w="705" w:type="dxa"/>
            <w:vAlign w:val="center"/>
          </w:tcPr>
          <w:p w14:paraId="4D9D366F" w14:textId="77777777" w:rsidR="00D9622E" w:rsidRPr="00FB6122" w:rsidRDefault="00D9622E" w:rsidP="004B2420">
            <w:pPr>
              <w:jc w:val="center"/>
              <w:rPr>
                <w:sz w:val="20"/>
              </w:rPr>
            </w:pPr>
            <w:r w:rsidRPr="00FB6122">
              <w:rPr>
                <w:sz w:val="20"/>
              </w:rPr>
              <w:t>34</w:t>
            </w:r>
          </w:p>
        </w:tc>
        <w:tc>
          <w:tcPr>
            <w:tcW w:w="3997" w:type="dxa"/>
            <w:vAlign w:val="center"/>
          </w:tcPr>
          <w:p w14:paraId="233E2B19" w14:textId="77777777" w:rsidR="00D9622E" w:rsidRPr="00FB6122" w:rsidRDefault="00D9622E" w:rsidP="004B2420">
            <w:pPr>
              <w:rPr>
                <w:sz w:val="20"/>
              </w:rPr>
            </w:pPr>
            <w:proofErr w:type="spellStart"/>
            <w:r w:rsidRPr="00A2618F">
              <w:rPr>
                <w:color w:val="000000"/>
                <w:sz w:val="20"/>
              </w:rPr>
              <w:t>Giấy</w:t>
            </w:r>
            <w:proofErr w:type="spellEnd"/>
            <w:r w:rsidRPr="00A2618F">
              <w:rPr>
                <w:color w:val="000000"/>
                <w:sz w:val="20"/>
              </w:rPr>
              <w:t xml:space="preserve"> </w:t>
            </w:r>
            <w:r w:rsidRPr="00FB6122">
              <w:rPr>
                <w:color w:val="000000"/>
                <w:sz w:val="20"/>
              </w:rPr>
              <w:t>in laser</w:t>
            </w:r>
            <w:r w:rsidRPr="00A2618F">
              <w:rPr>
                <w:color w:val="000000"/>
                <w:sz w:val="20"/>
              </w:rPr>
              <w:t xml:space="preserve"> A4 80gsm</w:t>
            </w:r>
          </w:p>
        </w:tc>
        <w:tc>
          <w:tcPr>
            <w:tcW w:w="4382" w:type="dxa"/>
            <w:vAlign w:val="center"/>
          </w:tcPr>
          <w:p w14:paraId="230831B4" w14:textId="77777777" w:rsidR="00D9622E" w:rsidRPr="00FB6122" w:rsidRDefault="00D9622E" w:rsidP="004B2420">
            <w:pPr>
              <w:rPr>
                <w:sz w:val="20"/>
              </w:rPr>
            </w:pPr>
            <w:proofErr w:type="spellStart"/>
            <w:r w:rsidRPr="00527388">
              <w:rPr>
                <w:rFonts w:asciiTheme="majorHAnsi" w:hAnsiTheme="majorHAnsi" w:cstheme="majorHAnsi"/>
                <w:szCs w:val="24"/>
              </w:rPr>
              <w:t>Kích</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thước</w:t>
            </w:r>
            <w:proofErr w:type="spellEnd"/>
            <w:r w:rsidRPr="00527388">
              <w:rPr>
                <w:rFonts w:asciiTheme="majorHAnsi" w:hAnsiTheme="majorHAnsi" w:cstheme="majorHAnsi"/>
                <w:szCs w:val="24"/>
              </w:rPr>
              <w:t xml:space="preserve">: </w:t>
            </w:r>
            <w:r>
              <w:rPr>
                <w:rFonts w:asciiTheme="majorHAnsi" w:hAnsiTheme="majorHAnsi" w:cstheme="majorHAnsi"/>
                <w:szCs w:val="24"/>
              </w:rPr>
              <w:t>210</w:t>
            </w:r>
            <w:r w:rsidRPr="00527388">
              <w:rPr>
                <w:rFonts w:asciiTheme="majorHAnsi" w:hAnsiTheme="majorHAnsi" w:cstheme="majorHAnsi"/>
                <w:szCs w:val="24"/>
              </w:rPr>
              <w:t xml:space="preserve">x297mm, </w:t>
            </w:r>
            <w:proofErr w:type="spellStart"/>
            <w:r w:rsidRPr="00527388">
              <w:rPr>
                <w:rFonts w:asciiTheme="majorHAnsi" w:hAnsiTheme="majorHAnsi" w:cstheme="majorHAnsi"/>
                <w:szCs w:val="24"/>
              </w:rPr>
              <w:t>định</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lượng</w:t>
            </w:r>
            <w:proofErr w:type="spellEnd"/>
            <w:r w:rsidRPr="00527388">
              <w:rPr>
                <w:rFonts w:asciiTheme="majorHAnsi" w:hAnsiTheme="majorHAnsi" w:cstheme="majorHAnsi"/>
                <w:szCs w:val="24"/>
              </w:rPr>
              <w:t xml:space="preserve"> 80gsm, 500 </w:t>
            </w:r>
            <w:proofErr w:type="spellStart"/>
            <w:r w:rsidRPr="00527388">
              <w:rPr>
                <w:rFonts w:asciiTheme="majorHAnsi" w:hAnsiTheme="majorHAnsi" w:cstheme="majorHAnsi"/>
                <w:szCs w:val="24"/>
              </w:rPr>
              <w:t>tờ</w:t>
            </w:r>
            <w:proofErr w:type="spellEnd"/>
            <w:r w:rsidRPr="00527388">
              <w:rPr>
                <w:rFonts w:asciiTheme="majorHAnsi" w:hAnsiTheme="majorHAnsi" w:cstheme="majorHAnsi"/>
                <w:szCs w:val="24"/>
              </w:rPr>
              <w:t>/ram</w:t>
            </w:r>
          </w:p>
        </w:tc>
      </w:tr>
      <w:tr w:rsidR="00D9622E" w:rsidRPr="00FB6122" w14:paraId="4A4C3920" w14:textId="77777777" w:rsidTr="004B2420">
        <w:trPr>
          <w:jc w:val="center"/>
        </w:trPr>
        <w:tc>
          <w:tcPr>
            <w:tcW w:w="705" w:type="dxa"/>
            <w:vAlign w:val="center"/>
          </w:tcPr>
          <w:p w14:paraId="7CD15C3E" w14:textId="77777777" w:rsidR="00D9622E" w:rsidRPr="00FB6122" w:rsidRDefault="00D9622E" w:rsidP="004B2420">
            <w:pPr>
              <w:jc w:val="center"/>
              <w:rPr>
                <w:sz w:val="20"/>
              </w:rPr>
            </w:pPr>
            <w:r w:rsidRPr="00FB6122">
              <w:rPr>
                <w:sz w:val="20"/>
              </w:rPr>
              <w:t>35</w:t>
            </w:r>
          </w:p>
        </w:tc>
        <w:tc>
          <w:tcPr>
            <w:tcW w:w="3997" w:type="dxa"/>
            <w:vAlign w:val="center"/>
          </w:tcPr>
          <w:p w14:paraId="06CCB262" w14:textId="77777777" w:rsidR="00D9622E" w:rsidRPr="00FB6122" w:rsidRDefault="00D9622E" w:rsidP="004B2420">
            <w:pPr>
              <w:rPr>
                <w:sz w:val="20"/>
              </w:rPr>
            </w:pPr>
            <w:proofErr w:type="spellStart"/>
            <w:r w:rsidRPr="00A2618F">
              <w:rPr>
                <w:color w:val="000000"/>
                <w:sz w:val="20"/>
              </w:rPr>
              <w:t>Giấy</w:t>
            </w:r>
            <w:proofErr w:type="spellEnd"/>
            <w:r w:rsidRPr="00A2618F">
              <w:rPr>
                <w:color w:val="000000"/>
                <w:sz w:val="20"/>
              </w:rPr>
              <w:t xml:space="preserve"> </w:t>
            </w:r>
            <w:r w:rsidRPr="00FB6122">
              <w:rPr>
                <w:color w:val="000000"/>
                <w:sz w:val="20"/>
              </w:rPr>
              <w:t>in laser</w:t>
            </w:r>
            <w:r w:rsidRPr="00A2618F">
              <w:rPr>
                <w:color w:val="000000"/>
                <w:sz w:val="20"/>
              </w:rPr>
              <w:t xml:space="preserve"> A3 80gsm</w:t>
            </w:r>
          </w:p>
        </w:tc>
        <w:tc>
          <w:tcPr>
            <w:tcW w:w="4382" w:type="dxa"/>
            <w:vAlign w:val="center"/>
          </w:tcPr>
          <w:p w14:paraId="75E416D1" w14:textId="77777777" w:rsidR="00D9622E" w:rsidRPr="00FB6122" w:rsidRDefault="00D9622E" w:rsidP="004B2420">
            <w:pPr>
              <w:rPr>
                <w:sz w:val="20"/>
              </w:rPr>
            </w:pPr>
            <w:proofErr w:type="spellStart"/>
            <w:r w:rsidRPr="00527388">
              <w:rPr>
                <w:rFonts w:asciiTheme="majorHAnsi" w:hAnsiTheme="majorHAnsi" w:cstheme="majorHAnsi"/>
                <w:szCs w:val="24"/>
              </w:rPr>
              <w:t>Kích</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thước</w:t>
            </w:r>
            <w:proofErr w:type="spellEnd"/>
            <w:r w:rsidRPr="00527388">
              <w:rPr>
                <w:rFonts w:asciiTheme="majorHAnsi" w:hAnsiTheme="majorHAnsi" w:cstheme="majorHAnsi"/>
                <w:szCs w:val="24"/>
              </w:rPr>
              <w:t xml:space="preserve">: 420x297mm, </w:t>
            </w:r>
            <w:proofErr w:type="spellStart"/>
            <w:r w:rsidRPr="00527388">
              <w:rPr>
                <w:rFonts w:asciiTheme="majorHAnsi" w:hAnsiTheme="majorHAnsi" w:cstheme="majorHAnsi"/>
                <w:szCs w:val="24"/>
              </w:rPr>
              <w:t>định</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lượng</w:t>
            </w:r>
            <w:proofErr w:type="spellEnd"/>
            <w:r w:rsidRPr="00527388">
              <w:rPr>
                <w:rFonts w:asciiTheme="majorHAnsi" w:hAnsiTheme="majorHAnsi" w:cstheme="majorHAnsi"/>
                <w:szCs w:val="24"/>
              </w:rPr>
              <w:t xml:space="preserve"> 80gsm, 500 </w:t>
            </w:r>
            <w:proofErr w:type="spellStart"/>
            <w:r w:rsidRPr="00527388">
              <w:rPr>
                <w:rFonts w:asciiTheme="majorHAnsi" w:hAnsiTheme="majorHAnsi" w:cstheme="majorHAnsi"/>
                <w:szCs w:val="24"/>
              </w:rPr>
              <w:t>tờ</w:t>
            </w:r>
            <w:proofErr w:type="spellEnd"/>
            <w:r w:rsidRPr="00527388">
              <w:rPr>
                <w:rFonts w:asciiTheme="majorHAnsi" w:hAnsiTheme="majorHAnsi" w:cstheme="majorHAnsi"/>
                <w:szCs w:val="24"/>
              </w:rPr>
              <w:t>/ram</w:t>
            </w:r>
          </w:p>
        </w:tc>
      </w:tr>
      <w:tr w:rsidR="00D9622E" w:rsidRPr="00FB6122" w14:paraId="369CBA5C" w14:textId="77777777" w:rsidTr="004B2420">
        <w:trPr>
          <w:jc w:val="center"/>
        </w:trPr>
        <w:tc>
          <w:tcPr>
            <w:tcW w:w="705" w:type="dxa"/>
            <w:vAlign w:val="center"/>
          </w:tcPr>
          <w:p w14:paraId="69385B5C" w14:textId="77777777" w:rsidR="00D9622E" w:rsidRPr="00FB6122" w:rsidRDefault="00D9622E" w:rsidP="004B2420">
            <w:pPr>
              <w:jc w:val="center"/>
              <w:rPr>
                <w:sz w:val="20"/>
              </w:rPr>
            </w:pPr>
            <w:r w:rsidRPr="00FB6122">
              <w:rPr>
                <w:sz w:val="20"/>
              </w:rPr>
              <w:t>36</w:t>
            </w:r>
          </w:p>
        </w:tc>
        <w:tc>
          <w:tcPr>
            <w:tcW w:w="3997" w:type="dxa"/>
            <w:vAlign w:val="center"/>
          </w:tcPr>
          <w:p w14:paraId="3215D75A" w14:textId="77777777" w:rsidR="00D9622E" w:rsidRPr="00FB6122" w:rsidRDefault="00D9622E" w:rsidP="004B2420">
            <w:pPr>
              <w:rPr>
                <w:sz w:val="20"/>
              </w:rPr>
            </w:pPr>
            <w:proofErr w:type="spellStart"/>
            <w:r w:rsidRPr="00FB6122">
              <w:rPr>
                <w:color w:val="000000"/>
                <w:sz w:val="20"/>
              </w:rPr>
              <w:t>Bút</w:t>
            </w:r>
            <w:proofErr w:type="spellEnd"/>
            <w:r w:rsidRPr="00FB6122">
              <w:rPr>
                <w:color w:val="000000"/>
                <w:sz w:val="20"/>
              </w:rPr>
              <w:t xml:space="preserve"> </w:t>
            </w:r>
            <w:proofErr w:type="spellStart"/>
            <w:r w:rsidRPr="00FB6122">
              <w:rPr>
                <w:color w:val="000000"/>
                <w:sz w:val="20"/>
              </w:rPr>
              <w:t>lông</w:t>
            </w:r>
            <w:proofErr w:type="spellEnd"/>
            <w:r w:rsidRPr="00FB6122">
              <w:rPr>
                <w:color w:val="000000"/>
                <w:sz w:val="20"/>
              </w:rPr>
              <w:t xml:space="preserve"> </w:t>
            </w:r>
            <w:proofErr w:type="spellStart"/>
            <w:r w:rsidRPr="00FB6122">
              <w:rPr>
                <w:color w:val="000000"/>
                <w:sz w:val="20"/>
              </w:rPr>
              <w:t>dầu</w:t>
            </w:r>
            <w:proofErr w:type="spellEnd"/>
          </w:p>
        </w:tc>
        <w:tc>
          <w:tcPr>
            <w:tcW w:w="4382" w:type="dxa"/>
            <w:vAlign w:val="center"/>
          </w:tcPr>
          <w:p w14:paraId="0AF36600" w14:textId="77777777" w:rsidR="00D9622E" w:rsidRPr="00FB6122" w:rsidRDefault="00D9622E" w:rsidP="004B2420">
            <w:pPr>
              <w:rPr>
                <w:sz w:val="20"/>
              </w:rPr>
            </w:pPr>
            <w:proofErr w:type="spellStart"/>
            <w:r w:rsidRPr="00527388">
              <w:rPr>
                <w:rFonts w:asciiTheme="majorHAnsi" w:hAnsiTheme="majorHAnsi" w:cstheme="majorHAnsi"/>
                <w:szCs w:val="24"/>
              </w:rPr>
              <w:t>Bút</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lông</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dầu</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màu</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đen</w:t>
            </w:r>
            <w:proofErr w:type="spellEnd"/>
          </w:p>
        </w:tc>
      </w:tr>
      <w:tr w:rsidR="00D9622E" w:rsidRPr="00FB6122" w14:paraId="2EB66D3F" w14:textId="77777777" w:rsidTr="004B2420">
        <w:trPr>
          <w:jc w:val="center"/>
        </w:trPr>
        <w:tc>
          <w:tcPr>
            <w:tcW w:w="705" w:type="dxa"/>
            <w:vAlign w:val="center"/>
          </w:tcPr>
          <w:p w14:paraId="35A62347" w14:textId="77777777" w:rsidR="00D9622E" w:rsidRPr="00FB6122" w:rsidRDefault="00D9622E" w:rsidP="004B2420">
            <w:pPr>
              <w:jc w:val="center"/>
              <w:rPr>
                <w:sz w:val="20"/>
              </w:rPr>
            </w:pPr>
            <w:r w:rsidRPr="00FB6122">
              <w:rPr>
                <w:sz w:val="20"/>
              </w:rPr>
              <w:lastRenderedPageBreak/>
              <w:t>37</w:t>
            </w:r>
          </w:p>
        </w:tc>
        <w:tc>
          <w:tcPr>
            <w:tcW w:w="3997" w:type="dxa"/>
            <w:vAlign w:val="center"/>
          </w:tcPr>
          <w:p w14:paraId="41A43C0D" w14:textId="77777777" w:rsidR="00D9622E" w:rsidRPr="00FB6122" w:rsidRDefault="00D9622E" w:rsidP="004B2420">
            <w:pPr>
              <w:rPr>
                <w:sz w:val="20"/>
              </w:rPr>
            </w:pPr>
            <w:proofErr w:type="spellStart"/>
            <w:r w:rsidRPr="00FB6122">
              <w:rPr>
                <w:color w:val="000000"/>
                <w:sz w:val="20"/>
              </w:rPr>
              <w:t>Chậu</w:t>
            </w:r>
            <w:proofErr w:type="spellEnd"/>
            <w:r w:rsidRPr="00FB6122">
              <w:rPr>
                <w:color w:val="000000"/>
                <w:sz w:val="20"/>
              </w:rPr>
              <w:t xml:space="preserve"> </w:t>
            </w:r>
            <w:proofErr w:type="spellStart"/>
            <w:proofErr w:type="gramStart"/>
            <w:r w:rsidRPr="00FB6122">
              <w:rPr>
                <w:color w:val="000000"/>
                <w:sz w:val="20"/>
              </w:rPr>
              <w:t>nhựa</w:t>
            </w:r>
            <w:proofErr w:type="spellEnd"/>
            <w:r w:rsidRPr="00FB6122">
              <w:rPr>
                <w:color w:val="000000"/>
                <w:sz w:val="20"/>
              </w:rPr>
              <w:t xml:space="preserve"> </w:t>
            </w:r>
            <w:r w:rsidRPr="00A2618F">
              <w:rPr>
                <w:color w:val="000000"/>
                <w:sz w:val="20"/>
              </w:rPr>
              <w:t xml:space="preserve"> (</w:t>
            </w:r>
            <w:proofErr w:type="gramEnd"/>
            <w:r w:rsidRPr="00A2618F">
              <w:rPr>
                <w:color w:val="000000"/>
                <w:sz w:val="20"/>
              </w:rPr>
              <w:t>35 x 12,2 cm)</w:t>
            </w:r>
          </w:p>
        </w:tc>
        <w:tc>
          <w:tcPr>
            <w:tcW w:w="4382" w:type="dxa"/>
            <w:vAlign w:val="center"/>
          </w:tcPr>
          <w:p w14:paraId="54A08FB8" w14:textId="77777777" w:rsidR="00D9622E" w:rsidRPr="00FB6122" w:rsidRDefault="00D9622E" w:rsidP="004B2420">
            <w:pPr>
              <w:rPr>
                <w:sz w:val="20"/>
              </w:rPr>
            </w:pPr>
            <w:proofErr w:type="spellStart"/>
            <w:r w:rsidRPr="00EB3336">
              <w:rPr>
                <w:szCs w:val="24"/>
              </w:rPr>
              <w:t>Chậu</w:t>
            </w:r>
            <w:proofErr w:type="spellEnd"/>
            <w:r w:rsidRPr="00EB3336">
              <w:rPr>
                <w:szCs w:val="24"/>
              </w:rPr>
              <w:t xml:space="preserve"> </w:t>
            </w:r>
            <w:proofErr w:type="spellStart"/>
            <w:r w:rsidRPr="00EB3336">
              <w:rPr>
                <w:szCs w:val="24"/>
              </w:rPr>
              <w:t>nhựa</w:t>
            </w:r>
            <w:proofErr w:type="spellEnd"/>
            <w:r w:rsidRPr="00EB3336">
              <w:rPr>
                <w:szCs w:val="24"/>
              </w:rPr>
              <w:t xml:space="preserve"> </w:t>
            </w:r>
            <w:proofErr w:type="spellStart"/>
            <w:r w:rsidRPr="00EB3336">
              <w:rPr>
                <w:szCs w:val="24"/>
              </w:rPr>
              <w:t>tròn</w:t>
            </w:r>
            <w:proofErr w:type="spellEnd"/>
            <w:r w:rsidRPr="00EB3336">
              <w:rPr>
                <w:szCs w:val="24"/>
              </w:rPr>
              <w:t xml:space="preserve"> </w:t>
            </w:r>
            <w:proofErr w:type="spellStart"/>
            <w:r w:rsidRPr="00EB3336">
              <w:rPr>
                <w:szCs w:val="24"/>
              </w:rPr>
              <w:t>hoặc</w:t>
            </w:r>
            <w:proofErr w:type="spellEnd"/>
            <w:r w:rsidRPr="00EB3336">
              <w:rPr>
                <w:szCs w:val="24"/>
              </w:rPr>
              <w:t xml:space="preserve"> </w:t>
            </w:r>
            <w:proofErr w:type="spellStart"/>
            <w:r w:rsidRPr="00EB3336">
              <w:rPr>
                <w:szCs w:val="24"/>
              </w:rPr>
              <w:t>tương</w:t>
            </w:r>
            <w:proofErr w:type="spellEnd"/>
            <w:r w:rsidRPr="00EB3336">
              <w:rPr>
                <w:szCs w:val="24"/>
              </w:rPr>
              <w:t xml:space="preserve"> </w:t>
            </w:r>
            <w:proofErr w:type="spellStart"/>
            <w:r w:rsidRPr="00EB3336">
              <w:rPr>
                <w:szCs w:val="24"/>
              </w:rPr>
              <w:t>tự</w:t>
            </w:r>
            <w:proofErr w:type="spellEnd"/>
            <w:r w:rsidRPr="00EB3336">
              <w:rPr>
                <w:szCs w:val="24"/>
              </w:rPr>
              <w:t xml:space="preserve">, </w:t>
            </w:r>
            <w:proofErr w:type="spellStart"/>
            <w:r w:rsidRPr="00EB3336">
              <w:rPr>
                <w:szCs w:val="24"/>
              </w:rPr>
              <w:t>kích</w:t>
            </w:r>
            <w:proofErr w:type="spellEnd"/>
            <w:r w:rsidRPr="00EB3336">
              <w:rPr>
                <w:szCs w:val="24"/>
              </w:rPr>
              <w:t xml:space="preserve"> </w:t>
            </w:r>
            <w:proofErr w:type="spellStart"/>
            <w:r w:rsidRPr="00EB3336">
              <w:rPr>
                <w:szCs w:val="24"/>
              </w:rPr>
              <w:t>thước</w:t>
            </w:r>
            <w:proofErr w:type="spellEnd"/>
            <w:r w:rsidRPr="00EB3336">
              <w:rPr>
                <w:szCs w:val="24"/>
              </w:rPr>
              <w:t xml:space="preserve"> 35 cm </w:t>
            </w:r>
            <w:proofErr w:type="spellStart"/>
            <w:r w:rsidRPr="00EB3336">
              <w:rPr>
                <w:szCs w:val="24"/>
              </w:rPr>
              <w:t>đường</w:t>
            </w:r>
            <w:proofErr w:type="spellEnd"/>
            <w:r w:rsidRPr="00EB3336">
              <w:rPr>
                <w:szCs w:val="24"/>
              </w:rPr>
              <w:t xml:space="preserve"> </w:t>
            </w:r>
            <w:proofErr w:type="spellStart"/>
            <w:r w:rsidRPr="00EB3336">
              <w:rPr>
                <w:szCs w:val="24"/>
              </w:rPr>
              <w:t>kính</w:t>
            </w:r>
            <w:proofErr w:type="spellEnd"/>
            <w:r w:rsidRPr="00EB3336">
              <w:rPr>
                <w:szCs w:val="24"/>
              </w:rPr>
              <w:t xml:space="preserve">, </w:t>
            </w:r>
            <w:proofErr w:type="spellStart"/>
            <w:r w:rsidRPr="00EB3336">
              <w:rPr>
                <w:szCs w:val="24"/>
              </w:rPr>
              <w:t>cao</w:t>
            </w:r>
            <w:proofErr w:type="spellEnd"/>
            <w:r w:rsidRPr="00EB3336">
              <w:rPr>
                <w:szCs w:val="24"/>
              </w:rPr>
              <w:t xml:space="preserve"> 12 cm, </w:t>
            </w:r>
            <w:proofErr w:type="spellStart"/>
            <w:r w:rsidRPr="00EB3336">
              <w:rPr>
                <w:szCs w:val="24"/>
              </w:rPr>
              <w:t>chất</w:t>
            </w:r>
            <w:proofErr w:type="spellEnd"/>
            <w:r w:rsidRPr="00EB3336">
              <w:rPr>
                <w:szCs w:val="24"/>
              </w:rPr>
              <w:t xml:space="preserve"> </w:t>
            </w:r>
            <w:proofErr w:type="spellStart"/>
            <w:r w:rsidRPr="00EB3336">
              <w:rPr>
                <w:szCs w:val="24"/>
              </w:rPr>
              <w:t>liệu</w:t>
            </w:r>
            <w:proofErr w:type="spellEnd"/>
            <w:r w:rsidRPr="00EB3336">
              <w:rPr>
                <w:szCs w:val="24"/>
              </w:rPr>
              <w:t xml:space="preserve"> </w:t>
            </w:r>
            <w:proofErr w:type="spellStart"/>
            <w:r w:rsidRPr="00EB3336">
              <w:rPr>
                <w:szCs w:val="24"/>
              </w:rPr>
              <w:t>nhựa</w:t>
            </w:r>
            <w:proofErr w:type="spellEnd"/>
            <w:r w:rsidRPr="00EB3336">
              <w:rPr>
                <w:szCs w:val="24"/>
              </w:rPr>
              <w:t xml:space="preserve"> PP/HDPE </w:t>
            </w:r>
            <w:proofErr w:type="spellStart"/>
            <w:r w:rsidRPr="00EB3336">
              <w:rPr>
                <w:szCs w:val="24"/>
              </w:rPr>
              <w:t>dày</w:t>
            </w:r>
            <w:proofErr w:type="spellEnd"/>
            <w:r w:rsidRPr="00EB3336">
              <w:rPr>
                <w:szCs w:val="24"/>
              </w:rPr>
              <w:t xml:space="preserve">, </w:t>
            </w:r>
            <w:proofErr w:type="spellStart"/>
            <w:r w:rsidRPr="00EB3336">
              <w:rPr>
                <w:szCs w:val="24"/>
              </w:rPr>
              <w:t>chịu</w:t>
            </w:r>
            <w:proofErr w:type="spellEnd"/>
            <w:r w:rsidRPr="00EB3336">
              <w:rPr>
                <w:szCs w:val="24"/>
              </w:rPr>
              <w:t xml:space="preserve"> </w:t>
            </w:r>
            <w:proofErr w:type="spellStart"/>
            <w:r w:rsidRPr="00EB3336">
              <w:rPr>
                <w:szCs w:val="24"/>
              </w:rPr>
              <w:t>lực</w:t>
            </w:r>
            <w:proofErr w:type="spellEnd"/>
            <w:r w:rsidRPr="00EB3336">
              <w:rPr>
                <w:szCs w:val="24"/>
              </w:rPr>
              <w:t xml:space="preserve">, </w:t>
            </w:r>
            <w:proofErr w:type="spellStart"/>
            <w:r w:rsidRPr="00EB3336">
              <w:rPr>
                <w:szCs w:val="24"/>
              </w:rPr>
              <w:t>không</w:t>
            </w:r>
            <w:proofErr w:type="spellEnd"/>
            <w:r w:rsidRPr="00EB3336">
              <w:rPr>
                <w:szCs w:val="24"/>
              </w:rPr>
              <w:t xml:space="preserve"> </w:t>
            </w:r>
            <w:proofErr w:type="spellStart"/>
            <w:r w:rsidRPr="00EB3336">
              <w:rPr>
                <w:szCs w:val="24"/>
              </w:rPr>
              <w:t>rò</w:t>
            </w:r>
            <w:proofErr w:type="spellEnd"/>
            <w:r w:rsidRPr="00EB3336">
              <w:rPr>
                <w:szCs w:val="24"/>
              </w:rPr>
              <w:t xml:space="preserve"> </w:t>
            </w:r>
            <w:proofErr w:type="spellStart"/>
            <w:r w:rsidRPr="00EB3336">
              <w:rPr>
                <w:szCs w:val="24"/>
              </w:rPr>
              <w:t>rỉ</w:t>
            </w:r>
            <w:proofErr w:type="spellEnd"/>
            <w:r w:rsidRPr="00EB3336">
              <w:rPr>
                <w:szCs w:val="24"/>
              </w:rPr>
              <w:t>.</w:t>
            </w:r>
          </w:p>
        </w:tc>
      </w:tr>
      <w:tr w:rsidR="00D9622E" w:rsidRPr="00FB6122" w14:paraId="08D01B70" w14:textId="77777777" w:rsidTr="004B2420">
        <w:trPr>
          <w:jc w:val="center"/>
        </w:trPr>
        <w:tc>
          <w:tcPr>
            <w:tcW w:w="705" w:type="dxa"/>
            <w:vAlign w:val="center"/>
          </w:tcPr>
          <w:p w14:paraId="2789D6D7" w14:textId="77777777" w:rsidR="00D9622E" w:rsidRPr="00FB6122" w:rsidRDefault="00D9622E" w:rsidP="004B2420">
            <w:pPr>
              <w:jc w:val="center"/>
              <w:rPr>
                <w:sz w:val="20"/>
              </w:rPr>
            </w:pPr>
            <w:r w:rsidRPr="00FB6122">
              <w:rPr>
                <w:sz w:val="20"/>
              </w:rPr>
              <w:t>38</w:t>
            </w:r>
          </w:p>
        </w:tc>
        <w:tc>
          <w:tcPr>
            <w:tcW w:w="3997" w:type="dxa"/>
            <w:vAlign w:val="center"/>
          </w:tcPr>
          <w:p w14:paraId="6E03BE7C" w14:textId="77777777" w:rsidR="00D9622E" w:rsidRPr="00FB6122" w:rsidRDefault="00D9622E" w:rsidP="004B2420">
            <w:pPr>
              <w:rPr>
                <w:sz w:val="20"/>
              </w:rPr>
            </w:pPr>
            <w:r w:rsidRPr="00FB6122">
              <w:rPr>
                <w:color w:val="000000"/>
                <w:sz w:val="20"/>
              </w:rPr>
              <w:t xml:space="preserve">Dao </w:t>
            </w:r>
            <w:proofErr w:type="spellStart"/>
            <w:r w:rsidRPr="00FB6122">
              <w:rPr>
                <w:color w:val="000000"/>
                <w:sz w:val="20"/>
              </w:rPr>
              <w:t>rọc</w:t>
            </w:r>
            <w:proofErr w:type="spellEnd"/>
            <w:r w:rsidRPr="00FB6122">
              <w:rPr>
                <w:color w:val="000000"/>
                <w:sz w:val="20"/>
              </w:rPr>
              <w:t xml:space="preserve"> </w:t>
            </w:r>
            <w:proofErr w:type="spellStart"/>
            <w:r w:rsidRPr="00FB6122">
              <w:rPr>
                <w:color w:val="000000"/>
                <w:sz w:val="20"/>
              </w:rPr>
              <w:t>giấy</w:t>
            </w:r>
            <w:proofErr w:type="spellEnd"/>
            <w:r w:rsidRPr="00FB6122">
              <w:rPr>
                <w:color w:val="000000"/>
                <w:sz w:val="20"/>
              </w:rPr>
              <w:t xml:space="preserve"> </w:t>
            </w:r>
          </w:p>
        </w:tc>
        <w:tc>
          <w:tcPr>
            <w:tcW w:w="4382" w:type="dxa"/>
            <w:vAlign w:val="center"/>
          </w:tcPr>
          <w:p w14:paraId="20AF86B9" w14:textId="77777777" w:rsidR="00D9622E" w:rsidRPr="00FB6122" w:rsidRDefault="00D9622E" w:rsidP="004B2420">
            <w:pPr>
              <w:rPr>
                <w:sz w:val="20"/>
              </w:rPr>
            </w:pPr>
            <w:proofErr w:type="spellStart"/>
            <w:r w:rsidRPr="001056E3">
              <w:rPr>
                <w:rFonts w:asciiTheme="majorHAnsi" w:hAnsiTheme="majorHAnsi" w:cstheme="majorHAnsi"/>
                <w:szCs w:val="24"/>
              </w:rPr>
              <w:t>Kéo</w:t>
            </w:r>
            <w:proofErr w:type="spellEnd"/>
            <w:r w:rsidRPr="001056E3">
              <w:rPr>
                <w:rFonts w:asciiTheme="majorHAnsi" w:hAnsiTheme="majorHAnsi" w:cstheme="majorHAnsi"/>
                <w:szCs w:val="24"/>
              </w:rPr>
              <w:t xml:space="preserve"> </w:t>
            </w:r>
            <w:proofErr w:type="spellStart"/>
            <w:r w:rsidRPr="001056E3">
              <w:rPr>
                <w:rFonts w:asciiTheme="majorHAnsi" w:hAnsiTheme="majorHAnsi" w:cstheme="majorHAnsi"/>
                <w:szCs w:val="24"/>
              </w:rPr>
              <w:t>cắt</w:t>
            </w:r>
            <w:proofErr w:type="spellEnd"/>
            <w:r w:rsidRPr="001056E3">
              <w:rPr>
                <w:rFonts w:asciiTheme="majorHAnsi" w:hAnsiTheme="majorHAnsi" w:cstheme="majorHAnsi"/>
                <w:szCs w:val="24"/>
              </w:rPr>
              <w:t xml:space="preserve"> </w:t>
            </w:r>
            <w:proofErr w:type="spellStart"/>
            <w:r w:rsidRPr="001056E3">
              <w:rPr>
                <w:rFonts w:asciiTheme="majorHAnsi" w:hAnsiTheme="majorHAnsi" w:cstheme="majorHAnsi"/>
                <w:szCs w:val="24"/>
              </w:rPr>
              <w:t>giấy</w:t>
            </w:r>
            <w:proofErr w:type="spellEnd"/>
            <w:r w:rsidRPr="001056E3">
              <w:rPr>
                <w:rFonts w:asciiTheme="majorHAnsi" w:hAnsiTheme="majorHAnsi" w:cstheme="majorHAnsi"/>
                <w:szCs w:val="24"/>
              </w:rPr>
              <w:t xml:space="preserve"> </w:t>
            </w:r>
            <w:proofErr w:type="spellStart"/>
            <w:r w:rsidRPr="001056E3">
              <w:rPr>
                <w:rFonts w:asciiTheme="majorHAnsi" w:hAnsiTheme="majorHAnsi" w:cstheme="majorHAnsi"/>
                <w:szCs w:val="24"/>
              </w:rPr>
              <w:t>bằng</w:t>
            </w:r>
            <w:proofErr w:type="spellEnd"/>
            <w:r w:rsidRPr="001056E3">
              <w:rPr>
                <w:rFonts w:asciiTheme="majorHAnsi" w:hAnsiTheme="majorHAnsi" w:cstheme="majorHAnsi"/>
                <w:szCs w:val="24"/>
              </w:rPr>
              <w:t xml:space="preserve"> </w:t>
            </w:r>
            <w:proofErr w:type="spellStart"/>
            <w:r w:rsidRPr="001056E3">
              <w:rPr>
                <w:rFonts w:asciiTheme="majorHAnsi" w:hAnsiTheme="majorHAnsi" w:cstheme="majorHAnsi"/>
                <w:szCs w:val="24"/>
              </w:rPr>
              <w:t>hợp</w:t>
            </w:r>
            <w:proofErr w:type="spellEnd"/>
            <w:r w:rsidRPr="001056E3">
              <w:rPr>
                <w:rFonts w:asciiTheme="majorHAnsi" w:hAnsiTheme="majorHAnsi" w:cstheme="majorHAnsi"/>
                <w:szCs w:val="24"/>
              </w:rPr>
              <w:t xml:space="preserve"> </w:t>
            </w:r>
            <w:proofErr w:type="spellStart"/>
            <w:r w:rsidRPr="001056E3">
              <w:rPr>
                <w:rFonts w:asciiTheme="majorHAnsi" w:hAnsiTheme="majorHAnsi" w:cstheme="majorHAnsi"/>
                <w:szCs w:val="24"/>
              </w:rPr>
              <w:t>kim</w:t>
            </w:r>
            <w:proofErr w:type="spellEnd"/>
            <w:r w:rsidRPr="001056E3">
              <w:rPr>
                <w:rFonts w:asciiTheme="majorHAnsi" w:hAnsiTheme="majorHAnsi" w:cstheme="majorHAnsi"/>
                <w:szCs w:val="24"/>
              </w:rPr>
              <w:t xml:space="preserve"> </w:t>
            </w:r>
            <w:proofErr w:type="spellStart"/>
            <w:r w:rsidRPr="001056E3">
              <w:rPr>
                <w:rFonts w:asciiTheme="majorHAnsi" w:hAnsiTheme="majorHAnsi" w:cstheme="majorHAnsi"/>
                <w:szCs w:val="24"/>
              </w:rPr>
              <w:t>chống</w:t>
            </w:r>
            <w:proofErr w:type="spellEnd"/>
            <w:r w:rsidRPr="001056E3">
              <w:rPr>
                <w:rFonts w:asciiTheme="majorHAnsi" w:hAnsiTheme="majorHAnsi" w:cstheme="majorHAnsi"/>
                <w:szCs w:val="24"/>
              </w:rPr>
              <w:t xml:space="preserve"> </w:t>
            </w:r>
            <w:proofErr w:type="spellStart"/>
            <w:r w:rsidRPr="001056E3">
              <w:rPr>
                <w:rFonts w:asciiTheme="majorHAnsi" w:hAnsiTheme="majorHAnsi" w:cstheme="majorHAnsi"/>
                <w:szCs w:val="24"/>
              </w:rPr>
              <w:t>gỉ</w:t>
            </w:r>
            <w:proofErr w:type="spellEnd"/>
            <w:r w:rsidRPr="001056E3">
              <w:rPr>
                <w:rFonts w:asciiTheme="majorHAnsi" w:hAnsiTheme="majorHAnsi" w:cstheme="majorHAnsi"/>
                <w:szCs w:val="24"/>
              </w:rPr>
              <w:t xml:space="preserve"> </w:t>
            </w:r>
            <w:proofErr w:type="spellStart"/>
            <w:r w:rsidRPr="001056E3">
              <w:rPr>
                <w:rFonts w:asciiTheme="majorHAnsi" w:hAnsiTheme="majorHAnsi" w:cstheme="majorHAnsi"/>
                <w:szCs w:val="24"/>
              </w:rPr>
              <w:t>loại</w:t>
            </w:r>
            <w:proofErr w:type="spellEnd"/>
            <w:r w:rsidRPr="001056E3">
              <w:rPr>
                <w:rFonts w:asciiTheme="majorHAnsi" w:hAnsiTheme="majorHAnsi" w:cstheme="majorHAnsi"/>
                <w:szCs w:val="24"/>
              </w:rPr>
              <w:t xml:space="preserve"> </w:t>
            </w:r>
            <w:proofErr w:type="spellStart"/>
            <w:r w:rsidRPr="001056E3">
              <w:rPr>
                <w:rFonts w:asciiTheme="majorHAnsi" w:hAnsiTheme="majorHAnsi" w:cstheme="majorHAnsi"/>
                <w:szCs w:val="24"/>
              </w:rPr>
              <w:t>lớn</w:t>
            </w:r>
            <w:proofErr w:type="spellEnd"/>
            <w:r w:rsidRPr="001056E3">
              <w:rPr>
                <w:rFonts w:asciiTheme="majorHAnsi" w:hAnsiTheme="majorHAnsi" w:cstheme="majorHAnsi"/>
                <w:szCs w:val="24"/>
              </w:rPr>
              <w:t xml:space="preserve"> </w:t>
            </w:r>
            <w:proofErr w:type="spellStart"/>
            <w:r w:rsidRPr="001056E3">
              <w:rPr>
                <w:rFonts w:asciiTheme="majorHAnsi" w:hAnsiTheme="majorHAnsi" w:cstheme="majorHAnsi"/>
                <w:szCs w:val="24"/>
              </w:rPr>
              <w:t>dài</w:t>
            </w:r>
            <w:proofErr w:type="spellEnd"/>
            <w:r w:rsidRPr="001056E3">
              <w:rPr>
                <w:rFonts w:asciiTheme="majorHAnsi" w:hAnsiTheme="majorHAnsi" w:cstheme="majorHAnsi"/>
                <w:szCs w:val="24"/>
              </w:rPr>
              <w:t xml:space="preserve"> 21cm</w:t>
            </w:r>
          </w:p>
        </w:tc>
      </w:tr>
      <w:tr w:rsidR="00D9622E" w:rsidRPr="00FB6122" w14:paraId="649EEA42" w14:textId="77777777" w:rsidTr="004B2420">
        <w:trPr>
          <w:jc w:val="center"/>
        </w:trPr>
        <w:tc>
          <w:tcPr>
            <w:tcW w:w="705" w:type="dxa"/>
            <w:vAlign w:val="center"/>
          </w:tcPr>
          <w:p w14:paraId="32B93BF4" w14:textId="77777777" w:rsidR="00D9622E" w:rsidRPr="00FB6122" w:rsidRDefault="00D9622E" w:rsidP="004B2420">
            <w:pPr>
              <w:jc w:val="center"/>
              <w:rPr>
                <w:sz w:val="20"/>
              </w:rPr>
            </w:pPr>
            <w:r w:rsidRPr="00FB6122">
              <w:rPr>
                <w:sz w:val="20"/>
              </w:rPr>
              <w:t>39</w:t>
            </w:r>
          </w:p>
        </w:tc>
        <w:tc>
          <w:tcPr>
            <w:tcW w:w="3997" w:type="dxa"/>
            <w:vAlign w:val="center"/>
          </w:tcPr>
          <w:p w14:paraId="073DD630" w14:textId="77777777" w:rsidR="00D9622E" w:rsidRPr="00FB6122" w:rsidRDefault="00D9622E" w:rsidP="004B2420">
            <w:pPr>
              <w:rPr>
                <w:sz w:val="20"/>
              </w:rPr>
            </w:pPr>
            <w:proofErr w:type="spellStart"/>
            <w:r w:rsidRPr="00A2618F">
              <w:rPr>
                <w:color w:val="000000"/>
                <w:sz w:val="20"/>
              </w:rPr>
              <w:t>Nấm</w:t>
            </w:r>
            <w:proofErr w:type="spellEnd"/>
            <w:r w:rsidRPr="00A2618F">
              <w:rPr>
                <w:color w:val="000000"/>
                <w:sz w:val="20"/>
              </w:rPr>
              <w:t xml:space="preserve"> </w:t>
            </w:r>
            <w:proofErr w:type="spellStart"/>
            <w:r w:rsidRPr="00A2618F">
              <w:rPr>
                <w:color w:val="000000"/>
                <w:sz w:val="20"/>
              </w:rPr>
              <w:t>đồng</w:t>
            </w:r>
            <w:proofErr w:type="spellEnd"/>
            <w:r w:rsidRPr="00A2618F">
              <w:rPr>
                <w:color w:val="000000"/>
                <w:sz w:val="20"/>
              </w:rPr>
              <w:t xml:space="preserve"> xu D28/10x0,5</w:t>
            </w:r>
          </w:p>
        </w:tc>
        <w:tc>
          <w:tcPr>
            <w:tcW w:w="4382" w:type="dxa"/>
            <w:vAlign w:val="center"/>
          </w:tcPr>
          <w:p w14:paraId="6A4E9B0B" w14:textId="77777777" w:rsidR="00D9622E" w:rsidRPr="00FB6122" w:rsidRDefault="00D9622E" w:rsidP="004B2420">
            <w:pPr>
              <w:rPr>
                <w:sz w:val="20"/>
              </w:rPr>
            </w:pPr>
            <w:proofErr w:type="spellStart"/>
            <w:r w:rsidRPr="00527388">
              <w:rPr>
                <w:rFonts w:asciiTheme="majorHAnsi" w:hAnsiTheme="majorHAnsi" w:cstheme="majorHAnsi"/>
                <w:szCs w:val="24"/>
              </w:rPr>
              <w:t>Kích</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thước</w:t>
            </w:r>
            <w:proofErr w:type="spellEnd"/>
            <w:r w:rsidRPr="00527388">
              <w:rPr>
                <w:rFonts w:asciiTheme="majorHAnsi" w:hAnsiTheme="majorHAnsi" w:cstheme="majorHAnsi"/>
                <w:szCs w:val="24"/>
              </w:rPr>
              <w:t xml:space="preserve"> D28/10x0,5</w:t>
            </w:r>
          </w:p>
        </w:tc>
      </w:tr>
      <w:tr w:rsidR="00D9622E" w:rsidRPr="00FB6122" w14:paraId="7AE72E75" w14:textId="77777777" w:rsidTr="004B2420">
        <w:trPr>
          <w:jc w:val="center"/>
        </w:trPr>
        <w:tc>
          <w:tcPr>
            <w:tcW w:w="705" w:type="dxa"/>
            <w:vAlign w:val="center"/>
          </w:tcPr>
          <w:p w14:paraId="3F8DCA15" w14:textId="77777777" w:rsidR="00D9622E" w:rsidRPr="00FB6122" w:rsidRDefault="00D9622E" w:rsidP="004B2420">
            <w:pPr>
              <w:jc w:val="center"/>
              <w:rPr>
                <w:sz w:val="20"/>
              </w:rPr>
            </w:pPr>
            <w:r w:rsidRPr="00FB6122">
              <w:rPr>
                <w:sz w:val="20"/>
              </w:rPr>
              <w:t>40</w:t>
            </w:r>
          </w:p>
        </w:tc>
        <w:tc>
          <w:tcPr>
            <w:tcW w:w="3997" w:type="dxa"/>
            <w:vAlign w:val="center"/>
          </w:tcPr>
          <w:p w14:paraId="3D8E54E1" w14:textId="77777777" w:rsidR="00D9622E" w:rsidRPr="00FB6122" w:rsidRDefault="00D9622E" w:rsidP="004B2420">
            <w:pPr>
              <w:rPr>
                <w:sz w:val="20"/>
              </w:rPr>
            </w:pPr>
            <w:proofErr w:type="spellStart"/>
            <w:r w:rsidRPr="00A2618F">
              <w:rPr>
                <w:color w:val="000000"/>
                <w:sz w:val="20"/>
              </w:rPr>
              <w:t>Cánh</w:t>
            </w:r>
            <w:proofErr w:type="spellEnd"/>
            <w:r w:rsidRPr="00A2618F">
              <w:rPr>
                <w:color w:val="000000"/>
                <w:sz w:val="20"/>
              </w:rPr>
              <w:t xml:space="preserve"> than (95x41x4 mm)</w:t>
            </w:r>
          </w:p>
        </w:tc>
        <w:tc>
          <w:tcPr>
            <w:tcW w:w="4382" w:type="dxa"/>
            <w:vAlign w:val="center"/>
          </w:tcPr>
          <w:p w14:paraId="185B1FFF" w14:textId="77777777" w:rsidR="00D9622E" w:rsidRPr="00FB6122" w:rsidRDefault="00D9622E" w:rsidP="004B2420">
            <w:pPr>
              <w:rPr>
                <w:spacing w:val="-4"/>
                <w:sz w:val="20"/>
              </w:rPr>
            </w:pPr>
            <w:proofErr w:type="spellStart"/>
            <w:r w:rsidRPr="00527388">
              <w:rPr>
                <w:rFonts w:asciiTheme="majorHAnsi" w:hAnsiTheme="majorHAnsi" w:cstheme="majorHAnsi"/>
                <w:spacing w:val="-4"/>
                <w:szCs w:val="24"/>
              </w:rPr>
              <w:t>Cánh</w:t>
            </w:r>
            <w:proofErr w:type="spellEnd"/>
            <w:r w:rsidRPr="00527388">
              <w:rPr>
                <w:rFonts w:asciiTheme="majorHAnsi" w:hAnsiTheme="majorHAnsi" w:cstheme="majorHAnsi"/>
                <w:spacing w:val="-4"/>
                <w:szCs w:val="24"/>
              </w:rPr>
              <w:t xml:space="preserve"> than </w:t>
            </w:r>
            <w:proofErr w:type="spellStart"/>
            <w:r w:rsidRPr="00527388">
              <w:rPr>
                <w:rFonts w:asciiTheme="majorHAnsi" w:hAnsiTheme="majorHAnsi" w:cstheme="majorHAnsi"/>
                <w:spacing w:val="-4"/>
                <w:szCs w:val="24"/>
              </w:rPr>
              <w:t>dùng</w:t>
            </w:r>
            <w:proofErr w:type="spellEnd"/>
            <w:r w:rsidRPr="00527388">
              <w:rPr>
                <w:rFonts w:asciiTheme="majorHAnsi" w:hAnsiTheme="majorHAnsi" w:cstheme="majorHAnsi"/>
                <w:spacing w:val="-4"/>
                <w:szCs w:val="24"/>
              </w:rPr>
              <w:t xml:space="preserve"> </w:t>
            </w:r>
            <w:proofErr w:type="spellStart"/>
            <w:r w:rsidRPr="00527388">
              <w:rPr>
                <w:rFonts w:asciiTheme="majorHAnsi" w:hAnsiTheme="majorHAnsi" w:cstheme="majorHAnsi"/>
                <w:spacing w:val="-4"/>
                <w:szCs w:val="24"/>
              </w:rPr>
              <w:t>cho</w:t>
            </w:r>
            <w:proofErr w:type="spellEnd"/>
            <w:r w:rsidRPr="00527388">
              <w:rPr>
                <w:rFonts w:asciiTheme="majorHAnsi" w:hAnsiTheme="majorHAnsi" w:cstheme="majorHAnsi"/>
                <w:spacing w:val="-4"/>
                <w:szCs w:val="24"/>
              </w:rPr>
              <w:t xml:space="preserve"> </w:t>
            </w:r>
            <w:proofErr w:type="spellStart"/>
            <w:r w:rsidRPr="00527388">
              <w:rPr>
                <w:rFonts w:asciiTheme="majorHAnsi" w:hAnsiTheme="majorHAnsi" w:cstheme="majorHAnsi"/>
                <w:spacing w:val="-4"/>
                <w:szCs w:val="24"/>
              </w:rPr>
              <w:t>bơm</w:t>
            </w:r>
            <w:proofErr w:type="spellEnd"/>
            <w:r w:rsidRPr="00527388">
              <w:rPr>
                <w:rFonts w:asciiTheme="majorHAnsi" w:hAnsiTheme="majorHAnsi" w:cstheme="majorHAnsi"/>
                <w:spacing w:val="-4"/>
                <w:szCs w:val="24"/>
              </w:rPr>
              <w:t xml:space="preserve"> </w:t>
            </w:r>
            <w:proofErr w:type="spellStart"/>
            <w:r w:rsidRPr="00527388">
              <w:rPr>
                <w:rFonts w:asciiTheme="majorHAnsi" w:hAnsiTheme="majorHAnsi" w:cstheme="majorHAnsi"/>
                <w:spacing w:val="-4"/>
                <w:szCs w:val="24"/>
              </w:rPr>
              <w:t>chân</w:t>
            </w:r>
            <w:proofErr w:type="spellEnd"/>
            <w:r w:rsidRPr="00527388">
              <w:rPr>
                <w:rFonts w:asciiTheme="majorHAnsi" w:hAnsiTheme="majorHAnsi" w:cstheme="majorHAnsi"/>
                <w:spacing w:val="-4"/>
                <w:szCs w:val="24"/>
              </w:rPr>
              <w:t xml:space="preserve"> </w:t>
            </w:r>
            <w:proofErr w:type="spellStart"/>
            <w:r w:rsidRPr="00527388">
              <w:rPr>
                <w:rFonts w:asciiTheme="majorHAnsi" w:hAnsiTheme="majorHAnsi" w:cstheme="majorHAnsi"/>
                <w:spacing w:val="-4"/>
                <w:szCs w:val="24"/>
              </w:rPr>
              <w:t>không</w:t>
            </w:r>
            <w:proofErr w:type="spellEnd"/>
            <w:r w:rsidRPr="00527388">
              <w:rPr>
                <w:rFonts w:asciiTheme="majorHAnsi" w:hAnsiTheme="majorHAnsi" w:cstheme="majorHAnsi"/>
                <w:spacing w:val="-4"/>
                <w:szCs w:val="24"/>
              </w:rPr>
              <w:t xml:space="preserve"> </w:t>
            </w:r>
            <w:proofErr w:type="spellStart"/>
            <w:r w:rsidRPr="00527388">
              <w:rPr>
                <w:rFonts w:asciiTheme="majorHAnsi" w:hAnsiTheme="majorHAnsi" w:cstheme="majorHAnsi"/>
                <w:spacing w:val="-4"/>
                <w:szCs w:val="24"/>
              </w:rPr>
              <w:t>khô</w:t>
            </w:r>
            <w:proofErr w:type="spellEnd"/>
            <w:r w:rsidRPr="00527388">
              <w:rPr>
                <w:rFonts w:asciiTheme="majorHAnsi" w:hAnsiTheme="majorHAnsi" w:cstheme="majorHAnsi"/>
                <w:spacing w:val="-4"/>
                <w:szCs w:val="24"/>
              </w:rPr>
              <w:t xml:space="preserve">, </w:t>
            </w:r>
            <w:proofErr w:type="spellStart"/>
            <w:r w:rsidRPr="00527388">
              <w:rPr>
                <w:rFonts w:asciiTheme="majorHAnsi" w:hAnsiTheme="majorHAnsi" w:cstheme="majorHAnsi"/>
                <w:spacing w:val="-4"/>
                <w:szCs w:val="24"/>
              </w:rPr>
              <w:t>có</w:t>
            </w:r>
            <w:proofErr w:type="spellEnd"/>
            <w:r w:rsidRPr="00527388">
              <w:rPr>
                <w:rFonts w:asciiTheme="majorHAnsi" w:hAnsiTheme="majorHAnsi" w:cstheme="majorHAnsi"/>
                <w:spacing w:val="-4"/>
                <w:szCs w:val="24"/>
              </w:rPr>
              <w:t xml:space="preserve"> </w:t>
            </w:r>
            <w:proofErr w:type="spellStart"/>
            <w:r w:rsidRPr="00527388">
              <w:rPr>
                <w:rFonts w:asciiTheme="majorHAnsi" w:hAnsiTheme="majorHAnsi" w:cstheme="majorHAnsi"/>
                <w:spacing w:val="-4"/>
                <w:szCs w:val="24"/>
              </w:rPr>
              <w:t>kích</w:t>
            </w:r>
            <w:proofErr w:type="spellEnd"/>
            <w:r w:rsidRPr="00527388">
              <w:rPr>
                <w:rFonts w:asciiTheme="majorHAnsi" w:hAnsiTheme="majorHAnsi" w:cstheme="majorHAnsi"/>
                <w:spacing w:val="-4"/>
                <w:szCs w:val="24"/>
              </w:rPr>
              <w:t xml:space="preserve"> </w:t>
            </w:r>
            <w:proofErr w:type="spellStart"/>
            <w:r w:rsidRPr="00527388">
              <w:rPr>
                <w:rFonts w:asciiTheme="majorHAnsi" w:hAnsiTheme="majorHAnsi" w:cstheme="majorHAnsi"/>
                <w:spacing w:val="-4"/>
                <w:szCs w:val="24"/>
              </w:rPr>
              <w:t>thước</w:t>
            </w:r>
            <w:proofErr w:type="spellEnd"/>
            <w:r w:rsidRPr="00527388">
              <w:rPr>
                <w:rFonts w:asciiTheme="majorHAnsi" w:hAnsiTheme="majorHAnsi" w:cstheme="majorHAnsi"/>
                <w:spacing w:val="-4"/>
                <w:szCs w:val="24"/>
              </w:rPr>
              <w:t xml:space="preserve"> (95x41x4 mm)</w:t>
            </w:r>
          </w:p>
        </w:tc>
      </w:tr>
      <w:tr w:rsidR="00D9622E" w:rsidRPr="00FB6122" w14:paraId="5BA5F32A" w14:textId="77777777" w:rsidTr="004B2420">
        <w:trPr>
          <w:jc w:val="center"/>
        </w:trPr>
        <w:tc>
          <w:tcPr>
            <w:tcW w:w="705" w:type="dxa"/>
            <w:vAlign w:val="center"/>
          </w:tcPr>
          <w:p w14:paraId="11EE40E2" w14:textId="77777777" w:rsidR="00D9622E" w:rsidRPr="00FB6122" w:rsidRDefault="00D9622E" w:rsidP="004B2420">
            <w:pPr>
              <w:jc w:val="center"/>
              <w:rPr>
                <w:sz w:val="20"/>
              </w:rPr>
            </w:pPr>
            <w:r w:rsidRPr="00FB6122">
              <w:rPr>
                <w:sz w:val="20"/>
              </w:rPr>
              <w:t>41</w:t>
            </w:r>
          </w:p>
        </w:tc>
        <w:tc>
          <w:tcPr>
            <w:tcW w:w="3997" w:type="dxa"/>
            <w:vAlign w:val="center"/>
          </w:tcPr>
          <w:p w14:paraId="7C3BD3AC" w14:textId="77777777" w:rsidR="00D9622E" w:rsidRPr="00FB6122" w:rsidRDefault="00D9622E" w:rsidP="004B2420">
            <w:pPr>
              <w:rPr>
                <w:sz w:val="20"/>
              </w:rPr>
            </w:pPr>
            <w:proofErr w:type="spellStart"/>
            <w:r w:rsidRPr="00A2618F">
              <w:rPr>
                <w:color w:val="000000"/>
                <w:sz w:val="20"/>
              </w:rPr>
              <w:t>Sút</w:t>
            </w:r>
            <w:proofErr w:type="spellEnd"/>
            <w:r w:rsidRPr="00A2618F">
              <w:rPr>
                <w:color w:val="000000"/>
                <w:sz w:val="20"/>
              </w:rPr>
              <w:t xml:space="preserve"> </w:t>
            </w:r>
            <w:proofErr w:type="spellStart"/>
            <w:r w:rsidRPr="00A2618F">
              <w:rPr>
                <w:color w:val="000000"/>
                <w:sz w:val="20"/>
              </w:rPr>
              <w:t>rửa</w:t>
            </w:r>
            <w:proofErr w:type="spellEnd"/>
            <w:r w:rsidRPr="00A2618F">
              <w:rPr>
                <w:color w:val="000000"/>
                <w:sz w:val="20"/>
              </w:rPr>
              <w:t xml:space="preserve"> </w:t>
            </w:r>
            <w:proofErr w:type="spellStart"/>
            <w:r w:rsidRPr="00A2618F">
              <w:rPr>
                <w:color w:val="000000"/>
                <w:sz w:val="20"/>
              </w:rPr>
              <w:t>bản</w:t>
            </w:r>
            <w:proofErr w:type="spellEnd"/>
            <w:r w:rsidRPr="00A2618F">
              <w:rPr>
                <w:color w:val="000000"/>
                <w:sz w:val="20"/>
              </w:rPr>
              <w:t xml:space="preserve"> </w:t>
            </w:r>
          </w:p>
        </w:tc>
        <w:tc>
          <w:tcPr>
            <w:tcW w:w="4382" w:type="dxa"/>
            <w:vAlign w:val="center"/>
          </w:tcPr>
          <w:p w14:paraId="1E3468D2" w14:textId="77777777" w:rsidR="00D9622E" w:rsidRPr="00FB6122" w:rsidRDefault="00D9622E" w:rsidP="004B2420">
            <w:pPr>
              <w:rPr>
                <w:sz w:val="20"/>
              </w:rPr>
            </w:pPr>
            <w:r w:rsidRPr="00527388">
              <w:rPr>
                <w:rFonts w:asciiTheme="majorHAnsi" w:hAnsiTheme="majorHAnsi" w:cstheme="majorHAnsi"/>
                <w:szCs w:val="24"/>
              </w:rPr>
              <w:t xml:space="preserve">Trung Quốc </w:t>
            </w:r>
            <w:proofErr w:type="spellStart"/>
            <w:r w:rsidRPr="00527388">
              <w:rPr>
                <w:rFonts w:asciiTheme="majorHAnsi" w:hAnsiTheme="majorHAnsi" w:cstheme="majorHAnsi"/>
                <w:szCs w:val="24"/>
              </w:rPr>
              <w:t>hoặc</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chất</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lượng</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tương</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đương</w:t>
            </w:r>
            <w:proofErr w:type="spellEnd"/>
          </w:p>
        </w:tc>
      </w:tr>
      <w:tr w:rsidR="00D9622E" w:rsidRPr="00FB6122" w14:paraId="3D5D72C3" w14:textId="77777777" w:rsidTr="004B2420">
        <w:trPr>
          <w:jc w:val="center"/>
        </w:trPr>
        <w:tc>
          <w:tcPr>
            <w:tcW w:w="705" w:type="dxa"/>
            <w:vAlign w:val="center"/>
          </w:tcPr>
          <w:p w14:paraId="086E78EA" w14:textId="77777777" w:rsidR="00D9622E" w:rsidRPr="00FB6122" w:rsidRDefault="00D9622E" w:rsidP="004B2420">
            <w:pPr>
              <w:jc w:val="center"/>
              <w:rPr>
                <w:sz w:val="20"/>
              </w:rPr>
            </w:pPr>
            <w:r w:rsidRPr="00FB6122">
              <w:rPr>
                <w:sz w:val="20"/>
              </w:rPr>
              <w:t>42</w:t>
            </w:r>
          </w:p>
        </w:tc>
        <w:tc>
          <w:tcPr>
            <w:tcW w:w="3997" w:type="dxa"/>
            <w:vAlign w:val="center"/>
          </w:tcPr>
          <w:p w14:paraId="112156A4" w14:textId="77777777" w:rsidR="00D9622E" w:rsidRPr="00FB6122" w:rsidRDefault="00D9622E" w:rsidP="004B2420">
            <w:pPr>
              <w:rPr>
                <w:sz w:val="20"/>
              </w:rPr>
            </w:pPr>
            <w:proofErr w:type="spellStart"/>
            <w:r w:rsidRPr="00FB6122">
              <w:rPr>
                <w:color w:val="000000"/>
                <w:sz w:val="20"/>
              </w:rPr>
              <w:t>Mỡ</w:t>
            </w:r>
            <w:proofErr w:type="spellEnd"/>
            <w:r w:rsidRPr="00FB6122">
              <w:rPr>
                <w:color w:val="000000"/>
                <w:sz w:val="20"/>
              </w:rPr>
              <w:t xml:space="preserve"> </w:t>
            </w:r>
            <w:proofErr w:type="spellStart"/>
            <w:r w:rsidRPr="00FB6122">
              <w:rPr>
                <w:color w:val="000000"/>
                <w:sz w:val="20"/>
              </w:rPr>
              <w:t>bò</w:t>
            </w:r>
            <w:proofErr w:type="spellEnd"/>
          </w:p>
        </w:tc>
        <w:tc>
          <w:tcPr>
            <w:tcW w:w="4382" w:type="dxa"/>
            <w:vAlign w:val="center"/>
          </w:tcPr>
          <w:p w14:paraId="47059CCE" w14:textId="77777777" w:rsidR="00D9622E" w:rsidRPr="00FB6122" w:rsidRDefault="00D9622E" w:rsidP="004B2420">
            <w:pPr>
              <w:rPr>
                <w:sz w:val="20"/>
              </w:rPr>
            </w:pPr>
            <w:proofErr w:type="spellStart"/>
            <w:r w:rsidRPr="00527388">
              <w:rPr>
                <w:rFonts w:asciiTheme="majorHAnsi" w:hAnsiTheme="majorHAnsi" w:cstheme="majorHAnsi"/>
                <w:szCs w:val="24"/>
              </w:rPr>
              <w:t>Mỡ</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bò</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chịu</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nhiệt</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castrol</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hoặc</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chất</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lượng</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tương</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đương</w:t>
            </w:r>
            <w:proofErr w:type="spellEnd"/>
          </w:p>
        </w:tc>
      </w:tr>
      <w:tr w:rsidR="00D9622E" w:rsidRPr="00FB6122" w14:paraId="4F53444F" w14:textId="77777777" w:rsidTr="004B2420">
        <w:trPr>
          <w:jc w:val="center"/>
        </w:trPr>
        <w:tc>
          <w:tcPr>
            <w:tcW w:w="705" w:type="dxa"/>
            <w:vAlign w:val="center"/>
          </w:tcPr>
          <w:p w14:paraId="45087A35" w14:textId="77777777" w:rsidR="00D9622E" w:rsidRPr="00FB6122" w:rsidRDefault="00D9622E" w:rsidP="004B2420">
            <w:pPr>
              <w:jc w:val="center"/>
              <w:rPr>
                <w:sz w:val="20"/>
              </w:rPr>
            </w:pPr>
            <w:r w:rsidRPr="00FB6122">
              <w:rPr>
                <w:sz w:val="20"/>
              </w:rPr>
              <w:t>43</w:t>
            </w:r>
          </w:p>
        </w:tc>
        <w:tc>
          <w:tcPr>
            <w:tcW w:w="3997" w:type="dxa"/>
            <w:vAlign w:val="center"/>
          </w:tcPr>
          <w:p w14:paraId="71451526" w14:textId="77777777" w:rsidR="00D9622E" w:rsidRPr="00FB6122" w:rsidRDefault="00D9622E" w:rsidP="004B2420">
            <w:pPr>
              <w:rPr>
                <w:sz w:val="20"/>
              </w:rPr>
            </w:pPr>
            <w:proofErr w:type="spellStart"/>
            <w:r w:rsidRPr="00A2618F">
              <w:rPr>
                <w:color w:val="000000"/>
                <w:sz w:val="20"/>
              </w:rPr>
              <w:t>Giấy</w:t>
            </w:r>
            <w:proofErr w:type="spellEnd"/>
            <w:r w:rsidRPr="00A2618F">
              <w:rPr>
                <w:color w:val="000000"/>
                <w:sz w:val="20"/>
              </w:rPr>
              <w:t xml:space="preserve"> </w:t>
            </w:r>
            <w:proofErr w:type="spellStart"/>
            <w:r w:rsidRPr="00A2618F">
              <w:rPr>
                <w:color w:val="000000"/>
                <w:sz w:val="20"/>
              </w:rPr>
              <w:t>ráp</w:t>
            </w:r>
            <w:proofErr w:type="spellEnd"/>
            <w:r w:rsidRPr="00A2618F">
              <w:rPr>
                <w:color w:val="000000"/>
                <w:sz w:val="20"/>
              </w:rPr>
              <w:t xml:space="preserve"> (230x280mm)</w:t>
            </w:r>
          </w:p>
        </w:tc>
        <w:tc>
          <w:tcPr>
            <w:tcW w:w="4382" w:type="dxa"/>
            <w:vAlign w:val="center"/>
          </w:tcPr>
          <w:p w14:paraId="0249411A" w14:textId="77777777" w:rsidR="00D9622E" w:rsidRPr="00FB6122" w:rsidRDefault="00D9622E" w:rsidP="004B2420">
            <w:pPr>
              <w:rPr>
                <w:sz w:val="20"/>
              </w:rPr>
            </w:pPr>
            <w:proofErr w:type="spellStart"/>
            <w:r w:rsidRPr="00527388">
              <w:rPr>
                <w:rFonts w:asciiTheme="majorHAnsi" w:hAnsiTheme="majorHAnsi" w:cstheme="majorHAnsi"/>
                <w:szCs w:val="24"/>
              </w:rPr>
              <w:t>Giấy</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nhám</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kích</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thước</w:t>
            </w:r>
            <w:proofErr w:type="spellEnd"/>
            <w:r w:rsidRPr="00527388">
              <w:rPr>
                <w:rFonts w:asciiTheme="majorHAnsi" w:hAnsiTheme="majorHAnsi" w:cstheme="majorHAnsi"/>
                <w:szCs w:val="24"/>
              </w:rPr>
              <w:t xml:space="preserve"> 230x280mm (</w:t>
            </w:r>
            <w:proofErr w:type="spellStart"/>
            <w:r w:rsidRPr="00527388">
              <w:rPr>
                <w:rFonts w:asciiTheme="majorHAnsi" w:hAnsiTheme="majorHAnsi" w:cstheme="majorHAnsi"/>
                <w:szCs w:val="24"/>
              </w:rPr>
              <w:t>cỡ</w:t>
            </w:r>
            <w:proofErr w:type="spellEnd"/>
            <w:r w:rsidRPr="00527388">
              <w:rPr>
                <w:rFonts w:asciiTheme="majorHAnsi" w:hAnsiTheme="majorHAnsi" w:cstheme="majorHAnsi"/>
                <w:szCs w:val="24"/>
              </w:rPr>
              <w:t xml:space="preserve"> </w:t>
            </w:r>
            <w:proofErr w:type="spellStart"/>
            <w:r w:rsidRPr="00527388">
              <w:rPr>
                <w:rFonts w:asciiTheme="majorHAnsi" w:hAnsiTheme="majorHAnsi" w:cstheme="majorHAnsi"/>
                <w:szCs w:val="24"/>
              </w:rPr>
              <w:t>hạt</w:t>
            </w:r>
            <w:proofErr w:type="spellEnd"/>
            <w:r w:rsidRPr="00527388">
              <w:rPr>
                <w:rFonts w:asciiTheme="majorHAnsi" w:hAnsiTheme="majorHAnsi" w:cstheme="majorHAnsi"/>
                <w:szCs w:val="24"/>
              </w:rPr>
              <w:t xml:space="preserve"> 120)</w:t>
            </w:r>
          </w:p>
        </w:tc>
      </w:tr>
      <w:tr w:rsidR="00D9622E" w:rsidRPr="00FB6122" w14:paraId="6887CBA6" w14:textId="77777777" w:rsidTr="004B2420">
        <w:trPr>
          <w:jc w:val="center"/>
        </w:trPr>
        <w:tc>
          <w:tcPr>
            <w:tcW w:w="705" w:type="dxa"/>
            <w:vAlign w:val="center"/>
          </w:tcPr>
          <w:p w14:paraId="48705794" w14:textId="77777777" w:rsidR="00D9622E" w:rsidRPr="00FB6122" w:rsidRDefault="00D9622E" w:rsidP="004B2420">
            <w:pPr>
              <w:jc w:val="center"/>
              <w:rPr>
                <w:sz w:val="20"/>
              </w:rPr>
            </w:pPr>
            <w:r w:rsidRPr="00FB6122">
              <w:rPr>
                <w:sz w:val="20"/>
              </w:rPr>
              <w:t>44</w:t>
            </w:r>
          </w:p>
        </w:tc>
        <w:tc>
          <w:tcPr>
            <w:tcW w:w="3997" w:type="dxa"/>
            <w:vAlign w:val="center"/>
          </w:tcPr>
          <w:p w14:paraId="18DCA12F" w14:textId="77777777" w:rsidR="00D9622E" w:rsidRPr="00FB6122" w:rsidRDefault="00D9622E" w:rsidP="004B2420">
            <w:pPr>
              <w:rPr>
                <w:sz w:val="20"/>
              </w:rPr>
            </w:pPr>
            <w:proofErr w:type="spellStart"/>
            <w:r w:rsidRPr="00A2618F">
              <w:rPr>
                <w:color w:val="000000"/>
                <w:sz w:val="20"/>
              </w:rPr>
              <w:t>Tất</w:t>
            </w:r>
            <w:proofErr w:type="spellEnd"/>
            <w:r w:rsidRPr="00A2618F">
              <w:rPr>
                <w:color w:val="000000"/>
                <w:sz w:val="20"/>
              </w:rPr>
              <w:t xml:space="preserve"> </w:t>
            </w:r>
            <w:proofErr w:type="spellStart"/>
            <w:r w:rsidRPr="00A2618F">
              <w:rPr>
                <w:color w:val="000000"/>
                <w:sz w:val="20"/>
              </w:rPr>
              <w:t>lô</w:t>
            </w:r>
            <w:proofErr w:type="spellEnd"/>
            <w:r w:rsidRPr="00A2618F">
              <w:rPr>
                <w:color w:val="000000"/>
                <w:sz w:val="20"/>
              </w:rPr>
              <w:t xml:space="preserve"> 84 </w:t>
            </w:r>
            <w:proofErr w:type="spellStart"/>
            <w:r w:rsidRPr="00A2618F">
              <w:rPr>
                <w:color w:val="000000"/>
                <w:sz w:val="20"/>
              </w:rPr>
              <w:t>kim</w:t>
            </w:r>
            <w:proofErr w:type="spellEnd"/>
            <w:r w:rsidRPr="00A2618F">
              <w:rPr>
                <w:color w:val="000000"/>
                <w:sz w:val="20"/>
              </w:rPr>
              <w:t xml:space="preserve"> </w:t>
            </w:r>
            <w:proofErr w:type="spellStart"/>
            <w:r w:rsidRPr="00A2618F">
              <w:rPr>
                <w:color w:val="000000"/>
                <w:sz w:val="20"/>
              </w:rPr>
              <w:t>tổng</w:t>
            </w:r>
            <w:proofErr w:type="spellEnd"/>
            <w:r w:rsidRPr="00A2618F">
              <w:rPr>
                <w:color w:val="000000"/>
                <w:sz w:val="20"/>
              </w:rPr>
              <w:t xml:space="preserve"> </w:t>
            </w:r>
            <w:proofErr w:type="spellStart"/>
            <w:r w:rsidRPr="00A2618F">
              <w:rPr>
                <w:color w:val="000000"/>
                <w:sz w:val="20"/>
              </w:rPr>
              <w:t>hợp</w:t>
            </w:r>
            <w:proofErr w:type="spellEnd"/>
          </w:p>
        </w:tc>
        <w:tc>
          <w:tcPr>
            <w:tcW w:w="4382" w:type="dxa"/>
            <w:vAlign w:val="center"/>
          </w:tcPr>
          <w:p w14:paraId="63204870" w14:textId="77777777" w:rsidR="00D9622E" w:rsidRPr="00FB6122" w:rsidRDefault="00D9622E" w:rsidP="004B2420">
            <w:pPr>
              <w:rPr>
                <w:spacing w:val="-4"/>
                <w:sz w:val="20"/>
              </w:rPr>
            </w:pPr>
            <w:proofErr w:type="spellStart"/>
            <w:r w:rsidRPr="00891EC3">
              <w:rPr>
                <w:szCs w:val="24"/>
              </w:rPr>
              <w:t>Tất</w:t>
            </w:r>
            <w:proofErr w:type="spellEnd"/>
            <w:r w:rsidRPr="00891EC3">
              <w:rPr>
                <w:szCs w:val="24"/>
              </w:rPr>
              <w:t xml:space="preserve"> </w:t>
            </w:r>
            <w:proofErr w:type="spellStart"/>
            <w:r w:rsidRPr="00891EC3">
              <w:rPr>
                <w:szCs w:val="24"/>
              </w:rPr>
              <w:t>lô</w:t>
            </w:r>
            <w:proofErr w:type="spellEnd"/>
            <w:r w:rsidRPr="00891EC3">
              <w:rPr>
                <w:szCs w:val="24"/>
              </w:rPr>
              <w:t xml:space="preserve"> </w:t>
            </w:r>
            <w:proofErr w:type="spellStart"/>
            <w:r w:rsidRPr="00891EC3">
              <w:rPr>
                <w:szCs w:val="24"/>
              </w:rPr>
              <w:t>làm</w:t>
            </w:r>
            <w:proofErr w:type="spellEnd"/>
            <w:r w:rsidRPr="00891EC3">
              <w:rPr>
                <w:szCs w:val="24"/>
              </w:rPr>
              <w:t xml:space="preserve"> </w:t>
            </w:r>
            <w:proofErr w:type="spellStart"/>
            <w:r w:rsidRPr="00891EC3">
              <w:rPr>
                <w:szCs w:val="24"/>
              </w:rPr>
              <w:t>từ</w:t>
            </w:r>
            <w:proofErr w:type="spellEnd"/>
            <w:r w:rsidRPr="00891EC3">
              <w:rPr>
                <w:szCs w:val="24"/>
              </w:rPr>
              <w:t xml:space="preserve"> </w:t>
            </w:r>
            <w:proofErr w:type="spellStart"/>
            <w:r w:rsidRPr="00891EC3">
              <w:rPr>
                <w:szCs w:val="24"/>
              </w:rPr>
              <w:t>sợi</w:t>
            </w:r>
            <w:proofErr w:type="spellEnd"/>
            <w:r w:rsidRPr="00891EC3">
              <w:rPr>
                <w:szCs w:val="24"/>
              </w:rPr>
              <w:t xml:space="preserve"> </w:t>
            </w:r>
            <w:proofErr w:type="spellStart"/>
            <w:r w:rsidRPr="00891EC3">
              <w:rPr>
                <w:szCs w:val="24"/>
              </w:rPr>
              <w:t>tổng</w:t>
            </w:r>
            <w:proofErr w:type="spellEnd"/>
            <w:r w:rsidRPr="00891EC3">
              <w:rPr>
                <w:szCs w:val="24"/>
              </w:rPr>
              <w:t xml:space="preserve"> </w:t>
            </w:r>
            <w:proofErr w:type="spellStart"/>
            <w:r w:rsidRPr="00891EC3">
              <w:rPr>
                <w:szCs w:val="24"/>
              </w:rPr>
              <w:t>hợp</w:t>
            </w:r>
            <w:proofErr w:type="spellEnd"/>
            <w:r w:rsidRPr="00891EC3">
              <w:rPr>
                <w:szCs w:val="24"/>
              </w:rPr>
              <w:t xml:space="preserve">, </w:t>
            </w:r>
            <w:proofErr w:type="spellStart"/>
            <w:r w:rsidRPr="00891EC3">
              <w:rPr>
                <w:szCs w:val="24"/>
              </w:rPr>
              <w:t>dạng</w:t>
            </w:r>
            <w:proofErr w:type="spellEnd"/>
            <w:r w:rsidRPr="00891EC3">
              <w:rPr>
                <w:szCs w:val="24"/>
              </w:rPr>
              <w:t xml:space="preserve"> </w:t>
            </w:r>
            <w:proofErr w:type="spellStart"/>
            <w:r w:rsidRPr="00891EC3">
              <w:rPr>
                <w:szCs w:val="24"/>
              </w:rPr>
              <w:t>ống</w:t>
            </w:r>
            <w:proofErr w:type="spellEnd"/>
            <w:r w:rsidRPr="00891EC3">
              <w:rPr>
                <w:szCs w:val="24"/>
              </w:rPr>
              <w:t xml:space="preserve">, </w:t>
            </w:r>
            <w:proofErr w:type="spellStart"/>
            <w:r w:rsidRPr="00891EC3">
              <w:rPr>
                <w:szCs w:val="24"/>
              </w:rPr>
              <w:t>dùng</w:t>
            </w:r>
            <w:proofErr w:type="spellEnd"/>
            <w:r w:rsidRPr="00891EC3">
              <w:rPr>
                <w:szCs w:val="24"/>
              </w:rPr>
              <w:t xml:space="preserve"> </w:t>
            </w:r>
            <w:proofErr w:type="spellStart"/>
            <w:r w:rsidRPr="00891EC3">
              <w:rPr>
                <w:szCs w:val="24"/>
              </w:rPr>
              <w:t>bọc</w:t>
            </w:r>
            <w:proofErr w:type="spellEnd"/>
            <w:r w:rsidRPr="00891EC3">
              <w:rPr>
                <w:szCs w:val="24"/>
              </w:rPr>
              <w:t xml:space="preserve"> </w:t>
            </w:r>
            <w:proofErr w:type="spellStart"/>
            <w:r w:rsidRPr="00891EC3">
              <w:rPr>
                <w:szCs w:val="24"/>
              </w:rPr>
              <w:t>lô</w:t>
            </w:r>
            <w:proofErr w:type="spellEnd"/>
            <w:r w:rsidRPr="00891EC3">
              <w:rPr>
                <w:szCs w:val="24"/>
              </w:rPr>
              <w:t xml:space="preserve"> </w:t>
            </w:r>
            <w:proofErr w:type="spellStart"/>
            <w:r w:rsidRPr="00891EC3">
              <w:rPr>
                <w:szCs w:val="24"/>
              </w:rPr>
              <w:t>cao</w:t>
            </w:r>
            <w:proofErr w:type="spellEnd"/>
            <w:r w:rsidRPr="00891EC3">
              <w:rPr>
                <w:szCs w:val="24"/>
              </w:rPr>
              <w:t xml:space="preserve"> </w:t>
            </w:r>
            <w:proofErr w:type="spellStart"/>
            <w:r w:rsidRPr="00891EC3">
              <w:rPr>
                <w:szCs w:val="24"/>
              </w:rPr>
              <w:t>su</w:t>
            </w:r>
            <w:proofErr w:type="spellEnd"/>
            <w:r w:rsidRPr="00891EC3">
              <w:rPr>
                <w:szCs w:val="24"/>
              </w:rPr>
              <w:t xml:space="preserve"> </w:t>
            </w:r>
            <w:proofErr w:type="spellStart"/>
            <w:r w:rsidRPr="00891EC3">
              <w:rPr>
                <w:szCs w:val="24"/>
              </w:rPr>
              <w:t>máy</w:t>
            </w:r>
            <w:proofErr w:type="spellEnd"/>
            <w:r w:rsidRPr="00891EC3">
              <w:rPr>
                <w:szCs w:val="24"/>
              </w:rPr>
              <w:t xml:space="preserve"> in offset, </w:t>
            </w:r>
            <w:proofErr w:type="spellStart"/>
            <w:r w:rsidRPr="00891EC3">
              <w:rPr>
                <w:szCs w:val="24"/>
              </w:rPr>
              <w:t>thấm</w:t>
            </w:r>
            <w:proofErr w:type="spellEnd"/>
            <w:r w:rsidRPr="00891EC3">
              <w:rPr>
                <w:szCs w:val="24"/>
              </w:rPr>
              <w:t xml:space="preserve"> </w:t>
            </w:r>
            <w:proofErr w:type="spellStart"/>
            <w:r w:rsidRPr="00891EC3">
              <w:rPr>
                <w:szCs w:val="24"/>
              </w:rPr>
              <w:t>hút</w:t>
            </w:r>
            <w:proofErr w:type="spellEnd"/>
            <w:r w:rsidRPr="00891EC3">
              <w:rPr>
                <w:szCs w:val="24"/>
              </w:rPr>
              <w:t xml:space="preserve"> </w:t>
            </w:r>
            <w:proofErr w:type="spellStart"/>
            <w:r w:rsidRPr="00891EC3">
              <w:rPr>
                <w:szCs w:val="24"/>
              </w:rPr>
              <w:t>tốt</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rụng</w:t>
            </w:r>
            <w:proofErr w:type="spellEnd"/>
            <w:r w:rsidRPr="00891EC3">
              <w:rPr>
                <w:szCs w:val="24"/>
              </w:rPr>
              <w:t xml:space="preserve"> </w:t>
            </w:r>
            <w:proofErr w:type="spellStart"/>
            <w:r w:rsidRPr="00891EC3">
              <w:rPr>
                <w:szCs w:val="24"/>
              </w:rPr>
              <w:t>sợi</w:t>
            </w:r>
            <w:proofErr w:type="spellEnd"/>
            <w:r w:rsidRPr="00891EC3">
              <w:rPr>
                <w:szCs w:val="24"/>
              </w:rPr>
              <w:t xml:space="preserve">, </w:t>
            </w:r>
            <w:proofErr w:type="spellStart"/>
            <w:r w:rsidRPr="00891EC3">
              <w:rPr>
                <w:szCs w:val="24"/>
              </w:rPr>
              <w:t>chịu</w:t>
            </w:r>
            <w:proofErr w:type="spellEnd"/>
            <w:r w:rsidRPr="00891EC3">
              <w:rPr>
                <w:szCs w:val="24"/>
              </w:rPr>
              <w:t xml:space="preserve"> </w:t>
            </w:r>
            <w:proofErr w:type="spellStart"/>
            <w:r w:rsidRPr="00891EC3">
              <w:rPr>
                <w:szCs w:val="24"/>
              </w:rPr>
              <w:t>mài</w:t>
            </w:r>
            <w:proofErr w:type="spellEnd"/>
            <w:r w:rsidRPr="00891EC3">
              <w:rPr>
                <w:szCs w:val="24"/>
              </w:rPr>
              <w:t xml:space="preserve"> </w:t>
            </w:r>
            <w:proofErr w:type="spellStart"/>
            <w:r w:rsidRPr="00891EC3">
              <w:rPr>
                <w:szCs w:val="24"/>
              </w:rPr>
              <w:t>mòn</w:t>
            </w:r>
            <w:proofErr w:type="spellEnd"/>
            <w:r w:rsidRPr="00891EC3">
              <w:rPr>
                <w:szCs w:val="24"/>
              </w:rPr>
              <w:t xml:space="preserve"> </w:t>
            </w:r>
            <w:proofErr w:type="spellStart"/>
            <w:r w:rsidRPr="00891EC3">
              <w:rPr>
                <w:szCs w:val="24"/>
              </w:rPr>
              <w:t>và</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bị</w:t>
            </w:r>
            <w:proofErr w:type="spellEnd"/>
            <w:r w:rsidRPr="00891EC3">
              <w:rPr>
                <w:szCs w:val="24"/>
              </w:rPr>
              <w:t xml:space="preserve"> </w:t>
            </w:r>
            <w:proofErr w:type="spellStart"/>
            <w:r w:rsidRPr="00891EC3">
              <w:rPr>
                <w:szCs w:val="24"/>
              </w:rPr>
              <w:t>ảnh</w:t>
            </w:r>
            <w:proofErr w:type="spellEnd"/>
            <w:r w:rsidRPr="00891EC3">
              <w:rPr>
                <w:szCs w:val="24"/>
              </w:rPr>
              <w:t xml:space="preserve"> </w:t>
            </w:r>
            <w:proofErr w:type="spellStart"/>
            <w:r w:rsidRPr="00891EC3">
              <w:rPr>
                <w:szCs w:val="24"/>
              </w:rPr>
              <w:t>hưởng</w:t>
            </w:r>
            <w:proofErr w:type="spellEnd"/>
            <w:r w:rsidRPr="00891EC3">
              <w:rPr>
                <w:szCs w:val="24"/>
              </w:rPr>
              <w:t xml:space="preserve"> </w:t>
            </w:r>
            <w:proofErr w:type="spellStart"/>
            <w:r w:rsidRPr="00891EC3">
              <w:rPr>
                <w:szCs w:val="24"/>
              </w:rPr>
              <w:t>bởi</w:t>
            </w:r>
            <w:proofErr w:type="spellEnd"/>
            <w:r w:rsidRPr="00891EC3">
              <w:rPr>
                <w:szCs w:val="24"/>
              </w:rPr>
              <w:t xml:space="preserve"> dung </w:t>
            </w:r>
            <w:proofErr w:type="spellStart"/>
            <w:r w:rsidRPr="00891EC3">
              <w:rPr>
                <w:szCs w:val="24"/>
              </w:rPr>
              <w:t>môi</w:t>
            </w:r>
            <w:proofErr w:type="spellEnd"/>
            <w:r w:rsidRPr="00891EC3">
              <w:rPr>
                <w:szCs w:val="24"/>
              </w:rPr>
              <w:t xml:space="preserve"> </w:t>
            </w:r>
            <w:proofErr w:type="spellStart"/>
            <w:r w:rsidRPr="00891EC3">
              <w:rPr>
                <w:szCs w:val="24"/>
              </w:rPr>
              <w:t>rửa</w:t>
            </w:r>
            <w:proofErr w:type="spellEnd"/>
            <w:r w:rsidRPr="00891EC3">
              <w:rPr>
                <w:szCs w:val="24"/>
              </w:rPr>
              <w:t xml:space="preserve"> </w:t>
            </w:r>
            <w:proofErr w:type="spellStart"/>
            <w:r w:rsidRPr="00891EC3">
              <w:rPr>
                <w:szCs w:val="24"/>
              </w:rPr>
              <w:t>lô</w:t>
            </w:r>
            <w:proofErr w:type="spellEnd"/>
            <w:r w:rsidRPr="00891EC3">
              <w:rPr>
                <w:szCs w:val="24"/>
              </w:rPr>
              <w:t>.</w:t>
            </w:r>
          </w:p>
        </w:tc>
      </w:tr>
      <w:tr w:rsidR="00D9622E" w:rsidRPr="00FB6122" w14:paraId="39799673" w14:textId="77777777" w:rsidTr="004B2420">
        <w:trPr>
          <w:jc w:val="center"/>
        </w:trPr>
        <w:tc>
          <w:tcPr>
            <w:tcW w:w="705" w:type="dxa"/>
            <w:vAlign w:val="center"/>
          </w:tcPr>
          <w:p w14:paraId="3C9C8CC7" w14:textId="77777777" w:rsidR="00D9622E" w:rsidRPr="00FB6122" w:rsidRDefault="00D9622E" w:rsidP="004B2420">
            <w:pPr>
              <w:jc w:val="center"/>
              <w:rPr>
                <w:sz w:val="20"/>
              </w:rPr>
            </w:pPr>
            <w:r w:rsidRPr="00FB6122">
              <w:rPr>
                <w:sz w:val="20"/>
              </w:rPr>
              <w:t>45</w:t>
            </w:r>
          </w:p>
        </w:tc>
        <w:tc>
          <w:tcPr>
            <w:tcW w:w="3997" w:type="dxa"/>
            <w:vAlign w:val="center"/>
          </w:tcPr>
          <w:p w14:paraId="5CD1703A" w14:textId="77777777" w:rsidR="00D9622E" w:rsidRPr="00FB6122" w:rsidRDefault="00D9622E" w:rsidP="004B2420">
            <w:pPr>
              <w:rPr>
                <w:sz w:val="20"/>
              </w:rPr>
            </w:pPr>
            <w:proofErr w:type="spellStart"/>
            <w:r w:rsidRPr="00A2618F">
              <w:rPr>
                <w:color w:val="000000"/>
                <w:sz w:val="20"/>
              </w:rPr>
              <w:t>Bàn</w:t>
            </w:r>
            <w:proofErr w:type="spellEnd"/>
            <w:r w:rsidRPr="00A2618F">
              <w:rPr>
                <w:color w:val="000000"/>
                <w:sz w:val="20"/>
              </w:rPr>
              <w:t xml:space="preserve"> </w:t>
            </w:r>
            <w:proofErr w:type="spellStart"/>
            <w:r w:rsidRPr="00A2618F">
              <w:rPr>
                <w:color w:val="000000"/>
                <w:sz w:val="20"/>
              </w:rPr>
              <w:t>chải</w:t>
            </w:r>
            <w:proofErr w:type="spellEnd"/>
            <w:r w:rsidRPr="00A2618F">
              <w:rPr>
                <w:color w:val="000000"/>
                <w:sz w:val="20"/>
              </w:rPr>
              <w:t xml:space="preserve"> </w:t>
            </w:r>
            <w:proofErr w:type="spellStart"/>
            <w:r w:rsidRPr="00A2618F">
              <w:rPr>
                <w:color w:val="000000"/>
                <w:sz w:val="20"/>
              </w:rPr>
              <w:t>nhựa</w:t>
            </w:r>
            <w:proofErr w:type="spellEnd"/>
            <w:r w:rsidRPr="00A2618F">
              <w:rPr>
                <w:color w:val="000000"/>
                <w:sz w:val="20"/>
              </w:rPr>
              <w:t xml:space="preserve"> </w:t>
            </w:r>
          </w:p>
        </w:tc>
        <w:tc>
          <w:tcPr>
            <w:tcW w:w="4382" w:type="dxa"/>
            <w:vAlign w:val="center"/>
          </w:tcPr>
          <w:p w14:paraId="69CB5B47" w14:textId="77777777" w:rsidR="00D9622E" w:rsidRPr="00FB6122" w:rsidRDefault="00D9622E" w:rsidP="004B2420">
            <w:pPr>
              <w:rPr>
                <w:sz w:val="20"/>
              </w:rPr>
            </w:pPr>
            <w:proofErr w:type="spellStart"/>
            <w:r w:rsidRPr="00891EC3">
              <w:rPr>
                <w:spacing w:val="-4"/>
                <w:szCs w:val="24"/>
              </w:rPr>
              <w:t>Bàn</w:t>
            </w:r>
            <w:proofErr w:type="spellEnd"/>
            <w:r w:rsidRPr="00891EC3">
              <w:rPr>
                <w:spacing w:val="-4"/>
                <w:szCs w:val="24"/>
              </w:rPr>
              <w:t xml:space="preserve"> </w:t>
            </w:r>
            <w:proofErr w:type="spellStart"/>
            <w:r w:rsidRPr="00891EC3">
              <w:rPr>
                <w:spacing w:val="-4"/>
                <w:szCs w:val="24"/>
              </w:rPr>
              <w:t>chải</w:t>
            </w:r>
            <w:proofErr w:type="spellEnd"/>
            <w:r w:rsidRPr="00891EC3">
              <w:rPr>
                <w:spacing w:val="-4"/>
                <w:szCs w:val="24"/>
              </w:rPr>
              <w:t xml:space="preserve"> </w:t>
            </w:r>
            <w:proofErr w:type="spellStart"/>
            <w:r w:rsidRPr="00891EC3">
              <w:rPr>
                <w:spacing w:val="-4"/>
                <w:szCs w:val="24"/>
              </w:rPr>
              <w:t>tay</w:t>
            </w:r>
            <w:proofErr w:type="spellEnd"/>
            <w:r w:rsidRPr="00891EC3">
              <w:rPr>
                <w:spacing w:val="-4"/>
                <w:szCs w:val="24"/>
              </w:rPr>
              <w:t xml:space="preserve">, </w:t>
            </w:r>
            <w:proofErr w:type="spellStart"/>
            <w:r w:rsidRPr="00891EC3">
              <w:rPr>
                <w:spacing w:val="-4"/>
                <w:szCs w:val="24"/>
              </w:rPr>
              <w:t>cán</w:t>
            </w:r>
            <w:proofErr w:type="spellEnd"/>
            <w:r w:rsidRPr="00891EC3">
              <w:rPr>
                <w:spacing w:val="-4"/>
                <w:szCs w:val="24"/>
              </w:rPr>
              <w:t xml:space="preserve"> </w:t>
            </w:r>
            <w:proofErr w:type="spellStart"/>
            <w:r w:rsidRPr="00891EC3">
              <w:rPr>
                <w:spacing w:val="-4"/>
                <w:szCs w:val="24"/>
              </w:rPr>
              <w:t>nhựa</w:t>
            </w:r>
            <w:proofErr w:type="spellEnd"/>
            <w:r w:rsidRPr="00891EC3">
              <w:rPr>
                <w:spacing w:val="-4"/>
                <w:szCs w:val="24"/>
              </w:rPr>
              <w:t xml:space="preserve">, </w:t>
            </w:r>
            <w:proofErr w:type="spellStart"/>
            <w:r w:rsidRPr="00891EC3">
              <w:rPr>
                <w:spacing w:val="-4"/>
                <w:szCs w:val="24"/>
              </w:rPr>
              <w:t>lông</w:t>
            </w:r>
            <w:proofErr w:type="spellEnd"/>
            <w:r w:rsidRPr="00891EC3">
              <w:rPr>
                <w:spacing w:val="-4"/>
                <w:szCs w:val="24"/>
              </w:rPr>
              <w:t xml:space="preserve"> nylon, </w:t>
            </w:r>
            <w:proofErr w:type="spellStart"/>
            <w:r w:rsidRPr="00891EC3">
              <w:rPr>
                <w:spacing w:val="-4"/>
                <w:szCs w:val="24"/>
              </w:rPr>
              <w:t>độ</w:t>
            </w:r>
            <w:proofErr w:type="spellEnd"/>
            <w:r w:rsidRPr="00891EC3">
              <w:rPr>
                <w:spacing w:val="-4"/>
                <w:szCs w:val="24"/>
              </w:rPr>
              <w:t xml:space="preserve"> </w:t>
            </w:r>
            <w:proofErr w:type="spellStart"/>
            <w:r w:rsidRPr="00891EC3">
              <w:rPr>
                <w:spacing w:val="-4"/>
                <w:szCs w:val="24"/>
              </w:rPr>
              <w:t>cứng</w:t>
            </w:r>
            <w:proofErr w:type="spellEnd"/>
            <w:r w:rsidRPr="00891EC3">
              <w:rPr>
                <w:spacing w:val="-4"/>
                <w:szCs w:val="24"/>
              </w:rPr>
              <w:t xml:space="preserve"> </w:t>
            </w:r>
            <w:proofErr w:type="spellStart"/>
            <w:r w:rsidRPr="00891EC3">
              <w:rPr>
                <w:spacing w:val="-4"/>
                <w:szCs w:val="24"/>
              </w:rPr>
              <w:t>trung</w:t>
            </w:r>
            <w:proofErr w:type="spellEnd"/>
            <w:r w:rsidRPr="00891EC3">
              <w:rPr>
                <w:spacing w:val="-4"/>
                <w:szCs w:val="24"/>
              </w:rPr>
              <w:t xml:space="preserve"> </w:t>
            </w:r>
            <w:proofErr w:type="spellStart"/>
            <w:r w:rsidRPr="00891EC3">
              <w:rPr>
                <w:spacing w:val="-4"/>
                <w:szCs w:val="24"/>
              </w:rPr>
              <w:t>bình</w:t>
            </w:r>
            <w:proofErr w:type="spellEnd"/>
            <w:r w:rsidRPr="00891EC3">
              <w:rPr>
                <w:spacing w:val="-4"/>
                <w:szCs w:val="24"/>
              </w:rPr>
              <w:t xml:space="preserve">, </w:t>
            </w:r>
            <w:proofErr w:type="spellStart"/>
            <w:r w:rsidRPr="00891EC3">
              <w:rPr>
                <w:spacing w:val="-4"/>
                <w:szCs w:val="24"/>
              </w:rPr>
              <w:t>dùng</w:t>
            </w:r>
            <w:proofErr w:type="spellEnd"/>
            <w:r w:rsidRPr="00891EC3">
              <w:rPr>
                <w:spacing w:val="-4"/>
                <w:szCs w:val="24"/>
              </w:rPr>
              <w:t xml:space="preserve"> </w:t>
            </w:r>
            <w:proofErr w:type="spellStart"/>
            <w:r w:rsidRPr="00891EC3">
              <w:rPr>
                <w:spacing w:val="-4"/>
                <w:szCs w:val="24"/>
              </w:rPr>
              <w:t>vệ</w:t>
            </w:r>
            <w:proofErr w:type="spellEnd"/>
            <w:r w:rsidRPr="00891EC3">
              <w:rPr>
                <w:spacing w:val="-4"/>
                <w:szCs w:val="24"/>
              </w:rPr>
              <w:t xml:space="preserve"> </w:t>
            </w:r>
            <w:proofErr w:type="spellStart"/>
            <w:r w:rsidRPr="00891EC3">
              <w:rPr>
                <w:spacing w:val="-4"/>
                <w:szCs w:val="24"/>
              </w:rPr>
              <w:t>sinh</w:t>
            </w:r>
            <w:proofErr w:type="spellEnd"/>
            <w:r w:rsidRPr="00891EC3">
              <w:rPr>
                <w:spacing w:val="-4"/>
                <w:szCs w:val="24"/>
              </w:rPr>
              <w:t xml:space="preserve"> </w:t>
            </w:r>
            <w:proofErr w:type="spellStart"/>
            <w:r w:rsidRPr="00891EC3">
              <w:rPr>
                <w:spacing w:val="-4"/>
                <w:szCs w:val="24"/>
              </w:rPr>
              <w:t>máy</w:t>
            </w:r>
            <w:proofErr w:type="spellEnd"/>
            <w:r w:rsidRPr="00891EC3">
              <w:rPr>
                <w:spacing w:val="-4"/>
                <w:szCs w:val="24"/>
              </w:rPr>
              <w:t xml:space="preserve">, </w:t>
            </w:r>
            <w:proofErr w:type="spellStart"/>
            <w:r w:rsidRPr="00891EC3">
              <w:rPr>
                <w:spacing w:val="-4"/>
                <w:szCs w:val="24"/>
              </w:rPr>
              <w:t>không</w:t>
            </w:r>
            <w:proofErr w:type="spellEnd"/>
            <w:r w:rsidRPr="00891EC3">
              <w:rPr>
                <w:spacing w:val="-4"/>
                <w:szCs w:val="24"/>
              </w:rPr>
              <w:t xml:space="preserve"> </w:t>
            </w:r>
            <w:proofErr w:type="spellStart"/>
            <w:r w:rsidRPr="00891EC3">
              <w:rPr>
                <w:spacing w:val="-4"/>
                <w:szCs w:val="24"/>
              </w:rPr>
              <w:t>làm</w:t>
            </w:r>
            <w:proofErr w:type="spellEnd"/>
            <w:r w:rsidRPr="00891EC3">
              <w:rPr>
                <w:spacing w:val="-4"/>
                <w:szCs w:val="24"/>
              </w:rPr>
              <w:t xml:space="preserve"> </w:t>
            </w:r>
            <w:proofErr w:type="spellStart"/>
            <w:r w:rsidRPr="00891EC3">
              <w:rPr>
                <w:spacing w:val="-4"/>
                <w:szCs w:val="24"/>
              </w:rPr>
              <w:t>trầy</w:t>
            </w:r>
            <w:proofErr w:type="spellEnd"/>
            <w:r w:rsidRPr="00891EC3">
              <w:rPr>
                <w:spacing w:val="-4"/>
                <w:szCs w:val="24"/>
              </w:rPr>
              <w:t xml:space="preserve"> </w:t>
            </w:r>
            <w:proofErr w:type="spellStart"/>
            <w:r w:rsidRPr="00891EC3">
              <w:rPr>
                <w:spacing w:val="-4"/>
                <w:szCs w:val="24"/>
              </w:rPr>
              <w:t>xước</w:t>
            </w:r>
            <w:proofErr w:type="spellEnd"/>
            <w:r w:rsidRPr="00891EC3">
              <w:rPr>
                <w:spacing w:val="-4"/>
                <w:szCs w:val="24"/>
              </w:rPr>
              <w:t xml:space="preserve"> </w:t>
            </w:r>
            <w:proofErr w:type="spellStart"/>
            <w:r w:rsidRPr="00891EC3">
              <w:rPr>
                <w:spacing w:val="-4"/>
                <w:szCs w:val="24"/>
              </w:rPr>
              <w:t>bề</w:t>
            </w:r>
            <w:proofErr w:type="spellEnd"/>
            <w:r w:rsidRPr="00891EC3">
              <w:rPr>
                <w:spacing w:val="-4"/>
                <w:szCs w:val="24"/>
              </w:rPr>
              <w:t xml:space="preserve"> </w:t>
            </w:r>
            <w:proofErr w:type="spellStart"/>
            <w:r w:rsidRPr="00891EC3">
              <w:rPr>
                <w:spacing w:val="-4"/>
                <w:szCs w:val="24"/>
              </w:rPr>
              <w:t>mặt</w:t>
            </w:r>
            <w:proofErr w:type="spellEnd"/>
            <w:r w:rsidRPr="00891EC3">
              <w:rPr>
                <w:spacing w:val="-4"/>
                <w:szCs w:val="24"/>
              </w:rPr>
              <w:t xml:space="preserve"> </w:t>
            </w:r>
            <w:proofErr w:type="spellStart"/>
            <w:r w:rsidRPr="00891EC3">
              <w:rPr>
                <w:spacing w:val="-4"/>
                <w:szCs w:val="24"/>
              </w:rPr>
              <w:t>cần</w:t>
            </w:r>
            <w:proofErr w:type="spellEnd"/>
            <w:r w:rsidRPr="00891EC3">
              <w:rPr>
                <w:spacing w:val="-4"/>
                <w:szCs w:val="24"/>
              </w:rPr>
              <w:t xml:space="preserve"> </w:t>
            </w:r>
            <w:proofErr w:type="spellStart"/>
            <w:r w:rsidRPr="00891EC3">
              <w:rPr>
                <w:spacing w:val="-4"/>
                <w:szCs w:val="24"/>
              </w:rPr>
              <w:t>bảo</w:t>
            </w:r>
            <w:proofErr w:type="spellEnd"/>
            <w:r w:rsidRPr="00891EC3">
              <w:rPr>
                <w:spacing w:val="-4"/>
                <w:szCs w:val="24"/>
              </w:rPr>
              <w:t xml:space="preserve"> </w:t>
            </w:r>
            <w:proofErr w:type="spellStart"/>
            <w:r w:rsidRPr="00891EC3">
              <w:rPr>
                <w:spacing w:val="-4"/>
                <w:szCs w:val="24"/>
              </w:rPr>
              <w:t>vệ</w:t>
            </w:r>
            <w:proofErr w:type="spellEnd"/>
            <w:r w:rsidRPr="00891EC3">
              <w:rPr>
                <w:spacing w:val="-4"/>
                <w:szCs w:val="24"/>
              </w:rPr>
              <w:t>.</w:t>
            </w:r>
          </w:p>
        </w:tc>
      </w:tr>
      <w:tr w:rsidR="00D9622E" w:rsidRPr="00FB6122" w14:paraId="3F57117E" w14:textId="77777777" w:rsidTr="004B2420">
        <w:trPr>
          <w:jc w:val="center"/>
        </w:trPr>
        <w:tc>
          <w:tcPr>
            <w:tcW w:w="705" w:type="dxa"/>
            <w:vAlign w:val="center"/>
          </w:tcPr>
          <w:p w14:paraId="088D8396" w14:textId="77777777" w:rsidR="00D9622E" w:rsidRPr="00FB6122" w:rsidRDefault="00D9622E" w:rsidP="004B2420">
            <w:pPr>
              <w:jc w:val="center"/>
              <w:rPr>
                <w:sz w:val="20"/>
              </w:rPr>
            </w:pPr>
            <w:r w:rsidRPr="00FB6122">
              <w:rPr>
                <w:sz w:val="20"/>
              </w:rPr>
              <w:t>46</w:t>
            </w:r>
          </w:p>
        </w:tc>
        <w:tc>
          <w:tcPr>
            <w:tcW w:w="3997" w:type="dxa"/>
            <w:vAlign w:val="center"/>
          </w:tcPr>
          <w:p w14:paraId="37FDC1BF" w14:textId="77777777" w:rsidR="00D9622E" w:rsidRPr="00FB6122" w:rsidRDefault="00D9622E" w:rsidP="004B2420">
            <w:pPr>
              <w:rPr>
                <w:sz w:val="20"/>
              </w:rPr>
            </w:pPr>
            <w:proofErr w:type="spellStart"/>
            <w:r w:rsidRPr="00A2618F">
              <w:rPr>
                <w:color w:val="000000"/>
                <w:sz w:val="20"/>
              </w:rPr>
              <w:t>Kéo</w:t>
            </w:r>
            <w:proofErr w:type="spellEnd"/>
            <w:r w:rsidRPr="00A2618F">
              <w:rPr>
                <w:color w:val="000000"/>
                <w:sz w:val="20"/>
              </w:rPr>
              <w:t xml:space="preserve"> </w:t>
            </w:r>
            <w:proofErr w:type="spellStart"/>
            <w:r w:rsidRPr="00A2618F">
              <w:rPr>
                <w:color w:val="000000"/>
                <w:sz w:val="20"/>
              </w:rPr>
              <w:t>cắt</w:t>
            </w:r>
            <w:proofErr w:type="spellEnd"/>
            <w:r w:rsidRPr="00A2618F">
              <w:rPr>
                <w:color w:val="000000"/>
                <w:sz w:val="20"/>
              </w:rPr>
              <w:t xml:space="preserve"> </w:t>
            </w:r>
            <w:proofErr w:type="spellStart"/>
            <w:r w:rsidRPr="00A2618F">
              <w:rPr>
                <w:color w:val="000000"/>
                <w:sz w:val="20"/>
              </w:rPr>
              <w:t>giấy</w:t>
            </w:r>
            <w:proofErr w:type="spellEnd"/>
            <w:r w:rsidRPr="00A2618F">
              <w:rPr>
                <w:color w:val="000000"/>
                <w:sz w:val="20"/>
              </w:rPr>
              <w:t xml:space="preserve"> </w:t>
            </w:r>
          </w:p>
        </w:tc>
        <w:tc>
          <w:tcPr>
            <w:tcW w:w="4382" w:type="dxa"/>
            <w:vAlign w:val="center"/>
          </w:tcPr>
          <w:p w14:paraId="1CFE9554" w14:textId="77777777" w:rsidR="00D9622E" w:rsidRPr="001B1F31" w:rsidRDefault="00D9622E" w:rsidP="004B2420">
            <w:proofErr w:type="spellStart"/>
            <w:r w:rsidRPr="001B1F31">
              <w:t>Chiều</w:t>
            </w:r>
            <w:proofErr w:type="spellEnd"/>
            <w:r w:rsidRPr="001B1F31">
              <w:t xml:space="preserve"> </w:t>
            </w:r>
            <w:proofErr w:type="spellStart"/>
            <w:r w:rsidRPr="001B1F31">
              <w:t>dài</w:t>
            </w:r>
            <w:proofErr w:type="spellEnd"/>
            <w:r w:rsidRPr="001B1F31">
              <w:t>: 21 cm</w:t>
            </w:r>
          </w:p>
          <w:p w14:paraId="6DB3824B" w14:textId="77777777" w:rsidR="00D9622E" w:rsidRPr="001B1F31" w:rsidRDefault="00D9622E" w:rsidP="004B2420">
            <w:proofErr w:type="spellStart"/>
            <w:r w:rsidRPr="001B1F31">
              <w:t>Lưỡi</w:t>
            </w:r>
            <w:proofErr w:type="spellEnd"/>
            <w:r w:rsidRPr="001B1F31">
              <w:t xml:space="preserve"> </w:t>
            </w:r>
            <w:proofErr w:type="spellStart"/>
            <w:r w:rsidRPr="001B1F31">
              <w:t>kéo</w:t>
            </w:r>
            <w:proofErr w:type="spellEnd"/>
            <w:r w:rsidRPr="001B1F31">
              <w:t xml:space="preserve">: </w:t>
            </w:r>
            <w:proofErr w:type="spellStart"/>
            <w:r w:rsidRPr="001B1F31">
              <w:t>Hợp</w:t>
            </w:r>
            <w:proofErr w:type="spellEnd"/>
            <w:r w:rsidRPr="001B1F31">
              <w:t xml:space="preserve"> </w:t>
            </w:r>
            <w:proofErr w:type="spellStart"/>
            <w:r w:rsidRPr="001B1F31">
              <w:t>kim</w:t>
            </w:r>
            <w:proofErr w:type="spellEnd"/>
            <w:r w:rsidRPr="001B1F31">
              <w:t xml:space="preserve"> </w:t>
            </w:r>
            <w:proofErr w:type="spellStart"/>
            <w:r w:rsidRPr="001B1F31">
              <w:t>thép</w:t>
            </w:r>
            <w:proofErr w:type="spellEnd"/>
            <w:r w:rsidRPr="001B1F31">
              <w:t xml:space="preserve"> </w:t>
            </w:r>
            <w:proofErr w:type="spellStart"/>
            <w:r w:rsidRPr="001B1F31">
              <w:t>chống</w:t>
            </w:r>
            <w:proofErr w:type="spellEnd"/>
            <w:r w:rsidRPr="001B1F31">
              <w:t xml:space="preserve"> </w:t>
            </w:r>
            <w:proofErr w:type="spellStart"/>
            <w:r w:rsidRPr="001B1F31">
              <w:t>gỉ</w:t>
            </w:r>
            <w:proofErr w:type="spellEnd"/>
            <w:r w:rsidRPr="001B1F31">
              <w:t xml:space="preserve">, </w:t>
            </w:r>
            <w:proofErr w:type="spellStart"/>
            <w:r w:rsidRPr="001B1F31">
              <w:t>sắc</w:t>
            </w:r>
            <w:proofErr w:type="spellEnd"/>
            <w:r w:rsidRPr="001B1F31">
              <w:t xml:space="preserve"> </w:t>
            </w:r>
            <w:proofErr w:type="spellStart"/>
            <w:r w:rsidRPr="001B1F31">
              <w:t>bén</w:t>
            </w:r>
            <w:proofErr w:type="spellEnd"/>
          </w:p>
          <w:p w14:paraId="1A9A5BBA" w14:textId="77777777" w:rsidR="00D9622E" w:rsidRPr="001B1F31" w:rsidRDefault="00D9622E" w:rsidP="004B2420">
            <w:r w:rsidRPr="001B1F31">
              <w:t xml:space="preserve">Tay </w:t>
            </w:r>
            <w:proofErr w:type="spellStart"/>
            <w:r w:rsidRPr="001B1F31">
              <w:t>cầm</w:t>
            </w:r>
            <w:proofErr w:type="spellEnd"/>
            <w:r w:rsidRPr="001B1F31">
              <w:t xml:space="preserve">: </w:t>
            </w:r>
            <w:proofErr w:type="spellStart"/>
            <w:r w:rsidRPr="001B1F31">
              <w:t>Nhựa</w:t>
            </w:r>
            <w:proofErr w:type="spellEnd"/>
            <w:r w:rsidRPr="001B1F31">
              <w:t xml:space="preserve"> ABS/PVC </w:t>
            </w:r>
            <w:proofErr w:type="spellStart"/>
            <w:r w:rsidRPr="001B1F31">
              <w:t>bền</w:t>
            </w:r>
            <w:proofErr w:type="spellEnd"/>
            <w:r w:rsidRPr="001B1F31">
              <w:t xml:space="preserve">, </w:t>
            </w:r>
            <w:proofErr w:type="spellStart"/>
            <w:r w:rsidRPr="001B1F31">
              <w:t>cầm</w:t>
            </w:r>
            <w:proofErr w:type="spellEnd"/>
            <w:r w:rsidRPr="001B1F31">
              <w:t xml:space="preserve"> </w:t>
            </w:r>
            <w:proofErr w:type="spellStart"/>
            <w:r w:rsidRPr="001B1F31">
              <w:t>chắc</w:t>
            </w:r>
            <w:proofErr w:type="spellEnd"/>
          </w:p>
          <w:p w14:paraId="2EBDB860" w14:textId="77777777" w:rsidR="00D9622E" w:rsidRPr="001B1F31" w:rsidRDefault="00D9622E" w:rsidP="004B2420">
            <w:proofErr w:type="spellStart"/>
            <w:r w:rsidRPr="001B1F31">
              <w:t>Cắt</w:t>
            </w:r>
            <w:proofErr w:type="spellEnd"/>
            <w:r w:rsidRPr="001B1F31">
              <w:t xml:space="preserve"> </w:t>
            </w:r>
            <w:proofErr w:type="spellStart"/>
            <w:r w:rsidRPr="001B1F31">
              <w:t>giấy</w:t>
            </w:r>
            <w:proofErr w:type="spellEnd"/>
            <w:r w:rsidRPr="001B1F31">
              <w:t xml:space="preserve"> </w:t>
            </w:r>
            <w:proofErr w:type="spellStart"/>
            <w:r w:rsidRPr="001B1F31">
              <w:t>mượt</w:t>
            </w:r>
            <w:proofErr w:type="spellEnd"/>
            <w:r w:rsidRPr="001B1F31">
              <w:t xml:space="preserve">, </w:t>
            </w:r>
            <w:proofErr w:type="spellStart"/>
            <w:r w:rsidRPr="001B1F31">
              <w:t>không</w:t>
            </w:r>
            <w:proofErr w:type="spellEnd"/>
            <w:r w:rsidRPr="001B1F31">
              <w:t xml:space="preserve"> </w:t>
            </w:r>
            <w:proofErr w:type="spellStart"/>
            <w:r w:rsidRPr="001B1F31">
              <w:t>xơ</w:t>
            </w:r>
            <w:proofErr w:type="spellEnd"/>
            <w:r w:rsidRPr="001B1F31">
              <w:t xml:space="preserve"> </w:t>
            </w:r>
            <w:proofErr w:type="spellStart"/>
            <w:r w:rsidRPr="001B1F31">
              <w:t>rách</w:t>
            </w:r>
            <w:proofErr w:type="spellEnd"/>
          </w:p>
        </w:tc>
      </w:tr>
      <w:tr w:rsidR="00D9622E" w:rsidRPr="00FB6122" w14:paraId="5D1DAC3B" w14:textId="77777777" w:rsidTr="004B2420">
        <w:trPr>
          <w:jc w:val="center"/>
        </w:trPr>
        <w:tc>
          <w:tcPr>
            <w:tcW w:w="705" w:type="dxa"/>
            <w:vAlign w:val="center"/>
          </w:tcPr>
          <w:p w14:paraId="0A46E7B8" w14:textId="77777777" w:rsidR="00D9622E" w:rsidRPr="00FB6122" w:rsidRDefault="00D9622E" w:rsidP="004B2420">
            <w:pPr>
              <w:jc w:val="center"/>
              <w:rPr>
                <w:sz w:val="20"/>
              </w:rPr>
            </w:pPr>
            <w:r w:rsidRPr="00FB6122">
              <w:rPr>
                <w:sz w:val="20"/>
              </w:rPr>
              <w:t>47</w:t>
            </w:r>
          </w:p>
        </w:tc>
        <w:tc>
          <w:tcPr>
            <w:tcW w:w="3997" w:type="dxa"/>
            <w:vAlign w:val="center"/>
          </w:tcPr>
          <w:p w14:paraId="5D342242" w14:textId="77777777" w:rsidR="00D9622E" w:rsidRPr="00FB6122" w:rsidRDefault="00D9622E" w:rsidP="004B2420">
            <w:pPr>
              <w:rPr>
                <w:sz w:val="20"/>
              </w:rPr>
            </w:pPr>
            <w:proofErr w:type="spellStart"/>
            <w:r w:rsidRPr="00A2618F">
              <w:rPr>
                <w:color w:val="000000"/>
                <w:sz w:val="20"/>
              </w:rPr>
              <w:t>Cọ</w:t>
            </w:r>
            <w:proofErr w:type="spellEnd"/>
            <w:r w:rsidRPr="00A2618F">
              <w:rPr>
                <w:color w:val="000000"/>
                <w:sz w:val="20"/>
              </w:rPr>
              <w:t xml:space="preserve"> </w:t>
            </w:r>
            <w:proofErr w:type="spellStart"/>
            <w:r w:rsidRPr="00A2618F">
              <w:rPr>
                <w:color w:val="000000"/>
                <w:sz w:val="20"/>
              </w:rPr>
              <w:t>tút</w:t>
            </w:r>
            <w:proofErr w:type="spellEnd"/>
            <w:r w:rsidRPr="00A2618F">
              <w:rPr>
                <w:color w:val="000000"/>
                <w:sz w:val="20"/>
              </w:rPr>
              <w:t xml:space="preserve"> </w:t>
            </w:r>
            <w:proofErr w:type="spellStart"/>
            <w:r w:rsidRPr="00A2618F">
              <w:rPr>
                <w:color w:val="000000"/>
                <w:sz w:val="20"/>
              </w:rPr>
              <w:t>bản</w:t>
            </w:r>
            <w:proofErr w:type="spellEnd"/>
            <w:r w:rsidRPr="00A2618F">
              <w:rPr>
                <w:color w:val="000000"/>
                <w:sz w:val="20"/>
              </w:rPr>
              <w:t xml:space="preserve"> 5mm</w:t>
            </w:r>
          </w:p>
        </w:tc>
        <w:tc>
          <w:tcPr>
            <w:tcW w:w="4382" w:type="dxa"/>
            <w:vAlign w:val="center"/>
          </w:tcPr>
          <w:p w14:paraId="34132275" w14:textId="77777777" w:rsidR="00D9622E" w:rsidRPr="00FB6122" w:rsidRDefault="00D9622E" w:rsidP="004B2420">
            <w:pPr>
              <w:rPr>
                <w:spacing w:val="-8"/>
                <w:sz w:val="20"/>
              </w:rPr>
            </w:pPr>
            <w:proofErr w:type="spellStart"/>
            <w:r w:rsidRPr="00891EC3">
              <w:rPr>
                <w:szCs w:val="24"/>
              </w:rPr>
              <w:t>Cọ</w:t>
            </w:r>
            <w:proofErr w:type="spellEnd"/>
            <w:r w:rsidRPr="00891EC3">
              <w:rPr>
                <w:szCs w:val="24"/>
              </w:rPr>
              <w:t xml:space="preserve"> </w:t>
            </w:r>
            <w:proofErr w:type="spellStart"/>
            <w:r w:rsidRPr="00891EC3">
              <w:rPr>
                <w:szCs w:val="24"/>
              </w:rPr>
              <w:t>nhỏ</w:t>
            </w:r>
            <w:proofErr w:type="spellEnd"/>
            <w:r w:rsidRPr="00891EC3">
              <w:rPr>
                <w:szCs w:val="24"/>
              </w:rPr>
              <w:t xml:space="preserve"> </w:t>
            </w:r>
            <w:proofErr w:type="spellStart"/>
            <w:r w:rsidRPr="00891EC3">
              <w:rPr>
                <w:szCs w:val="24"/>
              </w:rPr>
              <w:t>rộng</w:t>
            </w:r>
            <w:proofErr w:type="spellEnd"/>
            <w:r w:rsidRPr="00891EC3">
              <w:rPr>
                <w:szCs w:val="24"/>
              </w:rPr>
              <w:t xml:space="preserve"> 5 mm, </w:t>
            </w:r>
            <w:proofErr w:type="spellStart"/>
            <w:r w:rsidRPr="00891EC3">
              <w:rPr>
                <w:szCs w:val="24"/>
              </w:rPr>
              <w:t>lông</w:t>
            </w:r>
            <w:proofErr w:type="spellEnd"/>
            <w:r w:rsidRPr="00891EC3">
              <w:rPr>
                <w:szCs w:val="24"/>
              </w:rPr>
              <w:t xml:space="preserve"> </w:t>
            </w:r>
            <w:proofErr w:type="spellStart"/>
            <w:r w:rsidRPr="00891EC3">
              <w:rPr>
                <w:szCs w:val="24"/>
              </w:rPr>
              <w:t>mềm</w:t>
            </w:r>
            <w:proofErr w:type="spellEnd"/>
            <w:r w:rsidRPr="00891EC3">
              <w:rPr>
                <w:szCs w:val="24"/>
              </w:rPr>
              <w:t>/</w:t>
            </w:r>
            <w:proofErr w:type="spellStart"/>
            <w:r w:rsidRPr="00891EC3">
              <w:rPr>
                <w:szCs w:val="24"/>
              </w:rPr>
              <w:t>vừa</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rụng</w:t>
            </w:r>
            <w:proofErr w:type="spellEnd"/>
            <w:r w:rsidRPr="00891EC3">
              <w:rPr>
                <w:szCs w:val="24"/>
              </w:rPr>
              <w:t xml:space="preserve">, </w:t>
            </w:r>
            <w:proofErr w:type="spellStart"/>
            <w:r w:rsidRPr="00891EC3">
              <w:rPr>
                <w:szCs w:val="24"/>
              </w:rPr>
              <w:t>cán</w:t>
            </w:r>
            <w:proofErr w:type="spellEnd"/>
            <w:r w:rsidRPr="00891EC3">
              <w:rPr>
                <w:szCs w:val="24"/>
              </w:rPr>
              <w:t xml:space="preserve"> </w:t>
            </w:r>
            <w:proofErr w:type="spellStart"/>
            <w:r w:rsidRPr="00891EC3">
              <w:rPr>
                <w:szCs w:val="24"/>
              </w:rPr>
              <w:t>chịu</w:t>
            </w:r>
            <w:proofErr w:type="spellEnd"/>
            <w:r w:rsidRPr="00891EC3">
              <w:rPr>
                <w:szCs w:val="24"/>
              </w:rPr>
              <w:t xml:space="preserve"> </w:t>
            </w:r>
            <w:proofErr w:type="spellStart"/>
            <w:r w:rsidRPr="00891EC3">
              <w:rPr>
                <w:szCs w:val="24"/>
              </w:rPr>
              <w:t>hóa</w:t>
            </w:r>
            <w:proofErr w:type="spellEnd"/>
            <w:r w:rsidRPr="00891EC3">
              <w:rPr>
                <w:szCs w:val="24"/>
              </w:rPr>
              <w:t xml:space="preserve"> </w:t>
            </w:r>
            <w:proofErr w:type="spellStart"/>
            <w:r w:rsidRPr="00891EC3">
              <w:rPr>
                <w:szCs w:val="24"/>
              </w:rPr>
              <w:t>chất</w:t>
            </w:r>
            <w:proofErr w:type="spellEnd"/>
            <w:r w:rsidRPr="00891EC3">
              <w:rPr>
                <w:szCs w:val="24"/>
              </w:rPr>
              <w:t xml:space="preserve">, </w:t>
            </w:r>
            <w:proofErr w:type="spellStart"/>
            <w:r w:rsidRPr="00891EC3">
              <w:rPr>
                <w:szCs w:val="24"/>
              </w:rPr>
              <w:t>dùng</w:t>
            </w:r>
            <w:proofErr w:type="spellEnd"/>
            <w:r w:rsidRPr="00891EC3">
              <w:rPr>
                <w:szCs w:val="24"/>
              </w:rPr>
              <w:t xml:space="preserve"> </w:t>
            </w:r>
            <w:proofErr w:type="spellStart"/>
            <w:r w:rsidRPr="00891EC3">
              <w:rPr>
                <w:szCs w:val="24"/>
              </w:rPr>
              <w:t>để</w:t>
            </w:r>
            <w:proofErr w:type="spellEnd"/>
            <w:r w:rsidRPr="00891EC3">
              <w:rPr>
                <w:szCs w:val="24"/>
              </w:rPr>
              <w:t xml:space="preserve"> </w:t>
            </w:r>
            <w:proofErr w:type="spellStart"/>
            <w:r w:rsidRPr="00891EC3">
              <w:rPr>
                <w:szCs w:val="24"/>
              </w:rPr>
              <w:t>bôi</w:t>
            </w:r>
            <w:proofErr w:type="spellEnd"/>
            <w:r w:rsidRPr="00891EC3">
              <w:rPr>
                <w:szCs w:val="24"/>
              </w:rPr>
              <w:t xml:space="preserve"> </w:t>
            </w:r>
            <w:proofErr w:type="spellStart"/>
            <w:r w:rsidRPr="00891EC3">
              <w:rPr>
                <w:szCs w:val="24"/>
              </w:rPr>
              <w:t>thuốc</w:t>
            </w:r>
            <w:proofErr w:type="spellEnd"/>
            <w:r w:rsidRPr="00891EC3">
              <w:rPr>
                <w:szCs w:val="24"/>
              </w:rPr>
              <w:t xml:space="preserve"> </w:t>
            </w:r>
            <w:proofErr w:type="spellStart"/>
            <w:r w:rsidRPr="00891EC3">
              <w:rPr>
                <w:szCs w:val="24"/>
              </w:rPr>
              <w:t>tút</w:t>
            </w:r>
            <w:proofErr w:type="spellEnd"/>
            <w:r w:rsidRPr="00891EC3">
              <w:rPr>
                <w:szCs w:val="24"/>
              </w:rPr>
              <w:t xml:space="preserve"> </w:t>
            </w:r>
            <w:proofErr w:type="spellStart"/>
            <w:r w:rsidRPr="00891EC3">
              <w:rPr>
                <w:szCs w:val="24"/>
              </w:rPr>
              <w:t>bản</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làm</w:t>
            </w:r>
            <w:proofErr w:type="spellEnd"/>
            <w:r w:rsidRPr="00891EC3">
              <w:rPr>
                <w:szCs w:val="24"/>
              </w:rPr>
              <w:t xml:space="preserve"> </w:t>
            </w:r>
            <w:proofErr w:type="spellStart"/>
            <w:r w:rsidRPr="00891EC3">
              <w:rPr>
                <w:szCs w:val="24"/>
              </w:rPr>
              <w:t>xước</w:t>
            </w:r>
            <w:proofErr w:type="spellEnd"/>
            <w:r w:rsidRPr="00891EC3">
              <w:rPr>
                <w:szCs w:val="24"/>
              </w:rPr>
              <w:t xml:space="preserve"> </w:t>
            </w:r>
            <w:proofErr w:type="spellStart"/>
            <w:r w:rsidRPr="00891EC3">
              <w:rPr>
                <w:szCs w:val="24"/>
              </w:rPr>
              <w:t>bề</w:t>
            </w:r>
            <w:proofErr w:type="spellEnd"/>
            <w:r w:rsidRPr="00891EC3">
              <w:rPr>
                <w:szCs w:val="24"/>
              </w:rPr>
              <w:t xml:space="preserve"> </w:t>
            </w:r>
            <w:proofErr w:type="spellStart"/>
            <w:r w:rsidRPr="00891EC3">
              <w:rPr>
                <w:szCs w:val="24"/>
              </w:rPr>
              <w:t>mặt</w:t>
            </w:r>
            <w:proofErr w:type="spellEnd"/>
            <w:r w:rsidRPr="00891EC3">
              <w:rPr>
                <w:szCs w:val="24"/>
              </w:rPr>
              <w:t xml:space="preserve"> </w:t>
            </w:r>
            <w:proofErr w:type="spellStart"/>
            <w:r w:rsidRPr="00891EC3">
              <w:rPr>
                <w:szCs w:val="24"/>
              </w:rPr>
              <w:t>bản</w:t>
            </w:r>
            <w:proofErr w:type="spellEnd"/>
            <w:r w:rsidRPr="00891EC3">
              <w:rPr>
                <w:szCs w:val="24"/>
              </w:rPr>
              <w:t xml:space="preserve"> </w:t>
            </w:r>
            <w:proofErr w:type="spellStart"/>
            <w:r w:rsidRPr="00891EC3">
              <w:rPr>
                <w:szCs w:val="24"/>
              </w:rPr>
              <w:t>kẽm</w:t>
            </w:r>
            <w:proofErr w:type="spellEnd"/>
            <w:r w:rsidRPr="00891EC3">
              <w:rPr>
                <w:szCs w:val="24"/>
              </w:rPr>
              <w:t>.</w:t>
            </w:r>
          </w:p>
        </w:tc>
      </w:tr>
      <w:tr w:rsidR="00D9622E" w:rsidRPr="00FB6122" w14:paraId="024D9A36" w14:textId="77777777" w:rsidTr="004B2420">
        <w:trPr>
          <w:jc w:val="center"/>
        </w:trPr>
        <w:tc>
          <w:tcPr>
            <w:tcW w:w="705" w:type="dxa"/>
            <w:vAlign w:val="center"/>
          </w:tcPr>
          <w:p w14:paraId="56654972" w14:textId="77777777" w:rsidR="00D9622E" w:rsidRPr="00FB6122" w:rsidRDefault="00D9622E" w:rsidP="004B2420">
            <w:pPr>
              <w:jc w:val="center"/>
              <w:rPr>
                <w:sz w:val="20"/>
              </w:rPr>
            </w:pPr>
            <w:r w:rsidRPr="00FB6122">
              <w:rPr>
                <w:sz w:val="20"/>
              </w:rPr>
              <w:t>48</w:t>
            </w:r>
          </w:p>
        </w:tc>
        <w:tc>
          <w:tcPr>
            <w:tcW w:w="3997" w:type="dxa"/>
            <w:vAlign w:val="center"/>
          </w:tcPr>
          <w:p w14:paraId="06BF777B" w14:textId="77777777" w:rsidR="00D9622E" w:rsidRPr="00FB6122" w:rsidRDefault="00D9622E" w:rsidP="004B2420">
            <w:pPr>
              <w:rPr>
                <w:sz w:val="20"/>
              </w:rPr>
            </w:pPr>
            <w:proofErr w:type="spellStart"/>
            <w:r w:rsidRPr="00A2618F">
              <w:rPr>
                <w:color w:val="000000"/>
                <w:sz w:val="20"/>
              </w:rPr>
              <w:t>Chỉ</w:t>
            </w:r>
            <w:proofErr w:type="spellEnd"/>
            <w:r w:rsidRPr="00A2618F">
              <w:rPr>
                <w:color w:val="000000"/>
                <w:sz w:val="20"/>
              </w:rPr>
              <w:t xml:space="preserve"> </w:t>
            </w:r>
            <w:proofErr w:type="spellStart"/>
            <w:r w:rsidRPr="00A2618F">
              <w:rPr>
                <w:color w:val="000000"/>
                <w:sz w:val="20"/>
              </w:rPr>
              <w:t>dù</w:t>
            </w:r>
            <w:proofErr w:type="spellEnd"/>
            <w:r w:rsidRPr="00A2618F">
              <w:rPr>
                <w:color w:val="000000"/>
                <w:sz w:val="20"/>
              </w:rPr>
              <w:t xml:space="preserve"> nylon se3 100g</w:t>
            </w:r>
          </w:p>
        </w:tc>
        <w:tc>
          <w:tcPr>
            <w:tcW w:w="4382" w:type="dxa"/>
            <w:vAlign w:val="center"/>
          </w:tcPr>
          <w:p w14:paraId="7A574DB9" w14:textId="77777777" w:rsidR="00D9622E" w:rsidRPr="00FB6122" w:rsidRDefault="00D9622E" w:rsidP="004B2420">
            <w:pPr>
              <w:rPr>
                <w:spacing w:val="-6"/>
                <w:sz w:val="20"/>
              </w:rPr>
            </w:pPr>
            <w:proofErr w:type="spellStart"/>
            <w:r w:rsidRPr="00891EC3">
              <w:rPr>
                <w:szCs w:val="24"/>
              </w:rPr>
              <w:t>Cuộn</w:t>
            </w:r>
            <w:proofErr w:type="spellEnd"/>
            <w:r w:rsidRPr="00891EC3">
              <w:rPr>
                <w:szCs w:val="24"/>
              </w:rPr>
              <w:t xml:space="preserve"> </w:t>
            </w:r>
            <w:proofErr w:type="spellStart"/>
            <w:r w:rsidRPr="00891EC3">
              <w:rPr>
                <w:szCs w:val="24"/>
              </w:rPr>
              <w:t>chỉ</w:t>
            </w:r>
            <w:proofErr w:type="spellEnd"/>
            <w:r w:rsidRPr="00891EC3">
              <w:rPr>
                <w:szCs w:val="24"/>
              </w:rPr>
              <w:t xml:space="preserve"> </w:t>
            </w:r>
            <w:proofErr w:type="spellStart"/>
            <w:r w:rsidRPr="00891EC3">
              <w:rPr>
                <w:szCs w:val="24"/>
              </w:rPr>
              <w:t>dù</w:t>
            </w:r>
            <w:proofErr w:type="spellEnd"/>
            <w:r w:rsidRPr="00891EC3">
              <w:rPr>
                <w:szCs w:val="24"/>
              </w:rPr>
              <w:t xml:space="preserve"> nylon se 3, </w:t>
            </w:r>
            <w:proofErr w:type="spellStart"/>
            <w:r w:rsidRPr="00891EC3">
              <w:rPr>
                <w:szCs w:val="24"/>
              </w:rPr>
              <w:t>trọng</w:t>
            </w:r>
            <w:proofErr w:type="spellEnd"/>
            <w:r w:rsidRPr="00891EC3">
              <w:rPr>
                <w:szCs w:val="24"/>
              </w:rPr>
              <w:t xml:space="preserve"> </w:t>
            </w:r>
            <w:proofErr w:type="spellStart"/>
            <w:r w:rsidRPr="00891EC3">
              <w:rPr>
                <w:szCs w:val="24"/>
              </w:rPr>
              <w:t>lượng</w:t>
            </w:r>
            <w:proofErr w:type="spellEnd"/>
            <w:r w:rsidRPr="00891EC3">
              <w:rPr>
                <w:szCs w:val="24"/>
              </w:rPr>
              <w:t xml:space="preserve"> </w:t>
            </w:r>
            <w:proofErr w:type="spellStart"/>
            <w:r w:rsidRPr="00891EC3">
              <w:rPr>
                <w:szCs w:val="24"/>
              </w:rPr>
              <w:t>khoảng</w:t>
            </w:r>
            <w:proofErr w:type="spellEnd"/>
            <w:r w:rsidRPr="00891EC3">
              <w:rPr>
                <w:szCs w:val="24"/>
              </w:rPr>
              <w:t xml:space="preserve"> 100 g/</w:t>
            </w:r>
            <w:proofErr w:type="spellStart"/>
            <w:r w:rsidRPr="00891EC3">
              <w:rPr>
                <w:szCs w:val="24"/>
              </w:rPr>
              <w:t>cuộn</w:t>
            </w:r>
            <w:proofErr w:type="spellEnd"/>
            <w:r w:rsidRPr="00891EC3">
              <w:rPr>
                <w:szCs w:val="24"/>
              </w:rPr>
              <w:t xml:space="preserve">, </w:t>
            </w:r>
            <w:proofErr w:type="spellStart"/>
            <w:r w:rsidRPr="00891EC3">
              <w:rPr>
                <w:szCs w:val="24"/>
              </w:rPr>
              <w:t>sợi</w:t>
            </w:r>
            <w:proofErr w:type="spellEnd"/>
            <w:r w:rsidRPr="00891EC3">
              <w:rPr>
                <w:szCs w:val="24"/>
              </w:rPr>
              <w:t xml:space="preserve"> </w:t>
            </w:r>
            <w:proofErr w:type="spellStart"/>
            <w:r w:rsidRPr="00891EC3">
              <w:rPr>
                <w:szCs w:val="24"/>
              </w:rPr>
              <w:t>bền</w:t>
            </w:r>
            <w:proofErr w:type="spellEnd"/>
            <w:r w:rsidRPr="00891EC3">
              <w:rPr>
                <w:szCs w:val="24"/>
              </w:rPr>
              <w:t xml:space="preserve">, </w:t>
            </w:r>
            <w:proofErr w:type="spellStart"/>
            <w:r w:rsidRPr="00891EC3">
              <w:rPr>
                <w:szCs w:val="24"/>
              </w:rPr>
              <w:t>chịu</w:t>
            </w:r>
            <w:proofErr w:type="spellEnd"/>
            <w:r w:rsidRPr="00891EC3">
              <w:rPr>
                <w:szCs w:val="24"/>
              </w:rPr>
              <w:t xml:space="preserve"> </w:t>
            </w:r>
            <w:proofErr w:type="spellStart"/>
            <w:r w:rsidRPr="00891EC3">
              <w:rPr>
                <w:szCs w:val="24"/>
              </w:rPr>
              <w:t>lực</w:t>
            </w:r>
            <w:proofErr w:type="spellEnd"/>
            <w:r w:rsidRPr="00891EC3">
              <w:rPr>
                <w:szCs w:val="24"/>
              </w:rPr>
              <w:t xml:space="preserve"> </w:t>
            </w:r>
            <w:proofErr w:type="spellStart"/>
            <w:r w:rsidRPr="00891EC3">
              <w:rPr>
                <w:szCs w:val="24"/>
              </w:rPr>
              <w:t>kéo</w:t>
            </w:r>
            <w:proofErr w:type="spellEnd"/>
            <w:r w:rsidRPr="00891EC3">
              <w:rPr>
                <w:szCs w:val="24"/>
              </w:rPr>
              <w:t xml:space="preserve"> </w:t>
            </w:r>
            <w:proofErr w:type="spellStart"/>
            <w:r w:rsidRPr="00891EC3">
              <w:rPr>
                <w:szCs w:val="24"/>
              </w:rPr>
              <w:t>tốt</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xù</w:t>
            </w:r>
            <w:proofErr w:type="spellEnd"/>
            <w:r w:rsidRPr="00891EC3">
              <w:rPr>
                <w:szCs w:val="24"/>
              </w:rPr>
              <w:t xml:space="preserve"> </w:t>
            </w:r>
            <w:proofErr w:type="spellStart"/>
            <w:r w:rsidRPr="00891EC3">
              <w:rPr>
                <w:szCs w:val="24"/>
              </w:rPr>
              <w:t>lông</w:t>
            </w:r>
            <w:proofErr w:type="spellEnd"/>
            <w:r w:rsidRPr="00891EC3">
              <w:rPr>
                <w:szCs w:val="24"/>
              </w:rPr>
              <w:t>.</w:t>
            </w:r>
          </w:p>
        </w:tc>
      </w:tr>
      <w:tr w:rsidR="00D9622E" w:rsidRPr="00FB6122" w14:paraId="44B0D167" w14:textId="77777777" w:rsidTr="004B2420">
        <w:trPr>
          <w:jc w:val="center"/>
        </w:trPr>
        <w:tc>
          <w:tcPr>
            <w:tcW w:w="705" w:type="dxa"/>
            <w:vAlign w:val="center"/>
          </w:tcPr>
          <w:p w14:paraId="7621C196" w14:textId="77777777" w:rsidR="00D9622E" w:rsidRPr="00FB6122" w:rsidRDefault="00D9622E" w:rsidP="004B2420">
            <w:pPr>
              <w:jc w:val="center"/>
              <w:rPr>
                <w:sz w:val="20"/>
              </w:rPr>
            </w:pPr>
            <w:r w:rsidRPr="00FB6122">
              <w:rPr>
                <w:sz w:val="20"/>
              </w:rPr>
              <w:t>49</w:t>
            </w:r>
          </w:p>
        </w:tc>
        <w:tc>
          <w:tcPr>
            <w:tcW w:w="3997" w:type="dxa"/>
            <w:vAlign w:val="center"/>
          </w:tcPr>
          <w:p w14:paraId="080C8BA3" w14:textId="77777777" w:rsidR="00D9622E" w:rsidRPr="00FB6122" w:rsidRDefault="00D9622E" w:rsidP="004B2420">
            <w:pPr>
              <w:rPr>
                <w:sz w:val="20"/>
              </w:rPr>
            </w:pPr>
            <w:r w:rsidRPr="00FB6122">
              <w:rPr>
                <w:color w:val="000000"/>
                <w:sz w:val="20"/>
              </w:rPr>
              <w:t xml:space="preserve">Kim </w:t>
            </w:r>
            <w:proofErr w:type="spellStart"/>
            <w:r w:rsidRPr="00FB6122">
              <w:rPr>
                <w:color w:val="000000"/>
                <w:sz w:val="20"/>
              </w:rPr>
              <w:t>máy</w:t>
            </w:r>
            <w:proofErr w:type="spellEnd"/>
            <w:r w:rsidRPr="00FB6122">
              <w:rPr>
                <w:color w:val="000000"/>
                <w:sz w:val="20"/>
              </w:rPr>
              <w:t xml:space="preserve"> </w:t>
            </w:r>
            <w:proofErr w:type="spellStart"/>
            <w:r w:rsidRPr="00FB6122">
              <w:rPr>
                <w:color w:val="000000"/>
                <w:sz w:val="20"/>
              </w:rPr>
              <w:t>khâu</w:t>
            </w:r>
            <w:proofErr w:type="spellEnd"/>
            <w:r w:rsidRPr="00FB6122">
              <w:rPr>
                <w:color w:val="000000"/>
                <w:sz w:val="20"/>
              </w:rPr>
              <w:t xml:space="preserve"> </w:t>
            </w:r>
            <w:r w:rsidRPr="00A2618F">
              <w:rPr>
                <w:color w:val="000000"/>
                <w:sz w:val="20"/>
              </w:rPr>
              <w:t>140/22</w:t>
            </w:r>
          </w:p>
        </w:tc>
        <w:tc>
          <w:tcPr>
            <w:tcW w:w="4382" w:type="dxa"/>
            <w:vAlign w:val="center"/>
          </w:tcPr>
          <w:p w14:paraId="6455A53C" w14:textId="77777777" w:rsidR="00D9622E" w:rsidRPr="00FB6122" w:rsidRDefault="00D9622E" w:rsidP="004B2420">
            <w:pPr>
              <w:rPr>
                <w:spacing w:val="-6"/>
                <w:sz w:val="20"/>
              </w:rPr>
            </w:pPr>
            <w:r w:rsidRPr="00891EC3">
              <w:rPr>
                <w:spacing w:val="-6"/>
                <w:szCs w:val="24"/>
              </w:rPr>
              <w:t xml:space="preserve">Kim </w:t>
            </w:r>
            <w:proofErr w:type="spellStart"/>
            <w:r w:rsidRPr="00891EC3">
              <w:rPr>
                <w:spacing w:val="-6"/>
                <w:szCs w:val="24"/>
              </w:rPr>
              <w:t>máy</w:t>
            </w:r>
            <w:proofErr w:type="spellEnd"/>
            <w:r w:rsidRPr="00891EC3">
              <w:rPr>
                <w:spacing w:val="-6"/>
                <w:szCs w:val="24"/>
              </w:rPr>
              <w:t xml:space="preserve"> </w:t>
            </w:r>
            <w:proofErr w:type="spellStart"/>
            <w:r w:rsidRPr="00891EC3">
              <w:rPr>
                <w:spacing w:val="-6"/>
                <w:szCs w:val="24"/>
              </w:rPr>
              <w:t>khâu</w:t>
            </w:r>
            <w:proofErr w:type="spellEnd"/>
            <w:r w:rsidRPr="00891EC3">
              <w:rPr>
                <w:spacing w:val="-6"/>
                <w:szCs w:val="24"/>
              </w:rPr>
              <w:t xml:space="preserve"> </w:t>
            </w:r>
            <w:proofErr w:type="spellStart"/>
            <w:r w:rsidRPr="00891EC3">
              <w:rPr>
                <w:spacing w:val="-6"/>
                <w:szCs w:val="24"/>
              </w:rPr>
              <w:t>công</w:t>
            </w:r>
            <w:proofErr w:type="spellEnd"/>
            <w:r w:rsidRPr="00891EC3">
              <w:rPr>
                <w:spacing w:val="-6"/>
                <w:szCs w:val="24"/>
              </w:rPr>
              <w:t xml:space="preserve"> </w:t>
            </w:r>
            <w:proofErr w:type="spellStart"/>
            <w:r w:rsidRPr="00891EC3">
              <w:rPr>
                <w:spacing w:val="-6"/>
                <w:szCs w:val="24"/>
              </w:rPr>
              <w:t>nghiệp</w:t>
            </w:r>
            <w:proofErr w:type="spellEnd"/>
            <w:r w:rsidRPr="00891EC3">
              <w:rPr>
                <w:spacing w:val="-6"/>
                <w:szCs w:val="24"/>
              </w:rPr>
              <w:t xml:space="preserve"> </w:t>
            </w:r>
            <w:proofErr w:type="spellStart"/>
            <w:r w:rsidRPr="00891EC3">
              <w:rPr>
                <w:spacing w:val="-6"/>
                <w:szCs w:val="24"/>
              </w:rPr>
              <w:t>cỡ</w:t>
            </w:r>
            <w:proofErr w:type="spellEnd"/>
            <w:r w:rsidRPr="00891EC3">
              <w:rPr>
                <w:spacing w:val="-6"/>
                <w:szCs w:val="24"/>
              </w:rPr>
              <w:t xml:space="preserve"> 140/22 </w:t>
            </w:r>
            <w:proofErr w:type="spellStart"/>
            <w:r w:rsidRPr="00891EC3">
              <w:rPr>
                <w:spacing w:val="-6"/>
                <w:szCs w:val="24"/>
              </w:rPr>
              <w:t>hoặc</w:t>
            </w:r>
            <w:proofErr w:type="spellEnd"/>
            <w:r w:rsidRPr="00891EC3">
              <w:rPr>
                <w:spacing w:val="-6"/>
                <w:szCs w:val="24"/>
              </w:rPr>
              <w:t xml:space="preserve"> </w:t>
            </w:r>
            <w:proofErr w:type="spellStart"/>
            <w:r w:rsidRPr="00891EC3">
              <w:rPr>
                <w:spacing w:val="-6"/>
                <w:szCs w:val="24"/>
              </w:rPr>
              <w:t>tương</w:t>
            </w:r>
            <w:proofErr w:type="spellEnd"/>
            <w:r w:rsidRPr="00891EC3">
              <w:rPr>
                <w:spacing w:val="-6"/>
                <w:szCs w:val="24"/>
              </w:rPr>
              <w:t xml:space="preserve"> </w:t>
            </w:r>
            <w:proofErr w:type="spellStart"/>
            <w:r w:rsidRPr="00891EC3">
              <w:rPr>
                <w:spacing w:val="-6"/>
                <w:szCs w:val="24"/>
              </w:rPr>
              <w:t>đương</w:t>
            </w:r>
            <w:proofErr w:type="spellEnd"/>
            <w:r w:rsidRPr="00891EC3">
              <w:rPr>
                <w:spacing w:val="-6"/>
                <w:szCs w:val="24"/>
              </w:rPr>
              <w:t xml:space="preserve">, </w:t>
            </w:r>
            <w:proofErr w:type="spellStart"/>
            <w:r w:rsidRPr="00891EC3">
              <w:rPr>
                <w:spacing w:val="-6"/>
                <w:szCs w:val="24"/>
              </w:rPr>
              <w:t>phù</w:t>
            </w:r>
            <w:proofErr w:type="spellEnd"/>
            <w:r w:rsidRPr="00891EC3">
              <w:rPr>
                <w:spacing w:val="-6"/>
                <w:szCs w:val="24"/>
              </w:rPr>
              <w:t xml:space="preserve"> </w:t>
            </w:r>
            <w:proofErr w:type="spellStart"/>
            <w:r w:rsidRPr="00891EC3">
              <w:rPr>
                <w:spacing w:val="-6"/>
                <w:szCs w:val="24"/>
              </w:rPr>
              <w:t>hợp</w:t>
            </w:r>
            <w:proofErr w:type="spellEnd"/>
            <w:r w:rsidRPr="00891EC3">
              <w:rPr>
                <w:spacing w:val="-6"/>
                <w:szCs w:val="24"/>
              </w:rPr>
              <w:t xml:space="preserve"> </w:t>
            </w:r>
            <w:proofErr w:type="spellStart"/>
            <w:r w:rsidRPr="00891EC3">
              <w:rPr>
                <w:spacing w:val="-6"/>
                <w:szCs w:val="24"/>
              </w:rPr>
              <w:t>loại</w:t>
            </w:r>
            <w:proofErr w:type="spellEnd"/>
            <w:r w:rsidRPr="00891EC3">
              <w:rPr>
                <w:spacing w:val="-6"/>
                <w:szCs w:val="24"/>
              </w:rPr>
              <w:t xml:space="preserve"> </w:t>
            </w:r>
            <w:proofErr w:type="spellStart"/>
            <w:r w:rsidRPr="00891EC3">
              <w:rPr>
                <w:spacing w:val="-6"/>
                <w:szCs w:val="24"/>
              </w:rPr>
              <w:t>máy</w:t>
            </w:r>
            <w:proofErr w:type="spellEnd"/>
            <w:r w:rsidRPr="00891EC3">
              <w:rPr>
                <w:spacing w:val="-6"/>
                <w:szCs w:val="24"/>
              </w:rPr>
              <w:t xml:space="preserve"> </w:t>
            </w:r>
            <w:proofErr w:type="spellStart"/>
            <w:r w:rsidRPr="00891EC3">
              <w:rPr>
                <w:spacing w:val="-6"/>
                <w:szCs w:val="24"/>
              </w:rPr>
              <w:t>mà</w:t>
            </w:r>
            <w:proofErr w:type="spellEnd"/>
            <w:r w:rsidRPr="00891EC3">
              <w:rPr>
                <w:spacing w:val="-6"/>
                <w:szCs w:val="24"/>
              </w:rPr>
              <w:t xml:space="preserve"> </w:t>
            </w:r>
            <w:proofErr w:type="spellStart"/>
            <w:r w:rsidRPr="00891EC3">
              <w:rPr>
                <w:spacing w:val="-6"/>
                <w:szCs w:val="24"/>
              </w:rPr>
              <w:t>Xưởng</w:t>
            </w:r>
            <w:proofErr w:type="spellEnd"/>
            <w:r w:rsidRPr="00891EC3">
              <w:rPr>
                <w:spacing w:val="-6"/>
                <w:szCs w:val="24"/>
              </w:rPr>
              <w:t xml:space="preserve"> in </w:t>
            </w:r>
            <w:proofErr w:type="spellStart"/>
            <w:r w:rsidRPr="00891EC3">
              <w:rPr>
                <w:spacing w:val="-6"/>
                <w:szCs w:val="24"/>
              </w:rPr>
              <w:t>đang</w:t>
            </w:r>
            <w:proofErr w:type="spellEnd"/>
            <w:r w:rsidRPr="00891EC3">
              <w:rPr>
                <w:spacing w:val="-6"/>
                <w:szCs w:val="24"/>
              </w:rPr>
              <w:t xml:space="preserve"> </w:t>
            </w:r>
            <w:proofErr w:type="spellStart"/>
            <w:r w:rsidRPr="00891EC3">
              <w:rPr>
                <w:spacing w:val="-6"/>
                <w:szCs w:val="24"/>
              </w:rPr>
              <w:t>sử</w:t>
            </w:r>
            <w:proofErr w:type="spellEnd"/>
            <w:r w:rsidRPr="00891EC3">
              <w:rPr>
                <w:spacing w:val="-6"/>
                <w:szCs w:val="24"/>
              </w:rPr>
              <w:t xml:space="preserve"> </w:t>
            </w:r>
            <w:proofErr w:type="spellStart"/>
            <w:r w:rsidRPr="00891EC3">
              <w:rPr>
                <w:spacing w:val="-6"/>
                <w:szCs w:val="24"/>
              </w:rPr>
              <w:t>dụng</w:t>
            </w:r>
            <w:proofErr w:type="spellEnd"/>
            <w:r w:rsidRPr="00891EC3">
              <w:rPr>
                <w:spacing w:val="-6"/>
                <w:szCs w:val="24"/>
              </w:rPr>
              <w:t xml:space="preserve">, </w:t>
            </w:r>
            <w:proofErr w:type="spellStart"/>
            <w:r w:rsidRPr="00891EC3">
              <w:rPr>
                <w:spacing w:val="-6"/>
                <w:szCs w:val="24"/>
              </w:rPr>
              <w:t>mũi</w:t>
            </w:r>
            <w:proofErr w:type="spellEnd"/>
            <w:r w:rsidRPr="00891EC3">
              <w:rPr>
                <w:spacing w:val="-6"/>
                <w:szCs w:val="24"/>
              </w:rPr>
              <w:t xml:space="preserve"> </w:t>
            </w:r>
            <w:proofErr w:type="spellStart"/>
            <w:r w:rsidRPr="00891EC3">
              <w:rPr>
                <w:spacing w:val="-6"/>
                <w:szCs w:val="24"/>
              </w:rPr>
              <w:t>sắc</w:t>
            </w:r>
            <w:proofErr w:type="spellEnd"/>
            <w:r w:rsidRPr="00891EC3">
              <w:rPr>
                <w:spacing w:val="-6"/>
                <w:szCs w:val="24"/>
              </w:rPr>
              <w:t xml:space="preserve">, </w:t>
            </w:r>
            <w:proofErr w:type="spellStart"/>
            <w:r w:rsidRPr="00891EC3">
              <w:rPr>
                <w:spacing w:val="-6"/>
                <w:szCs w:val="24"/>
              </w:rPr>
              <w:t>không</w:t>
            </w:r>
            <w:proofErr w:type="spellEnd"/>
            <w:r w:rsidRPr="00891EC3">
              <w:rPr>
                <w:spacing w:val="-6"/>
                <w:szCs w:val="24"/>
              </w:rPr>
              <w:t xml:space="preserve"> </w:t>
            </w:r>
            <w:proofErr w:type="spellStart"/>
            <w:r w:rsidRPr="00891EC3">
              <w:rPr>
                <w:spacing w:val="-6"/>
                <w:szCs w:val="24"/>
              </w:rPr>
              <w:t>cong</w:t>
            </w:r>
            <w:proofErr w:type="spellEnd"/>
            <w:r w:rsidRPr="00891EC3">
              <w:rPr>
                <w:spacing w:val="-6"/>
                <w:szCs w:val="24"/>
              </w:rPr>
              <w:t xml:space="preserve">, </w:t>
            </w:r>
            <w:proofErr w:type="spellStart"/>
            <w:r w:rsidRPr="00891EC3">
              <w:rPr>
                <w:spacing w:val="-6"/>
                <w:szCs w:val="24"/>
              </w:rPr>
              <w:t>không</w:t>
            </w:r>
            <w:proofErr w:type="spellEnd"/>
            <w:r w:rsidRPr="00891EC3">
              <w:rPr>
                <w:spacing w:val="-6"/>
                <w:szCs w:val="24"/>
              </w:rPr>
              <w:t xml:space="preserve"> </w:t>
            </w:r>
            <w:proofErr w:type="spellStart"/>
            <w:r w:rsidRPr="00891EC3">
              <w:rPr>
                <w:spacing w:val="-6"/>
                <w:szCs w:val="24"/>
              </w:rPr>
              <w:t>gãy</w:t>
            </w:r>
            <w:proofErr w:type="spellEnd"/>
            <w:r w:rsidRPr="00891EC3">
              <w:rPr>
                <w:spacing w:val="-6"/>
                <w:szCs w:val="24"/>
              </w:rPr>
              <w:t xml:space="preserve"> </w:t>
            </w:r>
            <w:proofErr w:type="spellStart"/>
            <w:r w:rsidRPr="00891EC3">
              <w:rPr>
                <w:spacing w:val="-6"/>
                <w:szCs w:val="24"/>
              </w:rPr>
              <w:t>khi</w:t>
            </w:r>
            <w:proofErr w:type="spellEnd"/>
            <w:r w:rsidRPr="00891EC3">
              <w:rPr>
                <w:spacing w:val="-6"/>
                <w:szCs w:val="24"/>
              </w:rPr>
              <w:t xml:space="preserve"> </w:t>
            </w:r>
            <w:proofErr w:type="spellStart"/>
            <w:r w:rsidRPr="00891EC3">
              <w:rPr>
                <w:spacing w:val="-6"/>
                <w:szCs w:val="24"/>
              </w:rPr>
              <w:t>vận</w:t>
            </w:r>
            <w:proofErr w:type="spellEnd"/>
            <w:r w:rsidRPr="00891EC3">
              <w:rPr>
                <w:spacing w:val="-6"/>
                <w:szCs w:val="24"/>
              </w:rPr>
              <w:t xml:space="preserve"> </w:t>
            </w:r>
            <w:proofErr w:type="spellStart"/>
            <w:r w:rsidRPr="00891EC3">
              <w:rPr>
                <w:spacing w:val="-6"/>
                <w:szCs w:val="24"/>
              </w:rPr>
              <w:t>hành</w:t>
            </w:r>
            <w:proofErr w:type="spellEnd"/>
            <w:r w:rsidRPr="00891EC3">
              <w:rPr>
                <w:spacing w:val="-6"/>
                <w:szCs w:val="24"/>
              </w:rPr>
              <w:t xml:space="preserve"> </w:t>
            </w:r>
            <w:proofErr w:type="spellStart"/>
            <w:r w:rsidRPr="00891EC3">
              <w:rPr>
                <w:spacing w:val="-6"/>
                <w:szCs w:val="24"/>
              </w:rPr>
              <w:t>bình</w:t>
            </w:r>
            <w:proofErr w:type="spellEnd"/>
            <w:r w:rsidRPr="00891EC3">
              <w:rPr>
                <w:spacing w:val="-6"/>
                <w:szCs w:val="24"/>
              </w:rPr>
              <w:t xml:space="preserve"> </w:t>
            </w:r>
            <w:proofErr w:type="spellStart"/>
            <w:r w:rsidRPr="00891EC3">
              <w:rPr>
                <w:spacing w:val="-6"/>
                <w:szCs w:val="24"/>
              </w:rPr>
              <w:t>thường</w:t>
            </w:r>
            <w:proofErr w:type="spellEnd"/>
            <w:r w:rsidRPr="00891EC3">
              <w:rPr>
                <w:spacing w:val="-6"/>
                <w:szCs w:val="24"/>
              </w:rPr>
              <w:t>.</w:t>
            </w:r>
          </w:p>
        </w:tc>
      </w:tr>
      <w:tr w:rsidR="00D9622E" w:rsidRPr="00FB6122" w14:paraId="0AC41EF3" w14:textId="77777777" w:rsidTr="004B2420">
        <w:trPr>
          <w:jc w:val="center"/>
        </w:trPr>
        <w:tc>
          <w:tcPr>
            <w:tcW w:w="705" w:type="dxa"/>
            <w:vAlign w:val="center"/>
          </w:tcPr>
          <w:p w14:paraId="4E5E37C1" w14:textId="77777777" w:rsidR="00D9622E" w:rsidRPr="00FB6122" w:rsidRDefault="00D9622E" w:rsidP="004B2420">
            <w:pPr>
              <w:jc w:val="center"/>
              <w:rPr>
                <w:sz w:val="20"/>
              </w:rPr>
            </w:pPr>
            <w:r w:rsidRPr="00FB6122">
              <w:rPr>
                <w:sz w:val="20"/>
              </w:rPr>
              <w:t>50</w:t>
            </w:r>
          </w:p>
        </w:tc>
        <w:tc>
          <w:tcPr>
            <w:tcW w:w="3997" w:type="dxa"/>
            <w:vAlign w:val="center"/>
          </w:tcPr>
          <w:p w14:paraId="0F8DD111" w14:textId="77777777" w:rsidR="00D9622E" w:rsidRPr="00FB6122" w:rsidRDefault="00D9622E" w:rsidP="004B2420">
            <w:pPr>
              <w:rPr>
                <w:sz w:val="20"/>
              </w:rPr>
            </w:pPr>
            <w:proofErr w:type="spellStart"/>
            <w:r w:rsidRPr="00A2618F">
              <w:rPr>
                <w:color w:val="000000"/>
                <w:sz w:val="20"/>
              </w:rPr>
              <w:t>Chổi</w:t>
            </w:r>
            <w:proofErr w:type="spellEnd"/>
            <w:r w:rsidRPr="00A2618F">
              <w:rPr>
                <w:color w:val="000000"/>
                <w:sz w:val="20"/>
              </w:rPr>
              <w:t xml:space="preserve"> </w:t>
            </w:r>
            <w:proofErr w:type="spellStart"/>
            <w:r w:rsidRPr="00A2618F">
              <w:rPr>
                <w:color w:val="000000"/>
                <w:sz w:val="20"/>
              </w:rPr>
              <w:t>quét</w:t>
            </w:r>
            <w:proofErr w:type="spellEnd"/>
            <w:r w:rsidRPr="00A2618F">
              <w:rPr>
                <w:color w:val="000000"/>
                <w:sz w:val="20"/>
              </w:rPr>
              <w:t xml:space="preserve"> </w:t>
            </w:r>
            <w:proofErr w:type="spellStart"/>
            <w:r w:rsidRPr="00A2618F">
              <w:rPr>
                <w:color w:val="000000"/>
                <w:sz w:val="20"/>
              </w:rPr>
              <w:t>keo</w:t>
            </w:r>
            <w:proofErr w:type="spellEnd"/>
            <w:r w:rsidRPr="00A2618F">
              <w:rPr>
                <w:color w:val="000000"/>
                <w:sz w:val="20"/>
              </w:rPr>
              <w:t xml:space="preserve"> 7,5cm</w:t>
            </w:r>
          </w:p>
        </w:tc>
        <w:tc>
          <w:tcPr>
            <w:tcW w:w="4382" w:type="dxa"/>
            <w:vAlign w:val="center"/>
          </w:tcPr>
          <w:p w14:paraId="4E9A2682" w14:textId="77777777" w:rsidR="00D9622E" w:rsidRPr="00FB6122" w:rsidRDefault="00D9622E" w:rsidP="004B2420">
            <w:pPr>
              <w:rPr>
                <w:spacing w:val="-6"/>
                <w:sz w:val="20"/>
              </w:rPr>
            </w:pPr>
            <w:proofErr w:type="spellStart"/>
            <w:r w:rsidRPr="00891EC3">
              <w:rPr>
                <w:spacing w:val="-8"/>
                <w:szCs w:val="24"/>
              </w:rPr>
              <w:t>Chổi</w:t>
            </w:r>
            <w:proofErr w:type="spellEnd"/>
            <w:r w:rsidRPr="00891EC3">
              <w:rPr>
                <w:spacing w:val="-8"/>
                <w:szCs w:val="24"/>
              </w:rPr>
              <w:t xml:space="preserve"> </w:t>
            </w:r>
            <w:proofErr w:type="spellStart"/>
            <w:r w:rsidRPr="00891EC3">
              <w:rPr>
                <w:spacing w:val="-8"/>
                <w:szCs w:val="24"/>
              </w:rPr>
              <w:t>quét</w:t>
            </w:r>
            <w:proofErr w:type="spellEnd"/>
            <w:r w:rsidRPr="00891EC3">
              <w:rPr>
                <w:spacing w:val="-8"/>
                <w:szCs w:val="24"/>
              </w:rPr>
              <w:t xml:space="preserve"> </w:t>
            </w:r>
            <w:proofErr w:type="spellStart"/>
            <w:r w:rsidRPr="00891EC3">
              <w:rPr>
                <w:spacing w:val="-8"/>
                <w:szCs w:val="24"/>
              </w:rPr>
              <w:t>keo</w:t>
            </w:r>
            <w:proofErr w:type="spellEnd"/>
            <w:r w:rsidRPr="00891EC3">
              <w:rPr>
                <w:spacing w:val="-8"/>
                <w:szCs w:val="24"/>
              </w:rPr>
              <w:t xml:space="preserve"> </w:t>
            </w:r>
            <w:proofErr w:type="spellStart"/>
            <w:r w:rsidRPr="00891EC3">
              <w:rPr>
                <w:spacing w:val="-8"/>
                <w:szCs w:val="24"/>
              </w:rPr>
              <w:t>bản</w:t>
            </w:r>
            <w:proofErr w:type="spellEnd"/>
            <w:r w:rsidRPr="00891EC3">
              <w:rPr>
                <w:spacing w:val="-8"/>
                <w:szCs w:val="24"/>
              </w:rPr>
              <w:t xml:space="preserve"> </w:t>
            </w:r>
            <w:proofErr w:type="spellStart"/>
            <w:r w:rsidRPr="00891EC3">
              <w:rPr>
                <w:spacing w:val="-8"/>
                <w:szCs w:val="24"/>
              </w:rPr>
              <w:t>rộng</w:t>
            </w:r>
            <w:proofErr w:type="spellEnd"/>
            <w:r w:rsidRPr="00891EC3">
              <w:rPr>
                <w:spacing w:val="-8"/>
                <w:szCs w:val="24"/>
              </w:rPr>
              <w:t xml:space="preserve"> 7,5 cm, </w:t>
            </w:r>
            <w:proofErr w:type="spellStart"/>
            <w:r w:rsidRPr="00891EC3">
              <w:rPr>
                <w:spacing w:val="-8"/>
                <w:szCs w:val="24"/>
              </w:rPr>
              <w:t>lông</w:t>
            </w:r>
            <w:proofErr w:type="spellEnd"/>
            <w:r w:rsidRPr="00891EC3">
              <w:rPr>
                <w:spacing w:val="-8"/>
                <w:szCs w:val="24"/>
              </w:rPr>
              <w:t xml:space="preserve"> </w:t>
            </w:r>
            <w:proofErr w:type="spellStart"/>
            <w:r w:rsidRPr="00891EC3">
              <w:rPr>
                <w:spacing w:val="-8"/>
                <w:szCs w:val="24"/>
              </w:rPr>
              <w:t>dày</w:t>
            </w:r>
            <w:proofErr w:type="spellEnd"/>
            <w:r w:rsidRPr="00891EC3">
              <w:rPr>
                <w:spacing w:val="-8"/>
                <w:szCs w:val="24"/>
              </w:rPr>
              <w:t xml:space="preserve">, </w:t>
            </w:r>
            <w:proofErr w:type="spellStart"/>
            <w:r w:rsidRPr="00891EC3">
              <w:rPr>
                <w:spacing w:val="-8"/>
                <w:szCs w:val="24"/>
              </w:rPr>
              <w:t>không</w:t>
            </w:r>
            <w:proofErr w:type="spellEnd"/>
            <w:r w:rsidRPr="00891EC3">
              <w:rPr>
                <w:spacing w:val="-8"/>
                <w:szCs w:val="24"/>
              </w:rPr>
              <w:t xml:space="preserve"> </w:t>
            </w:r>
            <w:proofErr w:type="spellStart"/>
            <w:r w:rsidRPr="00891EC3">
              <w:rPr>
                <w:spacing w:val="-8"/>
                <w:szCs w:val="24"/>
              </w:rPr>
              <w:t>rụng</w:t>
            </w:r>
            <w:proofErr w:type="spellEnd"/>
            <w:r w:rsidRPr="00891EC3">
              <w:rPr>
                <w:spacing w:val="-8"/>
                <w:szCs w:val="24"/>
              </w:rPr>
              <w:t xml:space="preserve">, </w:t>
            </w:r>
            <w:proofErr w:type="spellStart"/>
            <w:r w:rsidRPr="00891EC3">
              <w:rPr>
                <w:spacing w:val="-8"/>
                <w:szCs w:val="24"/>
              </w:rPr>
              <w:t>cán</w:t>
            </w:r>
            <w:proofErr w:type="spellEnd"/>
            <w:r w:rsidRPr="00891EC3">
              <w:rPr>
                <w:spacing w:val="-8"/>
                <w:szCs w:val="24"/>
              </w:rPr>
              <w:t xml:space="preserve"> </w:t>
            </w:r>
            <w:proofErr w:type="spellStart"/>
            <w:r w:rsidRPr="00891EC3">
              <w:rPr>
                <w:spacing w:val="-8"/>
                <w:szCs w:val="24"/>
              </w:rPr>
              <w:t>gỗ</w:t>
            </w:r>
            <w:proofErr w:type="spellEnd"/>
            <w:r w:rsidRPr="00891EC3">
              <w:rPr>
                <w:spacing w:val="-8"/>
                <w:szCs w:val="24"/>
              </w:rPr>
              <w:t>/</w:t>
            </w:r>
            <w:proofErr w:type="spellStart"/>
            <w:r w:rsidRPr="00891EC3">
              <w:rPr>
                <w:spacing w:val="-8"/>
                <w:szCs w:val="24"/>
              </w:rPr>
              <w:t>nhựa</w:t>
            </w:r>
            <w:proofErr w:type="spellEnd"/>
            <w:r w:rsidRPr="00891EC3">
              <w:rPr>
                <w:spacing w:val="-8"/>
                <w:szCs w:val="24"/>
              </w:rPr>
              <w:t xml:space="preserve">, </w:t>
            </w:r>
            <w:proofErr w:type="spellStart"/>
            <w:r w:rsidRPr="00891EC3">
              <w:rPr>
                <w:spacing w:val="-8"/>
                <w:szCs w:val="24"/>
              </w:rPr>
              <w:t>chịu</w:t>
            </w:r>
            <w:proofErr w:type="spellEnd"/>
            <w:r w:rsidRPr="00891EC3">
              <w:rPr>
                <w:spacing w:val="-8"/>
                <w:szCs w:val="24"/>
              </w:rPr>
              <w:t xml:space="preserve"> </w:t>
            </w:r>
            <w:proofErr w:type="spellStart"/>
            <w:r w:rsidRPr="00891EC3">
              <w:rPr>
                <w:spacing w:val="-8"/>
                <w:szCs w:val="24"/>
              </w:rPr>
              <w:t>được</w:t>
            </w:r>
            <w:proofErr w:type="spellEnd"/>
            <w:r w:rsidRPr="00891EC3">
              <w:rPr>
                <w:spacing w:val="-8"/>
                <w:szCs w:val="24"/>
              </w:rPr>
              <w:t xml:space="preserve"> dung </w:t>
            </w:r>
            <w:proofErr w:type="spellStart"/>
            <w:r w:rsidRPr="00891EC3">
              <w:rPr>
                <w:spacing w:val="-8"/>
                <w:szCs w:val="24"/>
              </w:rPr>
              <w:t>môi</w:t>
            </w:r>
            <w:proofErr w:type="spellEnd"/>
            <w:r w:rsidRPr="00891EC3">
              <w:rPr>
                <w:spacing w:val="-8"/>
                <w:szCs w:val="24"/>
              </w:rPr>
              <w:t xml:space="preserve"> </w:t>
            </w:r>
            <w:proofErr w:type="spellStart"/>
            <w:r w:rsidRPr="00891EC3">
              <w:rPr>
                <w:spacing w:val="-8"/>
                <w:szCs w:val="24"/>
              </w:rPr>
              <w:t>keo</w:t>
            </w:r>
            <w:proofErr w:type="spellEnd"/>
            <w:r w:rsidRPr="00891EC3">
              <w:rPr>
                <w:spacing w:val="-8"/>
                <w:szCs w:val="24"/>
              </w:rPr>
              <w:t xml:space="preserve">, </w:t>
            </w:r>
            <w:proofErr w:type="spellStart"/>
            <w:r w:rsidRPr="00891EC3">
              <w:rPr>
                <w:spacing w:val="-8"/>
                <w:szCs w:val="24"/>
              </w:rPr>
              <w:t>dùng</w:t>
            </w:r>
            <w:proofErr w:type="spellEnd"/>
            <w:r w:rsidRPr="00891EC3">
              <w:rPr>
                <w:spacing w:val="-8"/>
                <w:szCs w:val="24"/>
              </w:rPr>
              <w:t xml:space="preserve"> </w:t>
            </w:r>
            <w:proofErr w:type="spellStart"/>
            <w:r w:rsidRPr="00891EC3">
              <w:rPr>
                <w:spacing w:val="-8"/>
                <w:szCs w:val="24"/>
              </w:rPr>
              <w:t>quét</w:t>
            </w:r>
            <w:proofErr w:type="spellEnd"/>
            <w:r w:rsidRPr="00891EC3">
              <w:rPr>
                <w:spacing w:val="-8"/>
                <w:szCs w:val="24"/>
              </w:rPr>
              <w:t xml:space="preserve"> </w:t>
            </w:r>
            <w:proofErr w:type="spellStart"/>
            <w:r w:rsidRPr="00891EC3">
              <w:rPr>
                <w:spacing w:val="-8"/>
                <w:szCs w:val="24"/>
              </w:rPr>
              <w:t>keo</w:t>
            </w:r>
            <w:proofErr w:type="spellEnd"/>
            <w:r w:rsidRPr="00891EC3">
              <w:rPr>
                <w:spacing w:val="-8"/>
                <w:szCs w:val="24"/>
              </w:rPr>
              <w:t xml:space="preserve"> </w:t>
            </w:r>
            <w:proofErr w:type="spellStart"/>
            <w:r w:rsidRPr="00891EC3">
              <w:rPr>
                <w:spacing w:val="-8"/>
                <w:szCs w:val="24"/>
              </w:rPr>
              <w:t>đều</w:t>
            </w:r>
            <w:proofErr w:type="spellEnd"/>
            <w:r w:rsidRPr="00891EC3">
              <w:rPr>
                <w:spacing w:val="-8"/>
                <w:szCs w:val="24"/>
              </w:rPr>
              <w:t xml:space="preserve"> </w:t>
            </w:r>
            <w:proofErr w:type="spellStart"/>
            <w:r w:rsidRPr="00891EC3">
              <w:rPr>
                <w:spacing w:val="-8"/>
                <w:szCs w:val="24"/>
              </w:rPr>
              <w:t>bề</w:t>
            </w:r>
            <w:proofErr w:type="spellEnd"/>
            <w:r w:rsidRPr="00891EC3">
              <w:rPr>
                <w:spacing w:val="-8"/>
                <w:szCs w:val="24"/>
              </w:rPr>
              <w:t xml:space="preserve"> </w:t>
            </w:r>
            <w:proofErr w:type="spellStart"/>
            <w:r w:rsidRPr="00891EC3">
              <w:rPr>
                <w:spacing w:val="-8"/>
                <w:szCs w:val="24"/>
              </w:rPr>
              <w:t>mặt</w:t>
            </w:r>
            <w:proofErr w:type="spellEnd"/>
            <w:r w:rsidRPr="00891EC3">
              <w:rPr>
                <w:spacing w:val="-8"/>
                <w:szCs w:val="24"/>
              </w:rPr>
              <w:t>.</w:t>
            </w:r>
          </w:p>
        </w:tc>
      </w:tr>
      <w:tr w:rsidR="00D9622E" w:rsidRPr="00FB6122" w14:paraId="6AA28148" w14:textId="77777777" w:rsidTr="004B2420">
        <w:trPr>
          <w:jc w:val="center"/>
        </w:trPr>
        <w:tc>
          <w:tcPr>
            <w:tcW w:w="705" w:type="dxa"/>
            <w:vAlign w:val="center"/>
          </w:tcPr>
          <w:p w14:paraId="20E3FBF6" w14:textId="77777777" w:rsidR="00D9622E" w:rsidRPr="00FB6122" w:rsidRDefault="00D9622E" w:rsidP="004B2420">
            <w:pPr>
              <w:jc w:val="center"/>
              <w:rPr>
                <w:sz w:val="20"/>
              </w:rPr>
            </w:pPr>
            <w:r w:rsidRPr="00FB6122">
              <w:rPr>
                <w:sz w:val="20"/>
              </w:rPr>
              <w:t>51</w:t>
            </w:r>
          </w:p>
        </w:tc>
        <w:tc>
          <w:tcPr>
            <w:tcW w:w="3997" w:type="dxa"/>
            <w:vAlign w:val="center"/>
          </w:tcPr>
          <w:p w14:paraId="6545E23C" w14:textId="77777777" w:rsidR="00D9622E" w:rsidRPr="00FB6122" w:rsidRDefault="00D9622E" w:rsidP="004B2420">
            <w:pPr>
              <w:rPr>
                <w:sz w:val="20"/>
              </w:rPr>
            </w:pPr>
            <w:r w:rsidRPr="00A2618F">
              <w:rPr>
                <w:color w:val="000000"/>
                <w:sz w:val="20"/>
              </w:rPr>
              <w:t xml:space="preserve">Con </w:t>
            </w:r>
            <w:proofErr w:type="spellStart"/>
            <w:r w:rsidRPr="00A2618F">
              <w:rPr>
                <w:color w:val="000000"/>
                <w:sz w:val="20"/>
              </w:rPr>
              <w:t>lăn</w:t>
            </w:r>
            <w:proofErr w:type="spellEnd"/>
            <w:r w:rsidRPr="00A2618F">
              <w:rPr>
                <w:color w:val="000000"/>
                <w:sz w:val="20"/>
              </w:rPr>
              <w:t xml:space="preserve"> </w:t>
            </w:r>
            <w:proofErr w:type="spellStart"/>
            <w:r w:rsidRPr="00A2618F">
              <w:rPr>
                <w:color w:val="000000"/>
                <w:sz w:val="20"/>
              </w:rPr>
              <w:t>keo</w:t>
            </w:r>
            <w:proofErr w:type="spellEnd"/>
            <w:r w:rsidRPr="00A2618F">
              <w:rPr>
                <w:color w:val="000000"/>
                <w:sz w:val="20"/>
              </w:rPr>
              <w:t xml:space="preserve"> 15cm</w:t>
            </w:r>
          </w:p>
        </w:tc>
        <w:tc>
          <w:tcPr>
            <w:tcW w:w="4382" w:type="dxa"/>
            <w:vAlign w:val="center"/>
          </w:tcPr>
          <w:p w14:paraId="4504F7C8" w14:textId="77777777" w:rsidR="00D9622E" w:rsidRPr="00FB6122" w:rsidRDefault="00D9622E" w:rsidP="004B2420">
            <w:pPr>
              <w:rPr>
                <w:spacing w:val="-6"/>
                <w:sz w:val="20"/>
              </w:rPr>
            </w:pPr>
            <w:r w:rsidRPr="00891EC3">
              <w:rPr>
                <w:spacing w:val="-6"/>
                <w:szCs w:val="24"/>
              </w:rPr>
              <w:t xml:space="preserve">Con </w:t>
            </w:r>
            <w:proofErr w:type="spellStart"/>
            <w:r w:rsidRPr="00891EC3">
              <w:rPr>
                <w:spacing w:val="-6"/>
                <w:szCs w:val="24"/>
              </w:rPr>
              <w:t>lăn</w:t>
            </w:r>
            <w:proofErr w:type="spellEnd"/>
            <w:r w:rsidRPr="00891EC3">
              <w:rPr>
                <w:spacing w:val="-6"/>
                <w:szCs w:val="24"/>
              </w:rPr>
              <w:t xml:space="preserve"> </w:t>
            </w:r>
            <w:proofErr w:type="spellStart"/>
            <w:r w:rsidRPr="00891EC3">
              <w:rPr>
                <w:spacing w:val="-6"/>
                <w:szCs w:val="24"/>
              </w:rPr>
              <w:t>phủ</w:t>
            </w:r>
            <w:proofErr w:type="spellEnd"/>
            <w:r w:rsidRPr="00891EC3">
              <w:rPr>
                <w:spacing w:val="-6"/>
                <w:szCs w:val="24"/>
              </w:rPr>
              <w:t xml:space="preserve"> </w:t>
            </w:r>
            <w:proofErr w:type="spellStart"/>
            <w:r w:rsidRPr="00891EC3">
              <w:rPr>
                <w:spacing w:val="-6"/>
                <w:szCs w:val="24"/>
              </w:rPr>
              <w:t>keo</w:t>
            </w:r>
            <w:proofErr w:type="spellEnd"/>
            <w:r w:rsidRPr="00891EC3">
              <w:rPr>
                <w:spacing w:val="-6"/>
                <w:szCs w:val="24"/>
              </w:rPr>
              <w:t xml:space="preserve"> </w:t>
            </w:r>
            <w:proofErr w:type="spellStart"/>
            <w:r w:rsidRPr="00891EC3">
              <w:rPr>
                <w:spacing w:val="-6"/>
                <w:szCs w:val="24"/>
              </w:rPr>
              <w:t>bản</w:t>
            </w:r>
            <w:proofErr w:type="spellEnd"/>
            <w:r w:rsidRPr="00891EC3">
              <w:rPr>
                <w:spacing w:val="-6"/>
                <w:szCs w:val="24"/>
              </w:rPr>
              <w:t xml:space="preserve"> </w:t>
            </w:r>
            <w:proofErr w:type="spellStart"/>
            <w:r w:rsidRPr="00891EC3">
              <w:rPr>
                <w:spacing w:val="-6"/>
                <w:szCs w:val="24"/>
              </w:rPr>
              <w:t>rộng</w:t>
            </w:r>
            <w:proofErr w:type="spellEnd"/>
            <w:r w:rsidRPr="00891EC3">
              <w:rPr>
                <w:spacing w:val="-6"/>
                <w:szCs w:val="24"/>
              </w:rPr>
              <w:t xml:space="preserve"> 15 cm, </w:t>
            </w:r>
            <w:proofErr w:type="spellStart"/>
            <w:r w:rsidRPr="00891EC3">
              <w:rPr>
                <w:spacing w:val="-6"/>
                <w:szCs w:val="24"/>
              </w:rPr>
              <w:t>lô</w:t>
            </w:r>
            <w:proofErr w:type="spellEnd"/>
            <w:r w:rsidRPr="00891EC3">
              <w:rPr>
                <w:spacing w:val="-6"/>
                <w:szCs w:val="24"/>
              </w:rPr>
              <w:t xml:space="preserve"> </w:t>
            </w:r>
            <w:proofErr w:type="spellStart"/>
            <w:r w:rsidRPr="00891EC3">
              <w:rPr>
                <w:spacing w:val="-6"/>
                <w:szCs w:val="24"/>
              </w:rPr>
              <w:t>cao</w:t>
            </w:r>
            <w:proofErr w:type="spellEnd"/>
            <w:r w:rsidRPr="00891EC3">
              <w:rPr>
                <w:spacing w:val="-6"/>
                <w:szCs w:val="24"/>
              </w:rPr>
              <w:t xml:space="preserve"> </w:t>
            </w:r>
            <w:proofErr w:type="spellStart"/>
            <w:r w:rsidRPr="00891EC3">
              <w:rPr>
                <w:spacing w:val="-6"/>
                <w:szCs w:val="24"/>
              </w:rPr>
              <w:t>su</w:t>
            </w:r>
            <w:proofErr w:type="spellEnd"/>
            <w:r w:rsidRPr="00891EC3">
              <w:rPr>
                <w:spacing w:val="-6"/>
                <w:szCs w:val="24"/>
              </w:rPr>
              <w:t xml:space="preserve"> </w:t>
            </w:r>
            <w:proofErr w:type="spellStart"/>
            <w:r w:rsidRPr="00891EC3">
              <w:rPr>
                <w:spacing w:val="-6"/>
                <w:szCs w:val="24"/>
              </w:rPr>
              <w:t>hoặc</w:t>
            </w:r>
            <w:proofErr w:type="spellEnd"/>
            <w:r w:rsidRPr="00891EC3">
              <w:rPr>
                <w:spacing w:val="-6"/>
                <w:szCs w:val="24"/>
              </w:rPr>
              <w:t xml:space="preserve"> foam </w:t>
            </w:r>
            <w:proofErr w:type="spellStart"/>
            <w:r w:rsidRPr="00891EC3">
              <w:rPr>
                <w:spacing w:val="-6"/>
                <w:szCs w:val="24"/>
              </w:rPr>
              <w:t>mềm</w:t>
            </w:r>
            <w:proofErr w:type="spellEnd"/>
            <w:r w:rsidRPr="00891EC3">
              <w:rPr>
                <w:spacing w:val="-6"/>
                <w:szCs w:val="24"/>
              </w:rPr>
              <w:t xml:space="preserve">, </w:t>
            </w:r>
            <w:proofErr w:type="spellStart"/>
            <w:r w:rsidRPr="00891EC3">
              <w:rPr>
                <w:spacing w:val="-6"/>
                <w:szCs w:val="24"/>
              </w:rPr>
              <w:t>đàn</w:t>
            </w:r>
            <w:proofErr w:type="spellEnd"/>
            <w:r w:rsidRPr="00891EC3">
              <w:rPr>
                <w:spacing w:val="-6"/>
                <w:szCs w:val="24"/>
              </w:rPr>
              <w:t xml:space="preserve"> </w:t>
            </w:r>
            <w:proofErr w:type="spellStart"/>
            <w:r w:rsidRPr="00891EC3">
              <w:rPr>
                <w:spacing w:val="-6"/>
                <w:szCs w:val="24"/>
              </w:rPr>
              <w:t>hồi</w:t>
            </w:r>
            <w:proofErr w:type="spellEnd"/>
            <w:r w:rsidRPr="00891EC3">
              <w:rPr>
                <w:spacing w:val="-6"/>
                <w:szCs w:val="24"/>
              </w:rPr>
              <w:t xml:space="preserve"> </w:t>
            </w:r>
            <w:proofErr w:type="spellStart"/>
            <w:r w:rsidRPr="00891EC3">
              <w:rPr>
                <w:spacing w:val="-6"/>
                <w:szCs w:val="24"/>
              </w:rPr>
              <w:t>tốt</w:t>
            </w:r>
            <w:proofErr w:type="spellEnd"/>
            <w:r w:rsidRPr="00891EC3">
              <w:rPr>
                <w:spacing w:val="-6"/>
                <w:szCs w:val="24"/>
              </w:rPr>
              <w:t xml:space="preserve">, </w:t>
            </w:r>
            <w:proofErr w:type="spellStart"/>
            <w:r w:rsidRPr="00891EC3">
              <w:rPr>
                <w:spacing w:val="-6"/>
                <w:szCs w:val="24"/>
              </w:rPr>
              <w:t>lăn</w:t>
            </w:r>
            <w:proofErr w:type="spellEnd"/>
            <w:r w:rsidRPr="00891EC3">
              <w:rPr>
                <w:spacing w:val="-6"/>
                <w:szCs w:val="24"/>
              </w:rPr>
              <w:t xml:space="preserve"> </w:t>
            </w:r>
            <w:proofErr w:type="spellStart"/>
            <w:r w:rsidRPr="00891EC3">
              <w:rPr>
                <w:spacing w:val="-6"/>
                <w:szCs w:val="24"/>
              </w:rPr>
              <w:t>đều</w:t>
            </w:r>
            <w:proofErr w:type="spellEnd"/>
            <w:r w:rsidRPr="00891EC3">
              <w:rPr>
                <w:spacing w:val="-6"/>
                <w:szCs w:val="24"/>
              </w:rPr>
              <w:t xml:space="preserve">, </w:t>
            </w:r>
            <w:proofErr w:type="spellStart"/>
            <w:r w:rsidRPr="00891EC3">
              <w:rPr>
                <w:spacing w:val="-6"/>
                <w:szCs w:val="24"/>
              </w:rPr>
              <w:t>không</w:t>
            </w:r>
            <w:proofErr w:type="spellEnd"/>
            <w:r w:rsidRPr="00891EC3">
              <w:rPr>
                <w:spacing w:val="-6"/>
                <w:szCs w:val="24"/>
              </w:rPr>
              <w:t xml:space="preserve"> </w:t>
            </w:r>
            <w:proofErr w:type="spellStart"/>
            <w:r w:rsidRPr="00891EC3">
              <w:rPr>
                <w:spacing w:val="-6"/>
                <w:szCs w:val="24"/>
              </w:rPr>
              <w:t>để</w:t>
            </w:r>
            <w:proofErr w:type="spellEnd"/>
            <w:r w:rsidRPr="00891EC3">
              <w:rPr>
                <w:spacing w:val="-6"/>
                <w:szCs w:val="24"/>
              </w:rPr>
              <w:t xml:space="preserve"> </w:t>
            </w:r>
            <w:proofErr w:type="spellStart"/>
            <w:r w:rsidRPr="00891EC3">
              <w:rPr>
                <w:spacing w:val="-6"/>
                <w:szCs w:val="24"/>
              </w:rPr>
              <w:t>lại</w:t>
            </w:r>
            <w:proofErr w:type="spellEnd"/>
            <w:r w:rsidRPr="00891EC3">
              <w:rPr>
                <w:spacing w:val="-6"/>
                <w:szCs w:val="24"/>
              </w:rPr>
              <w:t xml:space="preserve"> </w:t>
            </w:r>
            <w:proofErr w:type="spellStart"/>
            <w:r w:rsidRPr="00891EC3">
              <w:rPr>
                <w:spacing w:val="-6"/>
                <w:szCs w:val="24"/>
              </w:rPr>
              <w:t>vệt</w:t>
            </w:r>
            <w:proofErr w:type="spellEnd"/>
            <w:r w:rsidRPr="00891EC3">
              <w:rPr>
                <w:spacing w:val="-6"/>
                <w:szCs w:val="24"/>
              </w:rPr>
              <w:t xml:space="preserve">, </w:t>
            </w:r>
            <w:proofErr w:type="spellStart"/>
            <w:r w:rsidRPr="00891EC3">
              <w:rPr>
                <w:spacing w:val="-6"/>
                <w:szCs w:val="24"/>
              </w:rPr>
              <w:t>cán</w:t>
            </w:r>
            <w:proofErr w:type="spellEnd"/>
            <w:r w:rsidRPr="00891EC3">
              <w:rPr>
                <w:spacing w:val="-6"/>
                <w:szCs w:val="24"/>
              </w:rPr>
              <w:t xml:space="preserve"> </w:t>
            </w:r>
            <w:proofErr w:type="spellStart"/>
            <w:r w:rsidRPr="00891EC3">
              <w:rPr>
                <w:spacing w:val="-6"/>
                <w:szCs w:val="24"/>
              </w:rPr>
              <w:t>cứng</w:t>
            </w:r>
            <w:proofErr w:type="spellEnd"/>
            <w:r w:rsidRPr="00891EC3">
              <w:rPr>
                <w:spacing w:val="-6"/>
                <w:szCs w:val="24"/>
              </w:rPr>
              <w:t xml:space="preserve"> </w:t>
            </w:r>
            <w:proofErr w:type="spellStart"/>
            <w:r w:rsidRPr="00891EC3">
              <w:rPr>
                <w:spacing w:val="-6"/>
                <w:szCs w:val="24"/>
              </w:rPr>
              <w:t>chắc</w:t>
            </w:r>
            <w:proofErr w:type="spellEnd"/>
            <w:r w:rsidRPr="00891EC3">
              <w:rPr>
                <w:spacing w:val="-6"/>
                <w:szCs w:val="24"/>
              </w:rPr>
              <w:t>.</w:t>
            </w:r>
          </w:p>
        </w:tc>
      </w:tr>
      <w:tr w:rsidR="00D9622E" w:rsidRPr="00FB6122" w14:paraId="4E55F612" w14:textId="77777777" w:rsidTr="004B2420">
        <w:trPr>
          <w:jc w:val="center"/>
        </w:trPr>
        <w:tc>
          <w:tcPr>
            <w:tcW w:w="705" w:type="dxa"/>
            <w:vAlign w:val="center"/>
          </w:tcPr>
          <w:p w14:paraId="774687E3" w14:textId="77777777" w:rsidR="00D9622E" w:rsidRPr="00FB6122" w:rsidRDefault="00D9622E" w:rsidP="004B2420">
            <w:pPr>
              <w:jc w:val="center"/>
              <w:rPr>
                <w:sz w:val="20"/>
              </w:rPr>
            </w:pPr>
            <w:r>
              <w:rPr>
                <w:sz w:val="20"/>
              </w:rPr>
              <w:t>52</w:t>
            </w:r>
          </w:p>
        </w:tc>
        <w:tc>
          <w:tcPr>
            <w:tcW w:w="3997" w:type="dxa"/>
            <w:vAlign w:val="center"/>
          </w:tcPr>
          <w:p w14:paraId="67D7FC69" w14:textId="77777777" w:rsidR="00D9622E" w:rsidRPr="00FB6122" w:rsidRDefault="00D9622E" w:rsidP="004B2420">
            <w:pPr>
              <w:rPr>
                <w:sz w:val="20"/>
              </w:rPr>
            </w:pPr>
            <w:proofErr w:type="spellStart"/>
            <w:r w:rsidRPr="00A2618F">
              <w:rPr>
                <w:color w:val="000000"/>
                <w:sz w:val="20"/>
              </w:rPr>
              <w:t>Giấy</w:t>
            </w:r>
            <w:proofErr w:type="spellEnd"/>
            <w:r w:rsidRPr="00A2618F">
              <w:rPr>
                <w:color w:val="000000"/>
                <w:sz w:val="20"/>
              </w:rPr>
              <w:t xml:space="preserve"> can A4 83gsm</w:t>
            </w:r>
          </w:p>
        </w:tc>
        <w:tc>
          <w:tcPr>
            <w:tcW w:w="4382" w:type="dxa"/>
            <w:vAlign w:val="center"/>
          </w:tcPr>
          <w:p w14:paraId="63FB262D" w14:textId="77777777" w:rsidR="00D9622E" w:rsidRPr="00877405" w:rsidRDefault="00D9622E" w:rsidP="004B2420">
            <w:proofErr w:type="spellStart"/>
            <w:r w:rsidRPr="00877405">
              <w:t>Giấy</w:t>
            </w:r>
            <w:proofErr w:type="spellEnd"/>
            <w:r w:rsidRPr="00877405">
              <w:t xml:space="preserve"> can Gateway</w:t>
            </w:r>
            <w:r>
              <w:t xml:space="preserve"> </w:t>
            </w:r>
            <w:proofErr w:type="spellStart"/>
            <w:r>
              <w:t>hoặc</w:t>
            </w:r>
            <w:proofErr w:type="spellEnd"/>
            <w:r>
              <w:t xml:space="preserve"> </w:t>
            </w:r>
            <w:proofErr w:type="spellStart"/>
            <w:r>
              <w:t>tương</w:t>
            </w:r>
            <w:proofErr w:type="spellEnd"/>
            <w:r>
              <w:t xml:space="preserve"> </w:t>
            </w:r>
            <w:proofErr w:type="spellStart"/>
            <w:r>
              <w:t>đương</w:t>
            </w:r>
            <w:proofErr w:type="spellEnd"/>
          </w:p>
          <w:p w14:paraId="34F48AFA" w14:textId="77777777" w:rsidR="00D9622E" w:rsidRPr="00877405" w:rsidRDefault="00D9622E" w:rsidP="004B2420">
            <w:proofErr w:type="spellStart"/>
            <w:r w:rsidRPr="00877405">
              <w:t>Khổ</w:t>
            </w:r>
            <w:proofErr w:type="spellEnd"/>
            <w:r w:rsidRPr="00877405">
              <w:t xml:space="preserve"> A4 (210 × 297 mm)</w:t>
            </w:r>
          </w:p>
          <w:p w14:paraId="2484719D" w14:textId="77777777" w:rsidR="00D9622E" w:rsidRPr="00877405" w:rsidRDefault="00D9622E" w:rsidP="004B2420">
            <w:r w:rsidRPr="00877405">
              <w:t xml:space="preserve">Định </w:t>
            </w:r>
            <w:proofErr w:type="spellStart"/>
            <w:r w:rsidRPr="00877405">
              <w:t>lượng</w:t>
            </w:r>
            <w:proofErr w:type="spellEnd"/>
            <w:r w:rsidRPr="00877405">
              <w:t>: 83 g/m²</w:t>
            </w:r>
          </w:p>
          <w:p w14:paraId="080750E1" w14:textId="77777777" w:rsidR="00D9622E" w:rsidRPr="00877405" w:rsidRDefault="00D9622E" w:rsidP="004B2420">
            <w:proofErr w:type="spellStart"/>
            <w:r w:rsidRPr="00877405">
              <w:t>Độ</w:t>
            </w:r>
            <w:proofErr w:type="spellEnd"/>
            <w:r w:rsidRPr="00877405">
              <w:t xml:space="preserve"> </w:t>
            </w:r>
            <w:proofErr w:type="spellStart"/>
            <w:r w:rsidRPr="00877405">
              <w:t>dày</w:t>
            </w:r>
            <w:proofErr w:type="spellEnd"/>
            <w:r w:rsidRPr="00877405">
              <w:t xml:space="preserve"> </w:t>
            </w:r>
            <w:proofErr w:type="spellStart"/>
            <w:r w:rsidRPr="00877405">
              <w:t>tương</w:t>
            </w:r>
            <w:proofErr w:type="spellEnd"/>
            <w:r w:rsidRPr="00877405">
              <w:t xml:space="preserve"> </w:t>
            </w:r>
            <w:proofErr w:type="spellStart"/>
            <w:r w:rsidRPr="00877405">
              <w:t>ứng</w:t>
            </w:r>
            <w:proofErr w:type="spellEnd"/>
            <w:r w:rsidRPr="00877405">
              <w:t>: 70–75 µm</w:t>
            </w:r>
          </w:p>
          <w:p w14:paraId="1BB68E19" w14:textId="77777777" w:rsidR="00D9622E" w:rsidRPr="00877405" w:rsidRDefault="00D9622E" w:rsidP="004B2420">
            <w:proofErr w:type="spellStart"/>
            <w:r w:rsidRPr="00877405">
              <w:lastRenderedPageBreak/>
              <w:t>Màu</w:t>
            </w:r>
            <w:proofErr w:type="spellEnd"/>
            <w:r w:rsidRPr="00877405">
              <w:t xml:space="preserve"> </w:t>
            </w:r>
            <w:proofErr w:type="spellStart"/>
            <w:r w:rsidRPr="00877405">
              <w:t>sắc</w:t>
            </w:r>
            <w:proofErr w:type="spellEnd"/>
            <w:r w:rsidRPr="00877405">
              <w:t xml:space="preserve">: </w:t>
            </w:r>
            <w:proofErr w:type="spellStart"/>
            <w:r w:rsidRPr="00877405">
              <w:t>Trắng</w:t>
            </w:r>
            <w:proofErr w:type="spellEnd"/>
            <w:r w:rsidRPr="00877405">
              <w:t xml:space="preserve"> </w:t>
            </w:r>
            <w:proofErr w:type="spellStart"/>
            <w:r w:rsidRPr="00877405">
              <w:t>mờ</w:t>
            </w:r>
            <w:proofErr w:type="spellEnd"/>
            <w:r w:rsidRPr="00877405">
              <w:t xml:space="preserve"> (tracing) – </w:t>
            </w:r>
            <w:proofErr w:type="spellStart"/>
            <w:r w:rsidRPr="00877405">
              <w:t>thấu</w:t>
            </w:r>
            <w:proofErr w:type="spellEnd"/>
            <w:r w:rsidRPr="00877405">
              <w:t xml:space="preserve"> </w:t>
            </w:r>
            <w:proofErr w:type="spellStart"/>
            <w:r w:rsidRPr="00877405">
              <w:t>quang</w:t>
            </w:r>
            <w:proofErr w:type="spellEnd"/>
          </w:p>
          <w:p w14:paraId="45761E10" w14:textId="77777777" w:rsidR="00D9622E" w:rsidRPr="00877405" w:rsidRDefault="00D9622E" w:rsidP="004B2420">
            <w:proofErr w:type="spellStart"/>
            <w:r w:rsidRPr="00877405">
              <w:t>Bề</w:t>
            </w:r>
            <w:proofErr w:type="spellEnd"/>
            <w:r w:rsidRPr="00877405">
              <w:t xml:space="preserve"> </w:t>
            </w:r>
            <w:proofErr w:type="spellStart"/>
            <w:r w:rsidRPr="00877405">
              <w:t>mặt</w:t>
            </w:r>
            <w:proofErr w:type="spellEnd"/>
            <w:r w:rsidRPr="00877405">
              <w:t xml:space="preserve"> </w:t>
            </w:r>
            <w:proofErr w:type="spellStart"/>
            <w:r w:rsidRPr="00877405">
              <w:t>mịn</w:t>
            </w:r>
            <w:proofErr w:type="spellEnd"/>
            <w:r w:rsidRPr="00877405">
              <w:t xml:space="preserve">, </w:t>
            </w:r>
            <w:proofErr w:type="spellStart"/>
            <w:r w:rsidRPr="00877405">
              <w:t>độ</w:t>
            </w:r>
            <w:proofErr w:type="spellEnd"/>
            <w:r w:rsidRPr="00877405">
              <w:t xml:space="preserve"> </w:t>
            </w:r>
            <w:proofErr w:type="spellStart"/>
            <w:r w:rsidRPr="00877405">
              <w:t>trong</w:t>
            </w:r>
            <w:proofErr w:type="spellEnd"/>
            <w:r w:rsidRPr="00877405">
              <w:t xml:space="preserve"> </w:t>
            </w:r>
            <w:proofErr w:type="spellStart"/>
            <w:r w:rsidRPr="00877405">
              <w:t>suốt</w:t>
            </w:r>
            <w:proofErr w:type="spellEnd"/>
            <w:r w:rsidRPr="00877405">
              <w:t xml:space="preserve"> </w:t>
            </w:r>
            <w:proofErr w:type="spellStart"/>
            <w:r w:rsidRPr="00877405">
              <w:t>cao</w:t>
            </w:r>
            <w:proofErr w:type="spellEnd"/>
          </w:p>
          <w:p w14:paraId="5F6C2281" w14:textId="77777777" w:rsidR="00D9622E" w:rsidRPr="00877405" w:rsidRDefault="00D9622E" w:rsidP="004B2420">
            <w:proofErr w:type="spellStart"/>
            <w:r w:rsidRPr="00877405">
              <w:t>Có</w:t>
            </w:r>
            <w:proofErr w:type="spellEnd"/>
            <w:r w:rsidRPr="00877405">
              <w:t xml:space="preserve"> </w:t>
            </w:r>
            <w:proofErr w:type="spellStart"/>
            <w:r w:rsidRPr="00877405">
              <w:t>khả</w:t>
            </w:r>
            <w:proofErr w:type="spellEnd"/>
            <w:r w:rsidRPr="00877405">
              <w:t xml:space="preserve"> </w:t>
            </w:r>
            <w:proofErr w:type="spellStart"/>
            <w:r w:rsidRPr="00877405">
              <w:t>năng</w:t>
            </w:r>
            <w:proofErr w:type="spellEnd"/>
            <w:r w:rsidRPr="00877405">
              <w:t xml:space="preserve"> </w:t>
            </w:r>
            <w:proofErr w:type="spellStart"/>
            <w:r w:rsidRPr="00877405">
              <w:t>viết</w:t>
            </w:r>
            <w:proofErr w:type="spellEnd"/>
            <w:r w:rsidRPr="00877405">
              <w:t xml:space="preserve">, </w:t>
            </w:r>
            <w:proofErr w:type="spellStart"/>
            <w:r w:rsidRPr="00877405">
              <w:t>vẽ</w:t>
            </w:r>
            <w:proofErr w:type="spellEnd"/>
            <w:r w:rsidRPr="00877405">
              <w:t xml:space="preserve">, in laser/in </w:t>
            </w:r>
            <w:proofErr w:type="spellStart"/>
            <w:r w:rsidRPr="00877405">
              <w:t>phun</w:t>
            </w:r>
            <w:proofErr w:type="spellEnd"/>
          </w:p>
          <w:p w14:paraId="52748EC5" w14:textId="77777777" w:rsidR="00D9622E" w:rsidRPr="00877405" w:rsidRDefault="00D9622E" w:rsidP="004B2420">
            <w:proofErr w:type="spellStart"/>
            <w:r w:rsidRPr="00877405">
              <w:t>Độ</w:t>
            </w:r>
            <w:proofErr w:type="spellEnd"/>
            <w:r w:rsidRPr="00877405">
              <w:t xml:space="preserve"> </w:t>
            </w:r>
            <w:proofErr w:type="spellStart"/>
            <w:r w:rsidRPr="00877405">
              <w:t>truyền</w:t>
            </w:r>
            <w:proofErr w:type="spellEnd"/>
            <w:r w:rsidRPr="00877405">
              <w:t xml:space="preserve"> </w:t>
            </w:r>
            <w:proofErr w:type="spellStart"/>
            <w:r w:rsidRPr="00877405">
              <w:t>sáng</w:t>
            </w:r>
            <w:proofErr w:type="spellEnd"/>
            <w:r w:rsidRPr="00877405">
              <w:t xml:space="preserve"> ≥ 70%</w:t>
            </w:r>
          </w:p>
          <w:p w14:paraId="5C960896" w14:textId="77777777" w:rsidR="00D9622E" w:rsidRPr="00877405" w:rsidRDefault="00D9622E" w:rsidP="004B2420">
            <w:proofErr w:type="spellStart"/>
            <w:r w:rsidRPr="00877405">
              <w:t>Độ</w:t>
            </w:r>
            <w:proofErr w:type="spellEnd"/>
            <w:r w:rsidRPr="00877405">
              <w:t xml:space="preserve"> </w:t>
            </w:r>
            <w:proofErr w:type="spellStart"/>
            <w:r w:rsidRPr="00877405">
              <w:t>bền</w:t>
            </w:r>
            <w:proofErr w:type="spellEnd"/>
            <w:r w:rsidRPr="00877405">
              <w:t xml:space="preserve"> </w:t>
            </w:r>
            <w:proofErr w:type="spellStart"/>
            <w:r w:rsidRPr="00877405">
              <w:t>kéo</w:t>
            </w:r>
            <w:proofErr w:type="spellEnd"/>
            <w:r w:rsidRPr="00877405">
              <w:t xml:space="preserve"> ≥ 12 N</w:t>
            </w:r>
          </w:p>
          <w:p w14:paraId="02D4475A" w14:textId="77777777" w:rsidR="00D9622E" w:rsidRPr="00877405" w:rsidRDefault="00D9622E" w:rsidP="004B2420">
            <w:proofErr w:type="spellStart"/>
            <w:r w:rsidRPr="00877405">
              <w:t>Độ</w:t>
            </w:r>
            <w:proofErr w:type="spellEnd"/>
            <w:r w:rsidRPr="00877405">
              <w:t xml:space="preserve"> </w:t>
            </w:r>
            <w:proofErr w:type="spellStart"/>
            <w:r w:rsidRPr="00877405">
              <w:t>nhẵn</w:t>
            </w:r>
            <w:proofErr w:type="spellEnd"/>
            <w:r w:rsidRPr="00877405">
              <w:t xml:space="preserve"> </w:t>
            </w:r>
            <w:proofErr w:type="spellStart"/>
            <w:r w:rsidRPr="00877405">
              <w:t>bề</w:t>
            </w:r>
            <w:proofErr w:type="spellEnd"/>
            <w:r w:rsidRPr="00877405">
              <w:t xml:space="preserve"> </w:t>
            </w:r>
            <w:proofErr w:type="spellStart"/>
            <w:r w:rsidRPr="00877405">
              <w:t>mặt</w:t>
            </w:r>
            <w:proofErr w:type="spellEnd"/>
            <w:r w:rsidRPr="00877405">
              <w:t xml:space="preserve"> ≥ 100s</w:t>
            </w:r>
          </w:p>
          <w:p w14:paraId="24C1E78B" w14:textId="77777777" w:rsidR="00D9622E" w:rsidRPr="00877405" w:rsidRDefault="00D9622E" w:rsidP="004B2420">
            <w:proofErr w:type="spellStart"/>
            <w:r w:rsidRPr="00877405">
              <w:t>Ít</w:t>
            </w:r>
            <w:proofErr w:type="spellEnd"/>
            <w:r w:rsidRPr="00877405">
              <w:t xml:space="preserve"> </w:t>
            </w:r>
            <w:proofErr w:type="spellStart"/>
            <w:r w:rsidRPr="00877405">
              <w:t>hút</w:t>
            </w:r>
            <w:proofErr w:type="spellEnd"/>
            <w:r w:rsidRPr="00877405">
              <w:t xml:space="preserve"> </w:t>
            </w:r>
            <w:proofErr w:type="spellStart"/>
            <w:r w:rsidRPr="00877405">
              <w:t>ẩm</w:t>
            </w:r>
            <w:proofErr w:type="spellEnd"/>
            <w:r w:rsidRPr="00877405">
              <w:t xml:space="preserve">, </w:t>
            </w:r>
            <w:proofErr w:type="spellStart"/>
            <w:r w:rsidRPr="00877405">
              <w:t>không</w:t>
            </w:r>
            <w:proofErr w:type="spellEnd"/>
            <w:r w:rsidRPr="00877405">
              <w:t xml:space="preserve"> </w:t>
            </w:r>
            <w:proofErr w:type="spellStart"/>
            <w:r w:rsidRPr="00877405">
              <w:t>cong</w:t>
            </w:r>
            <w:proofErr w:type="spellEnd"/>
            <w:r w:rsidRPr="00877405">
              <w:t xml:space="preserve"> </w:t>
            </w:r>
            <w:proofErr w:type="spellStart"/>
            <w:r w:rsidRPr="00877405">
              <w:t>vênh</w:t>
            </w:r>
            <w:proofErr w:type="spellEnd"/>
            <w:r w:rsidRPr="00877405">
              <w:t xml:space="preserve"> </w:t>
            </w:r>
            <w:proofErr w:type="spellStart"/>
            <w:r w:rsidRPr="00877405">
              <w:t>khi</w:t>
            </w:r>
            <w:proofErr w:type="spellEnd"/>
            <w:r w:rsidRPr="00877405">
              <w:t xml:space="preserve"> </w:t>
            </w:r>
            <w:proofErr w:type="spellStart"/>
            <w:r w:rsidRPr="00877405">
              <w:t>sử</w:t>
            </w:r>
            <w:proofErr w:type="spellEnd"/>
            <w:r w:rsidRPr="00877405">
              <w:t xml:space="preserve"> </w:t>
            </w:r>
            <w:proofErr w:type="spellStart"/>
            <w:r w:rsidRPr="00877405">
              <w:t>dụng</w:t>
            </w:r>
            <w:proofErr w:type="spellEnd"/>
          </w:p>
          <w:p w14:paraId="3DDC7A8B" w14:textId="77777777" w:rsidR="00D9622E" w:rsidRPr="00877405" w:rsidRDefault="00D9622E" w:rsidP="004B2420">
            <w:r w:rsidRPr="00877405">
              <w:t xml:space="preserve">Quy </w:t>
            </w:r>
            <w:proofErr w:type="spellStart"/>
            <w:r w:rsidRPr="00877405">
              <w:t>cách</w:t>
            </w:r>
            <w:proofErr w:type="spellEnd"/>
            <w:r w:rsidRPr="00877405">
              <w:t xml:space="preserve"> </w:t>
            </w:r>
            <w:proofErr w:type="spellStart"/>
            <w:r w:rsidRPr="00877405">
              <w:t>đóng</w:t>
            </w:r>
            <w:proofErr w:type="spellEnd"/>
            <w:r w:rsidRPr="00877405">
              <w:t xml:space="preserve"> </w:t>
            </w:r>
            <w:proofErr w:type="spellStart"/>
            <w:r w:rsidRPr="00877405">
              <w:t>gói</w:t>
            </w:r>
            <w:proofErr w:type="spellEnd"/>
            <w:r w:rsidRPr="00877405">
              <w:t>:</w:t>
            </w:r>
            <w:r>
              <w:t xml:space="preserve"> </w:t>
            </w:r>
            <w:r w:rsidRPr="00877405">
              <w:t>10</w:t>
            </w:r>
            <w:r>
              <w:t>-</w:t>
            </w:r>
            <w:r w:rsidRPr="00877405">
              <w:t xml:space="preserve">100 </w:t>
            </w:r>
            <w:proofErr w:type="spellStart"/>
            <w:r w:rsidRPr="00877405">
              <w:t>tờ</w:t>
            </w:r>
            <w:proofErr w:type="spellEnd"/>
            <w:r w:rsidRPr="00877405">
              <w:t>/</w:t>
            </w:r>
            <w:proofErr w:type="spellStart"/>
            <w:r w:rsidRPr="00877405">
              <w:t>bộ</w:t>
            </w:r>
            <w:proofErr w:type="spellEnd"/>
            <w:r w:rsidRPr="00877405">
              <w:t xml:space="preserve"> </w:t>
            </w:r>
            <w:proofErr w:type="spellStart"/>
            <w:r w:rsidRPr="00877405">
              <w:t>hoặc</w:t>
            </w:r>
            <w:proofErr w:type="spellEnd"/>
            <w:r w:rsidRPr="00877405">
              <w:t xml:space="preserve"> </w:t>
            </w:r>
            <w:proofErr w:type="spellStart"/>
            <w:r w:rsidRPr="00877405">
              <w:t>theo</w:t>
            </w:r>
            <w:proofErr w:type="spellEnd"/>
            <w:r w:rsidRPr="00877405">
              <w:t xml:space="preserve"> </w:t>
            </w:r>
            <w:proofErr w:type="spellStart"/>
            <w:r w:rsidRPr="00877405">
              <w:t>quy</w:t>
            </w:r>
            <w:proofErr w:type="spellEnd"/>
            <w:r w:rsidRPr="00877405">
              <w:t xml:space="preserve"> </w:t>
            </w:r>
            <w:proofErr w:type="spellStart"/>
            <w:r w:rsidRPr="00877405">
              <w:t>cách</w:t>
            </w:r>
            <w:proofErr w:type="spellEnd"/>
            <w:r w:rsidRPr="00877405">
              <w:t xml:space="preserve"> </w:t>
            </w:r>
            <w:proofErr w:type="spellStart"/>
            <w:r w:rsidRPr="00877405">
              <w:t>của</w:t>
            </w:r>
            <w:proofErr w:type="spellEnd"/>
            <w:r w:rsidRPr="00877405">
              <w:t xml:space="preserve"> </w:t>
            </w:r>
            <w:proofErr w:type="spellStart"/>
            <w:r w:rsidRPr="00877405">
              <w:t>nhà</w:t>
            </w:r>
            <w:proofErr w:type="spellEnd"/>
            <w:r w:rsidRPr="00877405">
              <w:t xml:space="preserve"> </w:t>
            </w:r>
            <w:proofErr w:type="spellStart"/>
            <w:r w:rsidRPr="00877405">
              <w:t>sản</w:t>
            </w:r>
            <w:proofErr w:type="spellEnd"/>
            <w:r w:rsidRPr="00877405">
              <w:t xml:space="preserve"> </w:t>
            </w:r>
            <w:proofErr w:type="spellStart"/>
            <w:r w:rsidRPr="00877405">
              <w:t>xuất</w:t>
            </w:r>
            <w:proofErr w:type="spellEnd"/>
          </w:p>
        </w:tc>
      </w:tr>
      <w:tr w:rsidR="00D9622E" w:rsidRPr="00305B55" w14:paraId="37E1218A" w14:textId="77777777" w:rsidTr="004B2420">
        <w:trPr>
          <w:jc w:val="center"/>
        </w:trPr>
        <w:tc>
          <w:tcPr>
            <w:tcW w:w="705" w:type="dxa"/>
            <w:vAlign w:val="center"/>
          </w:tcPr>
          <w:p w14:paraId="52CDE6A1" w14:textId="77777777" w:rsidR="00D9622E" w:rsidRPr="00FB6122" w:rsidRDefault="00D9622E" w:rsidP="004B2420">
            <w:pPr>
              <w:jc w:val="center"/>
              <w:rPr>
                <w:sz w:val="20"/>
              </w:rPr>
            </w:pPr>
            <w:r>
              <w:rPr>
                <w:sz w:val="20"/>
              </w:rPr>
              <w:lastRenderedPageBreak/>
              <w:t>53</w:t>
            </w:r>
          </w:p>
        </w:tc>
        <w:tc>
          <w:tcPr>
            <w:tcW w:w="3997" w:type="dxa"/>
            <w:vAlign w:val="center"/>
          </w:tcPr>
          <w:p w14:paraId="4015A360" w14:textId="77777777" w:rsidR="00D9622E" w:rsidRPr="00305B55" w:rsidRDefault="00D9622E" w:rsidP="004B2420">
            <w:pPr>
              <w:rPr>
                <w:sz w:val="20"/>
                <w:lang w:val="pt-BR"/>
              </w:rPr>
            </w:pPr>
            <w:r w:rsidRPr="00305B55">
              <w:rPr>
                <w:color w:val="000000"/>
                <w:sz w:val="20"/>
                <w:lang w:val="pt-BR"/>
              </w:rPr>
              <w:t>Thước kẻ nhựa mica 100cm</w:t>
            </w:r>
          </w:p>
        </w:tc>
        <w:tc>
          <w:tcPr>
            <w:tcW w:w="4382" w:type="dxa"/>
            <w:vAlign w:val="center"/>
          </w:tcPr>
          <w:p w14:paraId="19298181" w14:textId="77777777" w:rsidR="00D9622E" w:rsidRPr="00305B55" w:rsidRDefault="00D9622E" w:rsidP="004B2420">
            <w:pPr>
              <w:rPr>
                <w:lang w:val="pt-BR"/>
              </w:rPr>
            </w:pPr>
            <w:r w:rsidRPr="00305B55">
              <w:rPr>
                <w:lang w:val="pt-BR"/>
              </w:rPr>
              <w:t>Chiều dài: 100 cm</w:t>
            </w:r>
          </w:p>
          <w:p w14:paraId="6859ED5B" w14:textId="77777777" w:rsidR="00D9622E" w:rsidRPr="00305B55" w:rsidRDefault="00D9622E" w:rsidP="004B2420">
            <w:pPr>
              <w:rPr>
                <w:lang w:val="pt-BR"/>
              </w:rPr>
            </w:pPr>
            <w:r w:rsidRPr="00305B55">
              <w:rPr>
                <w:lang w:val="pt-BR"/>
              </w:rPr>
              <w:t>Chất liệu: Nhựa mica/acrylic cứng (hoặc tương đương)</w:t>
            </w:r>
          </w:p>
          <w:p w14:paraId="5CF39E70" w14:textId="77777777" w:rsidR="00D9622E" w:rsidRPr="00305B55" w:rsidRDefault="00D9622E" w:rsidP="004B2420">
            <w:pPr>
              <w:rPr>
                <w:lang w:val="pt-BR"/>
              </w:rPr>
            </w:pPr>
            <w:r w:rsidRPr="00305B55">
              <w:rPr>
                <w:lang w:val="pt-BR"/>
              </w:rPr>
              <w:t>Độ dày: 3-5 mm</w:t>
            </w:r>
          </w:p>
          <w:p w14:paraId="09121B7D" w14:textId="77777777" w:rsidR="00D9622E" w:rsidRPr="00305B55" w:rsidRDefault="00D9622E" w:rsidP="004B2420">
            <w:pPr>
              <w:rPr>
                <w:lang w:val="pt-BR"/>
              </w:rPr>
            </w:pPr>
            <w:r w:rsidRPr="00305B55">
              <w:rPr>
                <w:lang w:val="pt-BR"/>
              </w:rPr>
              <w:t>Vạch chia mm–cm, rõ nét, không phai</w:t>
            </w:r>
          </w:p>
          <w:p w14:paraId="16B53400" w14:textId="77777777" w:rsidR="00D9622E" w:rsidRPr="00305B55" w:rsidRDefault="00D9622E" w:rsidP="004B2420">
            <w:pPr>
              <w:rPr>
                <w:lang w:val="pt-BR"/>
              </w:rPr>
            </w:pPr>
            <w:r w:rsidRPr="00305B55">
              <w:rPr>
                <w:lang w:val="pt-BR"/>
              </w:rPr>
              <w:t>Sai số cho phép: ≤ ±0,5 mm</w:t>
            </w:r>
          </w:p>
          <w:p w14:paraId="40989035" w14:textId="77777777" w:rsidR="00D9622E" w:rsidRPr="00305B55" w:rsidRDefault="00D9622E" w:rsidP="004B2420">
            <w:pPr>
              <w:rPr>
                <w:lang w:val="pt-BR"/>
              </w:rPr>
            </w:pPr>
            <w:r w:rsidRPr="00305B55">
              <w:rPr>
                <w:lang w:val="pt-BR"/>
              </w:rPr>
              <w:t>Sản phẩm mới, chưa qua sử dụng</w:t>
            </w:r>
          </w:p>
        </w:tc>
      </w:tr>
      <w:tr w:rsidR="00D9622E" w:rsidRPr="00FB6122" w14:paraId="3A0A6F07" w14:textId="77777777" w:rsidTr="004B2420">
        <w:trPr>
          <w:jc w:val="center"/>
        </w:trPr>
        <w:tc>
          <w:tcPr>
            <w:tcW w:w="705" w:type="dxa"/>
            <w:vAlign w:val="center"/>
          </w:tcPr>
          <w:p w14:paraId="52D06E45" w14:textId="77777777" w:rsidR="00D9622E" w:rsidRPr="00FB6122" w:rsidRDefault="00D9622E" w:rsidP="004B2420">
            <w:pPr>
              <w:jc w:val="center"/>
              <w:rPr>
                <w:sz w:val="20"/>
              </w:rPr>
            </w:pPr>
            <w:r>
              <w:rPr>
                <w:sz w:val="20"/>
              </w:rPr>
              <w:t>54</w:t>
            </w:r>
          </w:p>
        </w:tc>
        <w:tc>
          <w:tcPr>
            <w:tcW w:w="3997" w:type="dxa"/>
            <w:vAlign w:val="center"/>
          </w:tcPr>
          <w:p w14:paraId="21231D51" w14:textId="77777777" w:rsidR="00D9622E" w:rsidRPr="00FB6122" w:rsidRDefault="00D9622E" w:rsidP="004B2420">
            <w:pPr>
              <w:rPr>
                <w:sz w:val="20"/>
              </w:rPr>
            </w:pPr>
            <w:proofErr w:type="spellStart"/>
            <w:r w:rsidRPr="00A2618F">
              <w:rPr>
                <w:color w:val="000000"/>
                <w:sz w:val="20"/>
              </w:rPr>
              <w:t>Khẩu</w:t>
            </w:r>
            <w:proofErr w:type="spellEnd"/>
            <w:r w:rsidRPr="00A2618F">
              <w:rPr>
                <w:color w:val="000000"/>
                <w:sz w:val="20"/>
              </w:rPr>
              <w:t xml:space="preserve"> </w:t>
            </w:r>
            <w:proofErr w:type="spellStart"/>
            <w:r w:rsidRPr="00A2618F">
              <w:rPr>
                <w:color w:val="000000"/>
                <w:sz w:val="20"/>
              </w:rPr>
              <w:t>trang</w:t>
            </w:r>
            <w:proofErr w:type="spellEnd"/>
            <w:r w:rsidRPr="00A2618F">
              <w:rPr>
                <w:color w:val="000000"/>
                <w:sz w:val="20"/>
              </w:rPr>
              <w:t xml:space="preserve"> </w:t>
            </w:r>
            <w:proofErr w:type="spellStart"/>
            <w:r w:rsidRPr="00A2618F">
              <w:rPr>
                <w:color w:val="000000"/>
                <w:sz w:val="20"/>
              </w:rPr>
              <w:t>vải</w:t>
            </w:r>
            <w:proofErr w:type="spellEnd"/>
            <w:r w:rsidRPr="00A2618F">
              <w:rPr>
                <w:color w:val="000000"/>
                <w:sz w:val="20"/>
              </w:rPr>
              <w:t xml:space="preserve"> </w:t>
            </w:r>
            <w:proofErr w:type="spellStart"/>
            <w:r w:rsidRPr="00A2618F">
              <w:rPr>
                <w:color w:val="000000"/>
                <w:sz w:val="20"/>
              </w:rPr>
              <w:t>dệt</w:t>
            </w:r>
            <w:proofErr w:type="spellEnd"/>
            <w:r w:rsidRPr="00A2618F">
              <w:rPr>
                <w:color w:val="000000"/>
                <w:sz w:val="20"/>
              </w:rPr>
              <w:t xml:space="preserve"> </w:t>
            </w:r>
            <w:proofErr w:type="spellStart"/>
            <w:r w:rsidRPr="00A2618F">
              <w:rPr>
                <w:color w:val="000000"/>
                <w:sz w:val="20"/>
              </w:rPr>
              <w:t>kim</w:t>
            </w:r>
            <w:proofErr w:type="spellEnd"/>
          </w:p>
        </w:tc>
        <w:tc>
          <w:tcPr>
            <w:tcW w:w="4382" w:type="dxa"/>
            <w:vAlign w:val="center"/>
          </w:tcPr>
          <w:p w14:paraId="5B287481" w14:textId="77777777" w:rsidR="00D9622E" w:rsidRPr="00FB6122" w:rsidRDefault="00D9622E" w:rsidP="004B2420">
            <w:pPr>
              <w:rPr>
                <w:spacing w:val="-6"/>
                <w:sz w:val="20"/>
              </w:rPr>
            </w:pPr>
            <w:proofErr w:type="spellStart"/>
            <w:r w:rsidRPr="00891EC3">
              <w:rPr>
                <w:szCs w:val="24"/>
              </w:rPr>
              <w:t>Khẩu</w:t>
            </w:r>
            <w:proofErr w:type="spellEnd"/>
            <w:r w:rsidRPr="00891EC3">
              <w:rPr>
                <w:szCs w:val="24"/>
              </w:rPr>
              <w:t xml:space="preserve"> </w:t>
            </w:r>
            <w:proofErr w:type="spellStart"/>
            <w:r w:rsidRPr="00891EC3">
              <w:rPr>
                <w:szCs w:val="24"/>
              </w:rPr>
              <w:t>trang</w:t>
            </w:r>
            <w:proofErr w:type="spellEnd"/>
            <w:r w:rsidRPr="00891EC3">
              <w:rPr>
                <w:szCs w:val="24"/>
              </w:rPr>
              <w:t xml:space="preserve"> </w:t>
            </w:r>
            <w:proofErr w:type="spellStart"/>
            <w:r w:rsidRPr="00891EC3">
              <w:rPr>
                <w:szCs w:val="24"/>
              </w:rPr>
              <w:t>vải</w:t>
            </w:r>
            <w:proofErr w:type="spellEnd"/>
            <w:r w:rsidRPr="00891EC3">
              <w:rPr>
                <w:szCs w:val="24"/>
              </w:rPr>
              <w:t xml:space="preserve"> </w:t>
            </w:r>
            <w:proofErr w:type="spellStart"/>
            <w:r w:rsidRPr="00891EC3">
              <w:rPr>
                <w:szCs w:val="24"/>
              </w:rPr>
              <w:t>hoặc</w:t>
            </w:r>
            <w:proofErr w:type="spellEnd"/>
            <w:r w:rsidRPr="00891EC3">
              <w:rPr>
                <w:szCs w:val="24"/>
              </w:rPr>
              <w:t xml:space="preserve"> </w:t>
            </w:r>
            <w:proofErr w:type="spellStart"/>
            <w:r w:rsidRPr="00891EC3">
              <w:rPr>
                <w:szCs w:val="24"/>
              </w:rPr>
              <w:t>không</w:t>
            </w:r>
            <w:proofErr w:type="spellEnd"/>
            <w:r w:rsidRPr="00891EC3">
              <w:rPr>
                <w:szCs w:val="24"/>
              </w:rPr>
              <w:t xml:space="preserve"> </w:t>
            </w:r>
            <w:proofErr w:type="spellStart"/>
            <w:r w:rsidRPr="00891EC3">
              <w:rPr>
                <w:szCs w:val="24"/>
              </w:rPr>
              <w:t>dệt</w:t>
            </w:r>
            <w:proofErr w:type="spellEnd"/>
            <w:r w:rsidRPr="00891EC3">
              <w:rPr>
                <w:szCs w:val="24"/>
              </w:rPr>
              <w:t xml:space="preserve">, </w:t>
            </w:r>
            <w:proofErr w:type="spellStart"/>
            <w:r w:rsidRPr="00891EC3">
              <w:rPr>
                <w:szCs w:val="24"/>
              </w:rPr>
              <w:t>tối</w:t>
            </w:r>
            <w:proofErr w:type="spellEnd"/>
            <w:r w:rsidRPr="00891EC3">
              <w:rPr>
                <w:szCs w:val="24"/>
              </w:rPr>
              <w:t xml:space="preserve"> </w:t>
            </w:r>
            <w:proofErr w:type="spellStart"/>
            <w:r w:rsidRPr="00891EC3">
              <w:rPr>
                <w:szCs w:val="24"/>
              </w:rPr>
              <w:t>thiểu</w:t>
            </w:r>
            <w:proofErr w:type="spellEnd"/>
            <w:r w:rsidRPr="00891EC3">
              <w:rPr>
                <w:szCs w:val="24"/>
              </w:rPr>
              <w:t xml:space="preserve"> 2–3 </w:t>
            </w:r>
            <w:proofErr w:type="spellStart"/>
            <w:r w:rsidRPr="00891EC3">
              <w:rPr>
                <w:szCs w:val="24"/>
              </w:rPr>
              <w:t>lớp</w:t>
            </w:r>
            <w:proofErr w:type="spellEnd"/>
            <w:r w:rsidRPr="00891EC3">
              <w:rPr>
                <w:szCs w:val="24"/>
              </w:rPr>
              <w:t xml:space="preserve">, </w:t>
            </w:r>
            <w:proofErr w:type="spellStart"/>
            <w:r w:rsidRPr="00891EC3">
              <w:rPr>
                <w:szCs w:val="24"/>
              </w:rPr>
              <w:t>ôm</w:t>
            </w:r>
            <w:proofErr w:type="spellEnd"/>
            <w:r w:rsidRPr="00891EC3">
              <w:rPr>
                <w:szCs w:val="24"/>
              </w:rPr>
              <w:t xml:space="preserve"> </w:t>
            </w:r>
            <w:proofErr w:type="spellStart"/>
            <w:r w:rsidRPr="00891EC3">
              <w:rPr>
                <w:szCs w:val="24"/>
              </w:rPr>
              <w:t>vừa</w:t>
            </w:r>
            <w:proofErr w:type="spellEnd"/>
            <w:r w:rsidRPr="00891EC3">
              <w:rPr>
                <w:szCs w:val="24"/>
              </w:rPr>
              <w:t xml:space="preserve"> </w:t>
            </w:r>
            <w:proofErr w:type="spellStart"/>
            <w:r w:rsidRPr="00891EC3">
              <w:rPr>
                <w:szCs w:val="24"/>
              </w:rPr>
              <w:t>mặt</w:t>
            </w:r>
            <w:proofErr w:type="spellEnd"/>
            <w:r w:rsidRPr="00891EC3">
              <w:rPr>
                <w:szCs w:val="24"/>
              </w:rPr>
              <w:t xml:space="preserve">, </w:t>
            </w:r>
            <w:proofErr w:type="spellStart"/>
            <w:r w:rsidRPr="00891EC3">
              <w:rPr>
                <w:szCs w:val="24"/>
              </w:rPr>
              <w:t>có</w:t>
            </w:r>
            <w:proofErr w:type="spellEnd"/>
            <w:r w:rsidRPr="00891EC3">
              <w:rPr>
                <w:szCs w:val="24"/>
              </w:rPr>
              <w:t xml:space="preserve"> </w:t>
            </w:r>
            <w:proofErr w:type="spellStart"/>
            <w:r w:rsidRPr="00891EC3">
              <w:rPr>
                <w:szCs w:val="24"/>
              </w:rPr>
              <w:t>khả</w:t>
            </w:r>
            <w:proofErr w:type="spellEnd"/>
            <w:r w:rsidRPr="00891EC3">
              <w:rPr>
                <w:szCs w:val="24"/>
              </w:rPr>
              <w:t xml:space="preserve"> </w:t>
            </w:r>
            <w:proofErr w:type="spellStart"/>
            <w:r w:rsidRPr="00891EC3">
              <w:rPr>
                <w:szCs w:val="24"/>
              </w:rPr>
              <w:t>năng</w:t>
            </w:r>
            <w:proofErr w:type="spellEnd"/>
            <w:r w:rsidRPr="00891EC3">
              <w:rPr>
                <w:szCs w:val="24"/>
              </w:rPr>
              <w:t xml:space="preserve"> </w:t>
            </w:r>
            <w:proofErr w:type="spellStart"/>
            <w:r w:rsidRPr="00891EC3">
              <w:rPr>
                <w:szCs w:val="24"/>
              </w:rPr>
              <w:t>lọc</w:t>
            </w:r>
            <w:proofErr w:type="spellEnd"/>
            <w:r w:rsidRPr="00891EC3">
              <w:rPr>
                <w:szCs w:val="24"/>
              </w:rPr>
              <w:t xml:space="preserve"> </w:t>
            </w:r>
            <w:proofErr w:type="spellStart"/>
            <w:r w:rsidRPr="00891EC3">
              <w:rPr>
                <w:szCs w:val="24"/>
              </w:rPr>
              <w:t>bụi</w:t>
            </w:r>
            <w:proofErr w:type="spellEnd"/>
            <w:r w:rsidRPr="00891EC3">
              <w:rPr>
                <w:szCs w:val="24"/>
              </w:rPr>
              <w:t xml:space="preserve"> </w:t>
            </w:r>
            <w:proofErr w:type="spellStart"/>
            <w:r w:rsidRPr="00891EC3">
              <w:rPr>
                <w:szCs w:val="24"/>
              </w:rPr>
              <w:t>mịn</w:t>
            </w:r>
            <w:proofErr w:type="spellEnd"/>
            <w:r w:rsidRPr="00891EC3">
              <w:rPr>
                <w:szCs w:val="24"/>
              </w:rPr>
              <w:t xml:space="preserve"> </w:t>
            </w:r>
            <w:proofErr w:type="spellStart"/>
            <w:r w:rsidRPr="00891EC3">
              <w:rPr>
                <w:szCs w:val="24"/>
              </w:rPr>
              <w:t>cơ</w:t>
            </w:r>
            <w:proofErr w:type="spellEnd"/>
            <w:r w:rsidRPr="00891EC3">
              <w:rPr>
                <w:szCs w:val="24"/>
              </w:rPr>
              <w:t xml:space="preserve"> </w:t>
            </w:r>
            <w:proofErr w:type="spellStart"/>
            <w:r w:rsidRPr="00891EC3">
              <w:rPr>
                <w:szCs w:val="24"/>
              </w:rPr>
              <w:t>bản</w:t>
            </w:r>
            <w:proofErr w:type="spellEnd"/>
            <w:r w:rsidRPr="00891EC3">
              <w:rPr>
                <w:szCs w:val="24"/>
              </w:rPr>
              <w:t>.</w:t>
            </w:r>
          </w:p>
        </w:tc>
      </w:tr>
      <w:tr w:rsidR="00D9622E" w:rsidRPr="00FB6122" w14:paraId="18D89292" w14:textId="77777777" w:rsidTr="004B2420">
        <w:trPr>
          <w:jc w:val="center"/>
        </w:trPr>
        <w:tc>
          <w:tcPr>
            <w:tcW w:w="705" w:type="dxa"/>
            <w:vAlign w:val="center"/>
          </w:tcPr>
          <w:p w14:paraId="3D52242E" w14:textId="77777777" w:rsidR="00D9622E" w:rsidRPr="00FB6122" w:rsidRDefault="00D9622E" w:rsidP="004B2420">
            <w:pPr>
              <w:jc w:val="center"/>
              <w:rPr>
                <w:sz w:val="20"/>
              </w:rPr>
            </w:pPr>
            <w:r>
              <w:rPr>
                <w:sz w:val="20"/>
              </w:rPr>
              <w:t>55</w:t>
            </w:r>
          </w:p>
        </w:tc>
        <w:tc>
          <w:tcPr>
            <w:tcW w:w="3997" w:type="dxa"/>
            <w:vAlign w:val="center"/>
          </w:tcPr>
          <w:p w14:paraId="1342BAE0" w14:textId="77777777" w:rsidR="00D9622E" w:rsidRPr="00FB6122" w:rsidRDefault="00D9622E" w:rsidP="004B2420">
            <w:pPr>
              <w:rPr>
                <w:sz w:val="20"/>
              </w:rPr>
            </w:pPr>
            <w:proofErr w:type="spellStart"/>
            <w:r w:rsidRPr="00FB6122">
              <w:rPr>
                <w:color w:val="000000"/>
                <w:sz w:val="20"/>
              </w:rPr>
              <w:t>Bút</w:t>
            </w:r>
            <w:proofErr w:type="spellEnd"/>
            <w:r w:rsidRPr="00FB6122">
              <w:rPr>
                <w:color w:val="000000"/>
                <w:sz w:val="20"/>
              </w:rPr>
              <w:t xml:space="preserve"> </w:t>
            </w:r>
            <w:proofErr w:type="spellStart"/>
            <w:r w:rsidRPr="00FB6122">
              <w:rPr>
                <w:color w:val="000000"/>
                <w:sz w:val="20"/>
              </w:rPr>
              <w:t>đánh</w:t>
            </w:r>
            <w:proofErr w:type="spellEnd"/>
            <w:r w:rsidRPr="00FB6122">
              <w:rPr>
                <w:color w:val="000000"/>
                <w:sz w:val="20"/>
              </w:rPr>
              <w:t xml:space="preserve"> </w:t>
            </w:r>
            <w:proofErr w:type="spellStart"/>
            <w:r w:rsidRPr="00FB6122">
              <w:rPr>
                <w:color w:val="000000"/>
                <w:sz w:val="20"/>
              </w:rPr>
              <w:t>dấu</w:t>
            </w:r>
            <w:proofErr w:type="spellEnd"/>
            <w:r w:rsidRPr="00FB6122">
              <w:rPr>
                <w:color w:val="000000"/>
                <w:sz w:val="20"/>
              </w:rPr>
              <w:t xml:space="preserve"> </w:t>
            </w:r>
            <w:proofErr w:type="spellStart"/>
            <w:r w:rsidRPr="00FB6122">
              <w:rPr>
                <w:color w:val="000000"/>
                <w:sz w:val="20"/>
              </w:rPr>
              <w:t>dòng</w:t>
            </w:r>
            <w:proofErr w:type="spellEnd"/>
          </w:p>
        </w:tc>
        <w:tc>
          <w:tcPr>
            <w:tcW w:w="4382" w:type="dxa"/>
            <w:vAlign w:val="center"/>
          </w:tcPr>
          <w:p w14:paraId="0207E5C4" w14:textId="77777777" w:rsidR="00D9622E" w:rsidRPr="001B1F31" w:rsidRDefault="00D9622E" w:rsidP="004B2420">
            <w:proofErr w:type="spellStart"/>
            <w:r w:rsidRPr="001B1F31">
              <w:t>Loại</w:t>
            </w:r>
            <w:proofErr w:type="spellEnd"/>
            <w:r w:rsidRPr="001B1F31">
              <w:t xml:space="preserve"> </w:t>
            </w:r>
            <w:proofErr w:type="spellStart"/>
            <w:r w:rsidRPr="001B1F31">
              <w:t>bút</w:t>
            </w:r>
            <w:proofErr w:type="spellEnd"/>
            <w:r w:rsidRPr="001B1F31">
              <w:t xml:space="preserve"> highlight </w:t>
            </w:r>
            <w:proofErr w:type="spellStart"/>
            <w:r w:rsidRPr="001B1F31">
              <w:t>dùng</w:t>
            </w:r>
            <w:proofErr w:type="spellEnd"/>
            <w:r w:rsidRPr="001B1F31">
              <w:t xml:space="preserve"> </w:t>
            </w:r>
            <w:proofErr w:type="spellStart"/>
            <w:r w:rsidRPr="001B1F31">
              <w:t>để</w:t>
            </w:r>
            <w:proofErr w:type="spellEnd"/>
            <w:r w:rsidRPr="001B1F31">
              <w:t xml:space="preserve"> </w:t>
            </w:r>
            <w:proofErr w:type="spellStart"/>
            <w:r w:rsidRPr="001B1F31">
              <w:t>tô</w:t>
            </w:r>
            <w:proofErr w:type="spellEnd"/>
            <w:r w:rsidRPr="001B1F31">
              <w:t xml:space="preserve"> </w:t>
            </w:r>
            <w:proofErr w:type="spellStart"/>
            <w:r w:rsidRPr="001B1F31">
              <w:t>nổi</w:t>
            </w:r>
            <w:proofErr w:type="spellEnd"/>
            <w:r w:rsidRPr="001B1F31">
              <w:t xml:space="preserve"> </w:t>
            </w:r>
            <w:proofErr w:type="spellStart"/>
            <w:r w:rsidRPr="001B1F31">
              <w:t>dòng</w:t>
            </w:r>
            <w:proofErr w:type="spellEnd"/>
            <w:r w:rsidRPr="001B1F31">
              <w:t xml:space="preserve"> </w:t>
            </w:r>
            <w:proofErr w:type="spellStart"/>
            <w:r w:rsidRPr="001B1F31">
              <w:t>chữ</w:t>
            </w:r>
            <w:proofErr w:type="spellEnd"/>
          </w:p>
          <w:p w14:paraId="04064123" w14:textId="77777777" w:rsidR="00D9622E" w:rsidRPr="001B1F31" w:rsidRDefault="00D9622E" w:rsidP="004B2420">
            <w:proofErr w:type="spellStart"/>
            <w:r w:rsidRPr="001B1F31">
              <w:t>Ngòi</w:t>
            </w:r>
            <w:proofErr w:type="spellEnd"/>
            <w:r w:rsidRPr="001B1F31">
              <w:t xml:space="preserve"> </w:t>
            </w:r>
            <w:proofErr w:type="spellStart"/>
            <w:r w:rsidRPr="001B1F31">
              <w:t>dẹt</w:t>
            </w:r>
            <w:proofErr w:type="spellEnd"/>
            <w:r w:rsidRPr="001B1F31">
              <w:t xml:space="preserve"> 1–4 mm</w:t>
            </w:r>
          </w:p>
          <w:p w14:paraId="7EFD8047" w14:textId="77777777" w:rsidR="00D9622E" w:rsidRPr="001B1F31" w:rsidRDefault="00D9622E" w:rsidP="004B2420">
            <w:proofErr w:type="spellStart"/>
            <w:r w:rsidRPr="001B1F31">
              <w:t>Màu</w:t>
            </w:r>
            <w:proofErr w:type="spellEnd"/>
            <w:r w:rsidRPr="001B1F31">
              <w:t xml:space="preserve"> </w:t>
            </w:r>
            <w:proofErr w:type="spellStart"/>
            <w:r w:rsidRPr="001B1F31">
              <w:t>mực</w:t>
            </w:r>
            <w:proofErr w:type="spellEnd"/>
            <w:r w:rsidRPr="001B1F31">
              <w:t xml:space="preserve">: </w:t>
            </w:r>
            <w:r>
              <w:t>Xanh</w:t>
            </w:r>
            <w:r w:rsidRPr="001B1F31">
              <w:t xml:space="preserve"> (</w:t>
            </w:r>
            <w:proofErr w:type="spellStart"/>
            <w:r w:rsidRPr="001B1F31">
              <w:t>hoặc</w:t>
            </w:r>
            <w:proofErr w:type="spellEnd"/>
            <w:r w:rsidRPr="001B1F31">
              <w:t xml:space="preserve"> </w:t>
            </w:r>
            <w:proofErr w:type="spellStart"/>
            <w:r w:rsidRPr="001B1F31">
              <w:t>các</w:t>
            </w:r>
            <w:proofErr w:type="spellEnd"/>
            <w:r w:rsidRPr="001B1F31">
              <w:t xml:space="preserve"> </w:t>
            </w:r>
            <w:proofErr w:type="spellStart"/>
            <w:r w:rsidRPr="001B1F31">
              <w:t>màu</w:t>
            </w:r>
            <w:proofErr w:type="spellEnd"/>
            <w:r w:rsidRPr="001B1F31">
              <w:t xml:space="preserve"> </w:t>
            </w:r>
            <w:proofErr w:type="spellStart"/>
            <w:r w:rsidRPr="001B1F31">
              <w:t>theo</w:t>
            </w:r>
            <w:proofErr w:type="spellEnd"/>
            <w:r w:rsidRPr="001B1F31">
              <w:t xml:space="preserve"> </w:t>
            </w:r>
            <w:proofErr w:type="spellStart"/>
            <w:r w:rsidRPr="001B1F31">
              <w:t>nhà</w:t>
            </w:r>
            <w:proofErr w:type="spellEnd"/>
            <w:r w:rsidRPr="001B1F31">
              <w:t xml:space="preserve"> </w:t>
            </w:r>
            <w:proofErr w:type="spellStart"/>
            <w:r w:rsidRPr="001B1F31">
              <w:t>sản</w:t>
            </w:r>
            <w:proofErr w:type="spellEnd"/>
            <w:r w:rsidRPr="001B1F31">
              <w:t xml:space="preserve"> </w:t>
            </w:r>
            <w:proofErr w:type="spellStart"/>
            <w:r w:rsidRPr="001B1F31">
              <w:t>xuất</w:t>
            </w:r>
            <w:proofErr w:type="spellEnd"/>
            <w:r w:rsidRPr="001B1F31">
              <w:t>)</w:t>
            </w:r>
          </w:p>
          <w:p w14:paraId="5E2F2D33" w14:textId="77777777" w:rsidR="00D9622E" w:rsidRPr="001B1F31" w:rsidRDefault="00D9622E" w:rsidP="004B2420">
            <w:proofErr w:type="spellStart"/>
            <w:r w:rsidRPr="001B1F31">
              <w:t>Mực</w:t>
            </w:r>
            <w:proofErr w:type="spellEnd"/>
            <w:r w:rsidRPr="001B1F31">
              <w:t xml:space="preserve"> </w:t>
            </w:r>
            <w:proofErr w:type="spellStart"/>
            <w:r w:rsidRPr="001B1F31">
              <w:t>nhanh</w:t>
            </w:r>
            <w:proofErr w:type="spellEnd"/>
            <w:r w:rsidRPr="001B1F31">
              <w:t xml:space="preserve"> </w:t>
            </w:r>
            <w:proofErr w:type="spellStart"/>
            <w:r w:rsidRPr="001B1F31">
              <w:t>khô</w:t>
            </w:r>
            <w:proofErr w:type="spellEnd"/>
            <w:r w:rsidRPr="001B1F31">
              <w:t xml:space="preserve">, </w:t>
            </w:r>
            <w:proofErr w:type="spellStart"/>
            <w:r w:rsidRPr="001B1F31">
              <w:t>không</w:t>
            </w:r>
            <w:proofErr w:type="spellEnd"/>
            <w:r w:rsidRPr="001B1F31">
              <w:t xml:space="preserve"> </w:t>
            </w:r>
            <w:proofErr w:type="spellStart"/>
            <w:r w:rsidRPr="001B1F31">
              <w:t>lem</w:t>
            </w:r>
            <w:proofErr w:type="spellEnd"/>
            <w:r w:rsidRPr="001B1F31">
              <w:t xml:space="preserve">, </w:t>
            </w:r>
            <w:proofErr w:type="spellStart"/>
            <w:r w:rsidRPr="001B1F31">
              <w:t>không</w:t>
            </w:r>
            <w:proofErr w:type="spellEnd"/>
            <w:r w:rsidRPr="001B1F31">
              <w:t xml:space="preserve"> </w:t>
            </w:r>
            <w:proofErr w:type="spellStart"/>
            <w:r w:rsidRPr="001B1F31">
              <w:t>thấm</w:t>
            </w:r>
            <w:proofErr w:type="spellEnd"/>
            <w:r w:rsidRPr="001B1F31">
              <w:t xml:space="preserve"> </w:t>
            </w:r>
            <w:proofErr w:type="spellStart"/>
            <w:r w:rsidRPr="001B1F31">
              <w:t>xuyên</w:t>
            </w:r>
            <w:proofErr w:type="spellEnd"/>
            <w:r w:rsidRPr="001B1F31">
              <w:t xml:space="preserve"> </w:t>
            </w:r>
            <w:proofErr w:type="spellStart"/>
            <w:r w:rsidRPr="001B1F31">
              <w:t>trang</w:t>
            </w:r>
            <w:proofErr w:type="spellEnd"/>
          </w:p>
          <w:p w14:paraId="52E5F38A" w14:textId="77777777" w:rsidR="00D9622E" w:rsidRPr="001B1F31" w:rsidRDefault="00D9622E" w:rsidP="004B2420">
            <w:r w:rsidRPr="001B1F31">
              <w:t xml:space="preserve">Dung </w:t>
            </w:r>
            <w:proofErr w:type="spellStart"/>
            <w:r w:rsidRPr="001B1F31">
              <w:t>môi</w:t>
            </w:r>
            <w:proofErr w:type="spellEnd"/>
            <w:r w:rsidRPr="001B1F31">
              <w:t xml:space="preserve"> an </w:t>
            </w:r>
            <w:proofErr w:type="spellStart"/>
            <w:r w:rsidRPr="001B1F31">
              <w:t>toàn</w:t>
            </w:r>
            <w:proofErr w:type="spellEnd"/>
            <w:r w:rsidRPr="001B1F31">
              <w:t xml:space="preserve">, </w:t>
            </w:r>
            <w:proofErr w:type="spellStart"/>
            <w:r w:rsidRPr="001B1F31">
              <w:t>không</w:t>
            </w:r>
            <w:proofErr w:type="spellEnd"/>
            <w:r w:rsidRPr="001B1F31">
              <w:t xml:space="preserve"> </w:t>
            </w:r>
            <w:proofErr w:type="spellStart"/>
            <w:r w:rsidRPr="001B1F31">
              <w:t>độc</w:t>
            </w:r>
            <w:proofErr w:type="spellEnd"/>
            <w:r w:rsidRPr="001B1F31">
              <w:t xml:space="preserve"> </w:t>
            </w:r>
            <w:proofErr w:type="spellStart"/>
            <w:r w:rsidRPr="001B1F31">
              <w:t>hại</w:t>
            </w:r>
            <w:proofErr w:type="spellEnd"/>
          </w:p>
          <w:p w14:paraId="5ABCD231" w14:textId="77777777" w:rsidR="00D9622E" w:rsidRPr="001B1F31" w:rsidRDefault="00D9622E" w:rsidP="004B2420">
            <w:r w:rsidRPr="001B1F31">
              <w:t xml:space="preserve">Thân </w:t>
            </w:r>
            <w:proofErr w:type="spellStart"/>
            <w:r w:rsidRPr="001B1F31">
              <w:t>bút</w:t>
            </w:r>
            <w:proofErr w:type="spellEnd"/>
            <w:r w:rsidRPr="001B1F31">
              <w:t xml:space="preserve"> </w:t>
            </w:r>
            <w:proofErr w:type="spellStart"/>
            <w:r w:rsidRPr="001B1F31">
              <w:t>nhựa</w:t>
            </w:r>
            <w:proofErr w:type="spellEnd"/>
            <w:r w:rsidRPr="001B1F31">
              <w:t xml:space="preserve">, </w:t>
            </w:r>
            <w:proofErr w:type="spellStart"/>
            <w:r w:rsidRPr="001B1F31">
              <w:t>nắp</w:t>
            </w:r>
            <w:proofErr w:type="spellEnd"/>
            <w:r w:rsidRPr="001B1F31">
              <w:t xml:space="preserve"> </w:t>
            </w:r>
            <w:proofErr w:type="spellStart"/>
            <w:r w:rsidRPr="001B1F31">
              <w:t>đậy</w:t>
            </w:r>
            <w:proofErr w:type="spellEnd"/>
            <w:r w:rsidRPr="001B1F31">
              <w:t xml:space="preserve"> </w:t>
            </w:r>
            <w:proofErr w:type="spellStart"/>
            <w:r w:rsidRPr="001B1F31">
              <w:t>kín</w:t>
            </w:r>
            <w:proofErr w:type="spellEnd"/>
            <w:r w:rsidRPr="001B1F31">
              <w:t xml:space="preserve">, </w:t>
            </w:r>
            <w:proofErr w:type="spellStart"/>
            <w:r w:rsidRPr="001B1F31">
              <w:t>dùng</w:t>
            </w:r>
            <w:proofErr w:type="spellEnd"/>
            <w:r w:rsidRPr="001B1F31">
              <w:t xml:space="preserve"> </w:t>
            </w:r>
            <w:proofErr w:type="spellStart"/>
            <w:r w:rsidRPr="001B1F31">
              <w:t>được</w:t>
            </w:r>
            <w:proofErr w:type="spellEnd"/>
            <w:r w:rsidRPr="001B1F31">
              <w:t xml:space="preserve"> &gt; 200 m</w:t>
            </w:r>
          </w:p>
        </w:tc>
      </w:tr>
    </w:tbl>
    <w:p w14:paraId="477BACAD" w14:textId="77777777" w:rsidR="00D9622E" w:rsidRPr="00C77B2B" w:rsidRDefault="00D9622E" w:rsidP="00D9622E">
      <w:pPr>
        <w:pStyle w:val="HeaderSectionVI"/>
        <w:spacing w:before="80" w:after="0"/>
        <w:ind w:firstLine="709"/>
        <w:jc w:val="left"/>
        <w:rPr>
          <w:sz w:val="28"/>
          <w:szCs w:val="28"/>
          <w:lang w:val="nl-NL"/>
        </w:rPr>
      </w:pPr>
      <w:r w:rsidRPr="00C77B2B">
        <w:rPr>
          <w:sz w:val="28"/>
          <w:szCs w:val="28"/>
          <w:lang w:val="nl-NL"/>
        </w:rPr>
        <w:t>Mục 2. Bản vẽ</w:t>
      </w:r>
    </w:p>
    <w:p w14:paraId="6E9C472E" w14:textId="77777777" w:rsidR="00D9622E" w:rsidRPr="00C77B2B" w:rsidRDefault="00D9622E" w:rsidP="00D9622E">
      <w:pPr>
        <w:spacing w:before="80"/>
        <w:ind w:firstLine="709"/>
        <w:rPr>
          <w:i/>
          <w:iCs/>
          <w:spacing w:val="-4"/>
          <w:sz w:val="28"/>
          <w:szCs w:val="28"/>
          <w:lang w:val="nl-NL"/>
        </w:rPr>
      </w:pPr>
      <w:r w:rsidRPr="00C77B2B">
        <w:rPr>
          <w:sz w:val="28"/>
          <w:szCs w:val="28"/>
          <w:lang w:val="nl-NL"/>
        </w:rPr>
        <w:t>Không có bản vẽ</w:t>
      </w:r>
    </w:p>
    <w:p w14:paraId="7C63A3D9" w14:textId="77777777" w:rsidR="00D9622E" w:rsidRPr="00496CF3" w:rsidRDefault="00D9622E" w:rsidP="00D9622E">
      <w:pPr>
        <w:pStyle w:val="SectionVIHeader"/>
        <w:widowControl w:val="0"/>
        <w:spacing w:before="0" w:after="0"/>
        <w:ind w:firstLine="709"/>
        <w:jc w:val="left"/>
        <w:rPr>
          <w:sz w:val="32"/>
          <w:szCs w:val="32"/>
          <w:lang w:val="nl-NL"/>
        </w:rPr>
      </w:pPr>
      <w:r w:rsidRPr="00496CF3">
        <w:rPr>
          <w:sz w:val="28"/>
          <w:lang w:val="nl-NL"/>
        </w:rPr>
        <w:t>Mục 3. Kiểm tra và thử nghiệm</w:t>
      </w:r>
    </w:p>
    <w:p w14:paraId="1591AAA7" w14:textId="77777777" w:rsidR="00D9622E" w:rsidRPr="00496CF3" w:rsidRDefault="00D9622E" w:rsidP="00D9622E">
      <w:pPr>
        <w:ind w:firstLine="709"/>
        <w:jc w:val="left"/>
        <w:rPr>
          <w:sz w:val="28"/>
          <w:lang w:val="nl-NL"/>
        </w:rPr>
      </w:pPr>
      <w:r w:rsidRPr="00496CF3">
        <w:rPr>
          <w:sz w:val="28"/>
          <w:lang w:val="nl-NL"/>
        </w:rPr>
        <w:t>Các kiểm tra và thử nghiệm cần tiến hành gồm có:</w:t>
      </w:r>
    </w:p>
    <w:p w14:paraId="104C9506" w14:textId="77777777" w:rsidR="00D9622E" w:rsidRPr="00496CF3" w:rsidRDefault="00D9622E" w:rsidP="00D9622E">
      <w:pPr>
        <w:ind w:firstLine="709"/>
        <w:jc w:val="left"/>
        <w:rPr>
          <w:sz w:val="28"/>
          <w:szCs w:val="28"/>
          <w:lang w:val="nl-NL" w:eastAsia="x-none"/>
        </w:rPr>
      </w:pPr>
      <w:r w:rsidRPr="00496CF3">
        <w:rPr>
          <w:sz w:val="28"/>
          <w:szCs w:val="28"/>
          <w:lang w:val="nl-NL" w:eastAsia="x-none"/>
        </w:rPr>
        <w:t>- Kiểm tra nhãn mác, quy cách bao gói hàng hóa;</w:t>
      </w:r>
    </w:p>
    <w:p w14:paraId="64FDBE2D" w14:textId="77777777" w:rsidR="00D9622E" w:rsidRPr="00496CF3" w:rsidRDefault="00D9622E" w:rsidP="00D9622E">
      <w:pPr>
        <w:ind w:firstLine="709"/>
        <w:jc w:val="left"/>
        <w:rPr>
          <w:sz w:val="28"/>
          <w:szCs w:val="28"/>
          <w:lang w:val="nl-NL" w:eastAsia="x-none"/>
        </w:rPr>
      </w:pPr>
      <w:r w:rsidRPr="00496CF3">
        <w:rPr>
          <w:sz w:val="28"/>
          <w:szCs w:val="28"/>
          <w:lang w:val="nl-NL" w:eastAsia="x-none"/>
        </w:rPr>
        <w:t>- Kiểm tra hạn sử dụng của từng loại hàng hóa;</w:t>
      </w:r>
    </w:p>
    <w:p w14:paraId="7575AA9F" w14:textId="77777777" w:rsidR="00D9622E" w:rsidRPr="00305B55" w:rsidRDefault="00D9622E" w:rsidP="00D9622E">
      <w:pPr>
        <w:ind w:firstLine="709"/>
        <w:jc w:val="left"/>
        <w:rPr>
          <w:lang w:val="nl-NL"/>
        </w:rPr>
      </w:pPr>
      <w:r w:rsidRPr="00496CF3">
        <w:rPr>
          <w:sz w:val="28"/>
          <w:szCs w:val="28"/>
          <w:lang w:val="nl-NL" w:eastAsia="x-none"/>
        </w:rPr>
        <w:t>- Kiểm tra định lượng giấy, chất lượng, kích thước các loại hàng hoá.</w:t>
      </w:r>
    </w:p>
    <w:p w14:paraId="3E1F93A4" w14:textId="77777777" w:rsidR="004A2CBB" w:rsidRPr="00D9622E" w:rsidRDefault="004A2CBB">
      <w:pPr>
        <w:rPr>
          <w:lang w:val="nl-NL"/>
        </w:rPr>
      </w:pPr>
    </w:p>
    <w:sectPr w:rsidR="004A2CBB" w:rsidRPr="00D96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2E"/>
    <w:rsid w:val="004050C3"/>
    <w:rsid w:val="004A2CBB"/>
    <w:rsid w:val="004D2A88"/>
    <w:rsid w:val="00616C2C"/>
    <w:rsid w:val="007343AE"/>
    <w:rsid w:val="00796B72"/>
    <w:rsid w:val="007D7C21"/>
    <w:rsid w:val="00D9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9E21"/>
  <w15:chartTrackingRefBased/>
  <w15:docId w15:val="{608F5960-2836-4CA7-9B98-3B7A72C6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22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9622E"/>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622E"/>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622E"/>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622E"/>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9622E"/>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9622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9622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9622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9622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6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6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6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6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22E"/>
    <w:rPr>
      <w:rFonts w:eastAsiaTheme="majorEastAsia" w:cstheme="majorBidi"/>
      <w:color w:val="272727" w:themeColor="text1" w:themeTint="D8"/>
    </w:rPr>
  </w:style>
  <w:style w:type="paragraph" w:styleId="Title">
    <w:name w:val="Title"/>
    <w:basedOn w:val="Normal"/>
    <w:next w:val="Normal"/>
    <w:link w:val="TitleChar"/>
    <w:uiPriority w:val="10"/>
    <w:qFormat/>
    <w:rsid w:val="00D9622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6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9622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D96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22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9622E"/>
    <w:rPr>
      <w:i/>
      <w:iCs/>
      <w:color w:val="404040" w:themeColor="text1" w:themeTint="BF"/>
    </w:rPr>
  </w:style>
  <w:style w:type="paragraph" w:styleId="ListParagraph">
    <w:name w:val="List Paragraph"/>
    <w:basedOn w:val="Normal"/>
    <w:uiPriority w:val="34"/>
    <w:qFormat/>
    <w:rsid w:val="00D9622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9622E"/>
    <w:rPr>
      <w:i/>
      <w:iCs/>
      <w:color w:val="2F5496" w:themeColor="accent1" w:themeShade="BF"/>
    </w:rPr>
  </w:style>
  <w:style w:type="paragraph" w:styleId="IntenseQuote">
    <w:name w:val="Intense Quote"/>
    <w:basedOn w:val="Normal"/>
    <w:next w:val="Normal"/>
    <w:link w:val="IntenseQuoteChar"/>
    <w:uiPriority w:val="30"/>
    <w:qFormat/>
    <w:rsid w:val="00D9622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9622E"/>
    <w:rPr>
      <w:i/>
      <w:iCs/>
      <w:color w:val="2F5496" w:themeColor="accent1" w:themeShade="BF"/>
    </w:rPr>
  </w:style>
  <w:style w:type="character" w:styleId="IntenseReference">
    <w:name w:val="Intense Reference"/>
    <w:basedOn w:val="DefaultParagraphFont"/>
    <w:uiPriority w:val="32"/>
    <w:qFormat/>
    <w:rsid w:val="00D9622E"/>
    <w:rPr>
      <w:b/>
      <w:bCs/>
      <w:smallCaps/>
      <w:color w:val="2F5496" w:themeColor="accent1" w:themeShade="BF"/>
      <w:spacing w:val="5"/>
    </w:rPr>
  </w:style>
  <w:style w:type="paragraph" w:customStyle="1" w:styleId="SectionVIHeader">
    <w:name w:val="Section VI. Header"/>
    <w:basedOn w:val="Normal"/>
    <w:rsid w:val="00D9622E"/>
    <w:pPr>
      <w:spacing w:before="120" w:after="240"/>
      <w:jc w:val="center"/>
    </w:pPr>
    <w:rPr>
      <w:b/>
      <w:sz w:val="36"/>
    </w:rPr>
  </w:style>
  <w:style w:type="paragraph" w:customStyle="1" w:styleId="HeaderSectionVI">
    <w:name w:val="Header.Section VI"/>
    <w:basedOn w:val="Normal"/>
    <w:rsid w:val="00D9622E"/>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1548</Words>
  <Characters>8824</Characters>
  <Application>Microsoft Office Word</Application>
  <DocSecurity>0</DocSecurity>
  <Lines>73</Lines>
  <Paragraphs>20</Paragraphs>
  <ScaleCrop>false</ScaleCrop>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2025-12-01T11:32:00Z</dcterms:created>
  <dcterms:modified xsi:type="dcterms:W3CDTF">2025-12-01T11:32:00Z</dcterms:modified>
</cp:coreProperties>
</file>